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97" w:rsidRDefault="00E548B7">
      <w:r>
        <w:t xml:space="preserve">Growth medium </w:t>
      </w:r>
      <w:proofErr w:type="spellStart"/>
      <w:r>
        <w:t>klasman</w:t>
      </w:r>
      <w:proofErr w:type="spellEnd"/>
      <w:r>
        <w:t xml:space="preserve"> </w:t>
      </w:r>
      <w:bookmarkStart w:id="0" w:name="_GoBack"/>
      <w:bookmarkEnd w:id="0"/>
    </w:p>
    <w:p w:rsidR="00E548B7" w:rsidRDefault="00E548B7">
      <w:r w:rsidRPr="00E548B7">
        <w:t xml:space="preserve">Growth medium </w:t>
      </w:r>
      <w:proofErr w:type="spellStart"/>
      <w:r w:rsidRPr="00E548B7">
        <w:t>Klasman</w:t>
      </w:r>
      <w:proofErr w:type="spellEnd"/>
      <w:r w:rsidRPr="00E548B7">
        <w:t>, TS1 Medium Basic, 50%GF, 7Q2, packaged in 210L bales.</w:t>
      </w:r>
    </w:p>
    <w:sectPr w:rsidR="00E548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B7"/>
    <w:rsid w:val="0040780C"/>
    <w:rsid w:val="005423AD"/>
    <w:rsid w:val="00E5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D590B"/>
  <w15:chartTrackingRefBased/>
  <w15:docId w15:val="{0845C716-C1A9-480F-99A9-BCE2BA4B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1</cp:revision>
  <dcterms:created xsi:type="dcterms:W3CDTF">2023-06-09T08:23:00Z</dcterms:created>
  <dcterms:modified xsi:type="dcterms:W3CDTF">2023-06-09T08:24:00Z</dcterms:modified>
</cp:coreProperties>
</file>