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BA" w:rsidRPr="00704BB8" w:rsidRDefault="00D24ABA" w:rsidP="00D24ABA">
      <w:pPr>
        <w:pStyle w:val="ListParagraph"/>
        <w:numPr>
          <w:ilvl w:val="0"/>
          <w:numId w:val="1"/>
        </w:numPr>
        <w:ind w:left="357" w:hanging="357"/>
        <w:rPr>
          <w:rFonts w:ascii="Arial" w:hAnsi="Arial" w:cs="Arial"/>
          <w:b/>
        </w:rPr>
      </w:pPr>
      <w:r w:rsidRPr="00704BB8">
        <w:rPr>
          <w:rFonts w:ascii="Arial" w:hAnsi="Arial" w:cs="Arial"/>
          <w:b/>
        </w:rPr>
        <w:t>CONICAL TANK AND STAN FOR NURSERY</w:t>
      </w:r>
    </w:p>
    <w:p w:rsidR="00D24ABA" w:rsidRPr="00704BB8" w:rsidRDefault="00D24ABA" w:rsidP="00D24ABA">
      <w:pPr>
        <w:rPr>
          <w:rFonts w:ascii="Arial" w:hAnsi="Arial" w:cs="Arial"/>
          <w:b/>
        </w:rPr>
      </w:pPr>
    </w:p>
    <w:p w:rsidR="00D24ABA" w:rsidRPr="00704BB8" w:rsidRDefault="00D24ABA" w:rsidP="00D24ABA">
      <w:pPr>
        <w:rPr>
          <w:rFonts w:ascii="Arial" w:hAnsi="Arial" w:cs="Arial"/>
          <w:b/>
        </w:rPr>
      </w:pPr>
      <w:r w:rsidRPr="00704BB8">
        <w:rPr>
          <w:rFonts w:ascii="Arial" w:hAnsi="Arial" w:cs="Arial"/>
          <w:b/>
        </w:rPr>
        <w:t>CONICAL/SILO WATER TANK WITH METAL STAND</w:t>
      </w:r>
    </w:p>
    <w:p w:rsidR="00D24ABA" w:rsidRPr="00704BB8" w:rsidRDefault="00D24ABA" w:rsidP="00D24ABA">
      <w:pPr>
        <w:rPr>
          <w:rFonts w:ascii="Arial" w:hAnsi="Arial" w:cs="Arial"/>
        </w:rPr>
      </w:pPr>
      <w:r w:rsidRPr="00704BB8">
        <w:rPr>
          <w:rFonts w:ascii="Arial" w:hAnsi="Arial" w:cs="Arial"/>
        </w:rPr>
        <w:t>1 X CONICAL TANK</w:t>
      </w:r>
    </w:p>
    <w:p w:rsidR="00D24ABA" w:rsidRPr="00704BB8" w:rsidRDefault="00D24ABA" w:rsidP="00D24ABA">
      <w:pPr>
        <w:rPr>
          <w:rFonts w:ascii="Arial" w:hAnsi="Arial" w:cs="Arial"/>
        </w:rPr>
      </w:pPr>
      <w:r w:rsidRPr="00704BB8">
        <w:rPr>
          <w:rFonts w:ascii="Arial" w:hAnsi="Arial" w:cs="Arial"/>
        </w:rPr>
        <w:t>Volume – 8000L</w:t>
      </w:r>
    </w:p>
    <w:p w:rsidR="00D24ABA" w:rsidRPr="00704BB8" w:rsidRDefault="00D24ABA" w:rsidP="00D24ABA">
      <w:pPr>
        <w:rPr>
          <w:rFonts w:ascii="Arial" w:hAnsi="Arial" w:cs="Arial"/>
        </w:rPr>
      </w:pPr>
      <w:r w:rsidRPr="00704BB8">
        <w:rPr>
          <w:rFonts w:ascii="Arial" w:hAnsi="Arial" w:cs="Arial"/>
        </w:rPr>
        <w:t>Diameter – 2120mm</w:t>
      </w:r>
    </w:p>
    <w:p w:rsidR="00D24ABA" w:rsidRPr="00704BB8" w:rsidRDefault="00D24ABA" w:rsidP="00D24ABA">
      <w:pPr>
        <w:rPr>
          <w:rFonts w:ascii="Arial" w:hAnsi="Arial" w:cs="Arial"/>
        </w:rPr>
      </w:pPr>
      <w:r w:rsidRPr="00704BB8">
        <w:rPr>
          <w:rFonts w:ascii="Arial" w:hAnsi="Arial" w:cs="Arial"/>
        </w:rPr>
        <w:t>Height – 3500mm</w:t>
      </w:r>
    </w:p>
    <w:p w:rsidR="00D24ABA" w:rsidRPr="00704BB8" w:rsidRDefault="00D24ABA" w:rsidP="00D24ABA">
      <w:pPr>
        <w:rPr>
          <w:rFonts w:ascii="Arial" w:hAnsi="Arial" w:cs="Arial"/>
        </w:rPr>
      </w:pPr>
      <w:r w:rsidRPr="00704BB8">
        <w:rPr>
          <w:rFonts w:ascii="Arial" w:hAnsi="Arial" w:cs="Arial"/>
        </w:rPr>
        <w:t>Lid – 450mm</w:t>
      </w:r>
    </w:p>
    <w:p w:rsidR="00D24ABA" w:rsidRPr="00704BB8" w:rsidRDefault="00D24ABA" w:rsidP="00D24ABA">
      <w:pPr>
        <w:rPr>
          <w:rFonts w:ascii="Arial" w:hAnsi="Arial" w:cs="Arial"/>
        </w:rPr>
      </w:pPr>
    </w:p>
    <w:p w:rsidR="00D24ABA" w:rsidRPr="00704BB8" w:rsidRDefault="00D24ABA" w:rsidP="00D24ABA">
      <w:pPr>
        <w:rPr>
          <w:rFonts w:ascii="Arial" w:hAnsi="Arial" w:cs="Arial"/>
        </w:rPr>
      </w:pPr>
      <w:r w:rsidRPr="00704BB8">
        <w:rPr>
          <w:rFonts w:ascii="Arial" w:hAnsi="Arial" w:cs="Arial"/>
        </w:rPr>
        <w:t>1 X METAL TANK STAND</w:t>
      </w:r>
    </w:p>
    <w:p w:rsidR="00D24ABA" w:rsidRPr="00704BB8" w:rsidRDefault="00D24ABA" w:rsidP="00D24ABA">
      <w:pPr>
        <w:rPr>
          <w:rFonts w:ascii="Arial" w:hAnsi="Arial" w:cs="Arial"/>
        </w:rPr>
      </w:pPr>
      <w:r>
        <w:rPr>
          <w:rFonts w:ascii="Arial" w:hAnsi="Arial" w:cs="Arial"/>
        </w:rPr>
        <w:t>To fit 8000L conical tank, as in diagram.</w:t>
      </w:r>
    </w:p>
    <w:p w:rsidR="00D24ABA" w:rsidRPr="00704BB8" w:rsidRDefault="00D24ABA" w:rsidP="00D24ABA">
      <w:pPr>
        <w:rPr>
          <w:rFonts w:ascii="Arial" w:hAnsi="Arial" w:cs="Arial"/>
        </w:rPr>
      </w:pPr>
    </w:p>
    <w:p w:rsidR="00D24ABA" w:rsidRDefault="00D24ABA" w:rsidP="00D24AB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ZA"/>
        </w:rPr>
        <w:drawing>
          <wp:inline distT="0" distB="0" distL="0" distR="0" wp14:anchorId="6C3C3D2E" wp14:editId="5E03F4D0">
            <wp:extent cx="5568315" cy="3577133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292" cy="360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4ABA" w:rsidRDefault="00D24ABA" w:rsidP="00D24ABA">
      <w:pPr>
        <w:rPr>
          <w:rFonts w:ascii="Tahoma" w:hAnsi="Tahoma" w:cs="Tahoma"/>
          <w:sz w:val="24"/>
          <w:szCs w:val="24"/>
        </w:rPr>
      </w:pPr>
    </w:p>
    <w:p w:rsidR="00D24ABA" w:rsidRDefault="00D24ABA" w:rsidP="00D24AB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497697" w:rsidRDefault="00D24ABA">
      <w:bookmarkStart w:id="0" w:name="_GoBack"/>
      <w:bookmarkEnd w:id="0"/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899"/>
    <w:multiLevelType w:val="hybridMultilevel"/>
    <w:tmpl w:val="3E8CE5A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BA"/>
    <w:rsid w:val="0040780C"/>
    <w:rsid w:val="005423AD"/>
    <w:rsid w:val="00D2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9CE52-6E43-4B53-B312-201D27FE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2022-06-29T08:22:00Z</dcterms:created>
  <dcterms:modified xsi:type="dcterms:W3CDTF">2022-06-29T08:23:00Z</dcterms:modified>
</cp:coreProperties>
</file>