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047" w14:textId="422FCCB7" w:rsidR="008451C1" w:rsidRDefault="008451C1">
      <w:r>
        <w:t xml:space="preserve">PASSWORD FOR </w:t>
      </w:r>
      <w:r w:rsidR="009D08E2" w:rsidRPr="009D08E2">
        <w:t>RUSTENBURG LOCAL MUNICIPALITY</w:t>
      </w:r>
      <w:r w:rsidR="009D08E2">
        <w:t xml:space="preserve"> </w:t>
      </w:r>
      <w:r>
        <w:t>SPECIFICATIONS</w:t>
      </w:r>
    </w:p>
    <w:p w14:paraId="606155BC" w14:textId="77777777" w:rsidR="008451C1" w:rsidRDefault="008451C1"/>
    <w:p w14:paraId="7575BC24" w14:textId="281B947E" w:rsidR="00FD0020" w:rsidRDefault="00FD0020">
      <w:r>
        <w:t>PASSWORD:</w:t>
      </w:r>
      <w:r w:rsidR="007A3715" w:rsidRPr="007A3715">
        <w:t xml:space="preserve"> </w:t>
      </w:r>
      <w:r w:rsidR="009D08E2">
        <w:rPr>
          <w:color w:val="EE0000"/>
        </w:rPr>
        <w:t>RTS</w:t>
      </w:r>
    </w:p>
    <w:sectPr w:rsidR="00FD0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0"/>
    <w:rsid w:val="00194270"/>
    <w:rsid w:val="004036EC"/>
    <w:rsid w:val="00583988"/>
    <w:rsid w:val="007A3715"/>
    <w:rsid w:val="008451C1"/>
    <w:rsid w:val="009D08E2"/>
    <w:rsid w:val="00A85D3D"/>
    <w:rsid w:val="00BA1950"/>
    <w:rsid w:val="00D40691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0313"/>
  <w15:chartTrackingRefBased/>
  <w15:docId w15:val="{3F5A47E3-86B2-4808-8A29-01E2F20B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Sithembiso Mahlalela</dc:creator>
  <cp:keywords/>
  <dc:description/>
  <cp:lastModifiedBy>Sithembiso Mahlalela</cp:lastModifiedBy>
  <cp:revision>2</cp:revision>
  <dcterms:created xsi:type="dcterms:W3CDTF">2025-10-07T14:38:00Z</dcterms:created>
  <dcterms:modified xsi:type="dcterms:W3CDTF">2025-10-07T14:38:00Z</dcterms:modified>
</cp:coreProperties>
</file>