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3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2428"/>
        <w:gridCol w:w="4662"/>
      </w:tblGrid>
      <w:tr w:rsidR="00A876A6" w:rsidTr="00DF0C9C">
        <w:trPr>
          <w:trHeight w:val="288"/>
        </w:trPr>
        <w:tc>
          <w:tcPr>
            <w:tcW w:w="12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6A6" w:rsidRDefault="00A876A6" w:rsidP="00DF0C9C">
            <w:pPr>
              <w:ind w:left="72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bookmarkStart w:id="0" w:name="_GoBack"/>
            <w:r>
              <w:rPr>
                <w:rFonts w:ascii="Arial" w:hAnsi="Arial" w:cs="Arial"/>
                <w:i/>
                <w:iCs/>
                <w:lang w:eastAsia="en-US"/>
              </w:rPr>
              <w:t>3A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  <w:t xml:space="preserve"> TEMPERATURE (Off site)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6A6" w:rsidRDefault="00A876A6" w:rsidP="00DF0C9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EQUIPMENT: VARIOUS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SPECIFICATIONS</w:t>
            </w:r>
          </w:p>
        </w:tc>
      </w:tr>
      <w:tr w:rsidR="00A876A6" w:rsidTr="00DF0C9C">
        <w:trPr>
          <w:trHeight w:val="301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Major Tech Mt 625 Digital Thermometer +1 x type K Thermocouple 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(-25°C, 0°C, 30°C)  (price per point) </w:t>
            </w:r>
          </w:p>
        </w:tc>
      </w:tr>
      <w:tr w:rsidR="00A876A6" w:rsidTr="00DF0C9C">
        <w:trPr>
          <w:trHeight w:val="34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Fluke 52 K/J Digital Thermometer 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(-25°C, 0°C, 30, 100°C, 250°C)   (price per point)</w:t>
            </w:r>
          </w:p>
        </w:tc>
      </w:tr>
      <w:tr w:rsidR="00A876A6" w:rsidTr="00DF0C9C">
        <w:trPr>
          <w:trHeight w:val="213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Major Tech  Mt665 </w:t>
            </w:r>
            <w:proofErr w:type="spellStart"/>
            <w:r>
              <w:rPr>
                <w:rFonts w:ascii="Arial" w:hAnsi="Arial" w:cs="Arial"/>
                <w:color w:val="000000"/>
              </w:rPr>
              <w:t>Thermo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Hygrometer + Probe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25⁰C,30⁰C + 60% RH &amp; 70% RH (price per point)</w:t>
            </w:r>
          </w:p>
        </w:tc>
      </w:tr>
      <w:tr w:rsidR="00A876A6" w:rsidTr="00DF0C9C">
        <w:trPr>
          <w:trHeight w:val="233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Digital Thermometer Quartz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0°C,50°C, 100°C   (price per point)</w:t>
            </w:r>
          </w:p>
        </w:tc>
      </w:tr>
      <w:tr w:rsidR="00A876A6" w:rsidTr="00DF0C9C">
        <w:trPr>
          <w:trHeight w:val="23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Certificate each</w:t>
            </w:r>
          </w:p>
        </w:tc>
      </w:tr>
      <w:tr w:rsidR="00A876A6" w:rsidTr="00DF0C9C">
        <w:trPr>
          <w:trHeight w:val="23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Labour/hour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876A6" w:rsidTr="00DF0C9C">
        <w:trPr>
          <w:trHeight w:val="23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Fetch and deliver cost</w:t>
            </w:r>
          </w:p>
        </w:tc>
      </w:tr>
      <w:tr w:rsidR="00A876A6" w:rsidTr="00DF0C9C">
        <w:trPr>
          <w:trHeight w:val="23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other cost</w:t>
            </w:r>
          </w:p>
        </w:tc>
      </w:tr>
      <w:tr w:rsidR="00A876A6" w:rsidTr="00DF0C9C">
        <w:trPr>
          <w:trHeight w:val="288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</w:rPr>
              <w:t>3B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ON SITE - Various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Cold room   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4°C   </w:t>
            </w:r>
            <w:r>
              <w:rPr>
                <w:rFonts w:ascii="Arial" w:hAnsi="Arial" w:cs="Arial"/>
                <w:i/>
                <w:iCs/>
                <w:color w:val="000000"/>
              </w:rPr>
              <w:t>(price per point)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Incubation room &amp; incubators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27°</w:t>
            </w:r>
            <w:r>
              <w:rPr>
                <w:rFonts w:ascii="Arial" w:hAnsi="Arial" w:cs="Arial"/>
                <w:i/>
                <w:iCs/>
                <w:color w:val="000000"/>
              </w:rPr>
              <w:t>C  (price per point)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Clima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rooms/Culture room 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28°C 65%RH mapping </w:t>
            </w:r>
            <w:r>
              <w:rPr>
                <w:rFonts w:ascii="Arial" w:hAnsi="Arial" w:cs="Arial"/>
                <w:i/>
                <w:iCs/>
                <w:color w:val="000000"/>
              </w:rPr>
              <w:t>(indicate # probes)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Ultra low freezers 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-80°C  </w:t>
            </w:r>
            <w:r>
              <w:rPr>
                <w:rFonts w:ascii="Arial" w:hAnsi="Arial" w:cs="Arial"/>
                <w:i/>
                <w:iCs/>
                <w:color w:val="000000"/>
              </w:rPr>
              <w:t>(price per point)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Thermocyclers</w:t>
            </w:r>
            <w:proofErr w:type="spellEnd"/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cycle @ 4 set points for 10min/ point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Autoclaves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Temp @121⁰C; Pressure, Time</w:t>
            </w:r>
          </w:p>
        </w:tc>
      </w:tr>
      <w:tr w:rsidR="00A876A6" w:rsidTr="00DF0C9C">
        <w:trPr>
          <w:trHeight w:val="288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563C1"/>
              </w:rPr>
            </w:pPr>
            <w:r>
              <w:rPr>
                <w:rFonts w:ascii="Arial" w:hAnsi="Arial" w:cs="Arial"/>
                <w:color w:val="000000"/>
              </w:rPr>
              <w:t>Freezer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-20°C   (</w:t>
            </w:r>
            <w:r>
              <w:rPr>
                <w:rFonts w:ascii="Arial" w:hAnsi="Arial" w:cs="Arial"/>
                <w:i/>
                <w:iCs/>
                <w:color w:val="000000"/>
              </w:rPr>
              <w:t>price per point)</w:t>
            </w:r>
          </w:p>
        </w:tc>
      </w:tr>
      <w:tr w:rsidR="00A876A6" w:rsidTr="00DF0C9C">
        <w:trPr>
          <w:trHeight w:val="288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Certificate each</w:t>
            </w:r>
          </w:p>
        </w:tc>
      </w:tr>
      <w:tr w:rsidR="00A876A6" w:rsidTr="00DF0C9C">
        <w:trPr>
          <w:trHeight w:val="6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Travel /km</w:t>
            </w:r>
          </w:p>
        </w:tc>
      </w:tr>
      <w:tr w:rsidR="00A876A6" w:rsidTr="00DF0C9C">
        <w:trPr>
          <w:trHeight w:val="250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Labour/hour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876A6" w:rsidTr="00DF0C9C">
        <w:trPr>
          <w:trHeight w:val="288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other cost</w:t>
            </w:r>
          </w:p>
        </w:tc>
      </w:tr>
      <w:tr w:rsidR="00A876A6" w:rsidTr="00DF0C9C">
        <w:trPr>
          <w:trHeight w:val="288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3C </w:t>
            </w:r>
            <w:r>
              <w:rPr>
                <w:rFonts w:ascii="Arial" w:hAnsi="Arial" w:cs="Arial"/>
                <w:b/>
                <w:bCs/>
                <w:i/>
                <w:iCs/>
                <w:color w:val="2F5597"/>
              </w:rPr>
              <w:t> MASS (Off site)</w:t>
            </w:r>
          </w:p>
        </w:tc>
      </w:tr>
      <w:tr w:rsidR="00A876A6" w:rsidTr="00DF0C9C">
        <w:trPr>
          <w:trHeight w:val="386"/>
        </w:trPr>
        <w:tc>
          <w:tcPr>
            <w:tcW w:w="5347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EQUIPMENT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MASS PIECES AND WEIGHING BALANCES </w:t>
            </w:r>
          </w:p>
        </w:tc>
      </w:tr>
      <w:tr w:rsidR="00A876A6" w:rsidTr="00DF0C9C">
        <w:trPr>
          <w:trHeight w:val="369"/>
        </w:trPr>
        <w:tc>
          <w:tcPr>
            <w:tcW w:w="534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76A6" w:rsidRDefault="00A876A6" w:rsidP="00DF0C9C">
            <w:pPr>
              <w:spacing w:after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Mass pieces (1g-1kg) </w:t>
            </w:r>
          </w:p>
          <w:p w:rsidR="00A876A6" w:rsidRDefault="00A876A6" w:rsidP="00DF0C9C">
            <w:pPr>
              <w:spacing w:after="240"/>
              <w:rPr>
                <w:rFonts w:ascii="Arial" w:hAnsi="Arial" w:cs="Arial"/>
                <w:color w:val="000000"/>
              </w:rPr>
            </w:pPr>
          </w:p>
          <w:p w:rsidR="00A876A6" w:rsidRDefault="00A876A6" w:rsidP="00DF0C9C">
            <w:pPr>
              <w:spacing w:after="240"/>
              <w:rPr>
                <w:rFonts w:ascii="Arial" w:hAnsi="Arial" w:cs="Arial"/>
                <w:color w:val="000000"/>
              </w:rPr>
            </w:pPr>
          </w:p>
          <w:p w:rsidR="00A876A6" w:rsidRDefault="00A876A6" w:rsidP="00DF0C9C">
            <w:pPr>
              <w:spacing w:after="24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(price/mass piece)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1kg </w:t>
            </w:r>
          </w:p>
        </w:tc>
      </w:tr>
      <w:tr w:rsidR="00A876A6" w:rsidTr="00DF0C9C">
        <w:trPr>
          <w:trHeight w:val="212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500g </w:t>
            </w:r>
          </w:p>
        </w:tc>
      </w:tr>
      <w:tr w:rsidR="00A876A6" w:rsidTr="00DF0C9C">
        <w:trPr>
          <w:trHeight w:val="26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200g </w:t>
            </w:r>
          </w:p>
        </w:tc>
      </w:tr>
      <w:tr w:rsidR="00A876A6" w:rsidTr="00DF0C9C">
        <w:trPr>
          <w:trHeight w:val="242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100g </w:t>
            </w:r>
          </w:p>
        </w:tc>
      </w:tr>
      <w:tr w:rsidR="00A876A6" w:rsidTr="00DF0C9C">
        <w:trPr>
          <w:trHeight w:val="231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50g </w:t>
            </w:r>
          </w:p>
        </w:tc>
      </w:tr>
      <w:tr w:rsidR="00A876A6" w:rsidTr="00DF0C9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20g</w:t>
            </w:r>
          </w:p>
        </w:tc>
      </w:tr>
      <w:tr w:rsidR="00A876A6" w:rsidTr="00DF0C9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10g</w:t>
            </w:r>
          </w:p>
        </w:tc>
      </w:tr>
      <w:tr w:rsidR="00A876A6" w:rsidTr="00DF0C9C">
        <w:trPr>
          <w:trHeight w:val="188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5g </w:t>
            </w:r>
          </w:p>
        </w:tc>
      </w:tr>
      <w:tr w:rsidR="00A876A6" w:rsidTr="00DF0C9C">
        <w:trPr>
          <w:trHeight w:val="177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2g </w:t>
            </w:r>
          </w:p>
        </w:tc>
      </w:tr>
      <w:tr w:rsidR="00A876A6" w:rsidTr="00DF0C9C">
        <w:trPr>
          <w:trHeight w:val="168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1g</w:t>
            </w:r>
          </w:p>
        </w:tc>
      </w:tr>
      <w:tr w:rsidR="00A876A6" w:rsidTr="00DF0C9C">
        <w:trPr>
          <w:trHeight w:val="299"/>
        </w:trPr>
        <w:tc>
          <w:tcPr>
            <w:tcW w:w="5347" w:type="dxa"/>
            <w:vMerge w:val="restar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spacing w:after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Mass pieces (20mg- 500mg)</w:t>
            </w:r>
          </w:p>
          <w:p w:rsidR="00A876A6" w:rsidRDefault="00A876A6" w:rsidP="00DF0C9C">
            <w:pPr>
              <w:spacing w:after="24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(price/mass piece)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20mg</w:t>
            </w:r>
          </w:p>
        </w:tc>
      </w:tr>
      <w:tr w:rsidR="00A876A6" w:rsidTr="00DF0C9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50mg </w:t>
            </w:r>
          </w:p>
        </w:tc>
      </w:tr>
      <w:tr w:rsidR="00A876A6" w:rsidTr="00DF0C9C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A876A6" w:rsidTr="00DF0C9C">
        <w:trPr>
          <w:trHeight w:val="241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200mg</w:t>
            </w:r>
          </w:p>
        </w:tc>
      </w:tr>
      <w:tr w:rsidR="00A876A6" w:rsidTr="00DF0C9C">
        <w:trPr>
          <w:trHeight w:val="232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500mg</w:t>
            </w:r>
          </w:p>
        </w:tc>
      </w:tr>
      <w:tr w:rsidR="00A876A6" w:rsidTr="00DF0C9C">
        <w:trPr>
          <w:trHeight w:val="232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Certificates </w:t>
            </w:r>
          </w:p>
        </w:tc>
      </w:tr>
      <w:tr w:rsidR="00A876A6" w:rsidTr="00DF0C9C">
        <w:trPr>
          <w:trHeight w:val="232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Labour/hour </w:t>
            </w:r>
          </w:p>
        </w:tc>
      </w:tr>
      <w:tr w:rsidR="00A876A6" w:rsidTr="00DF0C9C">
        <w:trPr>
          <w:trHeight w:val="232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Fetch and deliver mass pieces</w:t>
            </w:r>
          </w:p>
        </w:tc>
      </w:tr>
      <w:tr w:rsidR="00A876A6" w:rsidTr="00DF0C9C">
        <w:trPr>
          <w:trHeight w:val="232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other cost</w:t>
            </w:r>
          </w:p>
        </w:tc>
      </w:tr>
      <w:tr w:rsidR="00A876A6" w:rsidTr="00DF0C9C">
        <w:trPr>
          <w:trHeight w:val="232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</w:rPr>
              <w:t>3D</w:t>
            </w:r>
            <w:r>
              <w:rPr>
                <w:rFonts w:ascii="Arial" w:hAnsi="Arial" w:cs="Arial"/>
                <w:b/>
                <w:bCs/>
                <w:i/>
                <w:iCs/>
                <w:color w:val="2F5597"/>
              </w:rPr>
              <w:t xml:space="preserve"> ON SITE- Balances</w:t>
            </w:r>
          </w:p>
        </w:tc>
      </w:tr>
      <w:tr w:rsidR="00A876A6" w:rsidTr="00DF0C9C">
        <w:trPr>
          <w:trHeight w:val="312"/>
        </w:trPr>
        <w:tc>
          <w:tcPr>
            <w:tcW w:w="534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 xml:space="preserve">Balance 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Top balance,   5 decimal,  digital  (</w:t>
            </w:r>
            <w:proofErr w:type="spellStart"/>
            <w:r>
              <w:rPr>
                <w:rFonts w:ascii="Arial" w:hAnsi="Arial" w:cs="Arial"/>
                <w:color w:val="000000"/>
              </w:rPr>
              <w:t>Mettler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</w:rPr>
              <w:t>Precica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; Yamato; ADAM; DIGI; </w:t>
            </w:r>
            <w:proofErr w:type="spellStart"/>
            <w:r>
              <w:rPr>
                <w:rFonts w:ascii="Arial" w:hAnsi="Arial" w:cs="Arial"/>
                <w:color w:val="000000"/>
              </w:rPr>
              <w:t>Sartoruis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</w:rPr>
              <w:t>Chyo</w:t>
            </w:r>
            <w:proofErr w:type="spellEnd"/>
            <w:r>
              <w:rPr>
                <w:rFonts w:ascii="Arial" w:hAnsi="Arial" w:cs="Arial"/>
                <w:color w:val="000000"/>
              </w:rPr>
              <w:t>, RADWAG)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0-250g </w:t>
            </w:r>
          </w:p>
        </w:tc>
      </w:tr>
      <w:tr w:rsidR="00A876A6" w:rsidTr="00DF0C9C">
        <w:trPr>
          <w:trHeight w:val="223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250-500g</w:t>
            </w:r>
          </w:p>
        </w:tc>
      </w:tr>
      <w:tr w:rsidR="00A876A6" w:rsidTr="00DF0C9C">
        <w:trPr>
          <w:trHeight w:val="306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500-1000g </w:t>
            </w:r>
          </w:p>
        </w:tc>
      </w:tr>
      <w:tr w:rsidR="00A876A6" w:rsidTr="00DF0C9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2000-5000g</w:t>
            </w:r>
          </w:p>
        </w:tc>
      </w:tr>
      <w:tr w:rsidR="00A876A6" w:rsidTr="00DF0C9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6000g</w:t>
            </w:r>
          </w:p>
        </w:tc>
      </w:tr>
      <w:tr w:rsidR="00A876A6" w:rsidTr="00DF0C9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34kg</w:t>
            </w:r>
          </w:p>
        </w:tc>
      </w:tr>
      <w:tr w:rsidR="00A876A6" w:rsidTr="00DF0C9C">
        <w:trPr>
          <w:trHeight w:val="300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Certificates </w:t>
            </w:r>
          </w:p>
        </w:tc>
      </w:tr>
      <w:tr w:rsidR="00A876A6" w:rsidTr="00DF0C9C">
        <w:trPr>
          <w:trHeight w:val="300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Travel /km</w:t>
            </w:r>
          </w:p>
        </w:tc>
      </w:tr>
      <w:tr w:rsidR="00A876A6" w:rsidTr="00DF0C9C">
        <w:trPr>
          <w:trHeight w:val="300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Labour/hour </w:t>
            </w:r>
          </w:p>
        </w:tc>
      </w:tr>
      <w:tr w:rsidR="00A876A6" w:rsidTr="00DF0C9C">
        <w:trPr>
          <w:trHeight w:val="300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other cost</w:t>
            </w:r>
          </w:p>
        </w:tc>
      </w:tr>
      <w:tr w:rsidR="00A876A6" w:rsidTr="00DF0C9C">
        <w:trPr>
          <w:trHeight w:val="300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3E</w:t>
            </w:r>
            <w:r>
              <w:rPr>
                <w:rFonts w:ascii="Arial" w:hAnsi="Arial" w:cs="Arial"/>
                <w:b/>
                <w:bCs/>
                <w:i/>
                <w:iCs/>
                <w:color w:val="548235"/>
              </w:rPr>
              <w:t xml:space="preserve"> VOLUME (Off site)</w:t>
            </w:r>
          </w:p>
        </w:tc>
      </w:tr>
      <w:tr w:rsidR="00A876A6" w:rsidTr="00DF0C9C">
        <w:trPr>
          <w:trHeight w:val="361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EQUIPMENT: MICRO PIPETTES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A876A6" w:rsidRDefault="00A876A6" w:rsidP="00DF0C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(Eppendorf, </w:t>
            </w:r>
            <w:proofErr w:type="spellStart"/>
            <w:r>
              <w:rPr>
                <w:rFonts w:ascii="Arial" w:hAnsi="Arial" w:cs="Arial"/>
                <w:color w:val="000000"/>
              </w:rPr>
              <w:t>Labnet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BioPette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Plus, Gilson, Smart)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SPECIFICATIONS</w:t>
            </w:r>
          </w:p>
        </w:tc>
      </w:tr>
      <w:tr w:rsidR="00A876A6" w:rsidTr="00DF0C9C">
        <w:trPr>
          <w:trHeight w:val="281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0.2-2ul</w:t>
            </w:r>
          </w:p>
        </w:tc>
        <w:tc>
          <w:tcPr>
            <w:tcW w:w="4662" w:type="dxa"/>
            <w:vMerge w:val="restar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points across range</w:t>
            </w:r>
          </w:p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A876A6" w:rsidRDefault="00A876A6" w:rsidP="00DF0C9C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A876A6" w:rsidRDefault="00A876A6" w:rsidP="00DF0C9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876A6" w:rsidTr="00DF0C9C">
        <w:trPr>
          <w:trHeight w:val="249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0.4-2ul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12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0.5-10ul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00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1-10ul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00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1-100ul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00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10-100ul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00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100-1000ul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00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2-20ul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15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20-200ul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13"/>
        </w:trPr>
        <w:tc>
          <w:tcPr>
            <w:tcW w:w="777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500-5000ul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</w:tr>
      <w:tr w:rsidR="00A876A6" w:rsidTr="00DF0C9C">
        <w:trPr>
          <w:trHeight w:val="31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Certificate each</w:t>
            </w:r>
          </w:p>
        </w:tc>
      </w:tr>
      <w:tr w:rsidR="00A876A6" w:rsidTr="00DF0C9C">
        <w:trPr>
          <w:trHeight w:val="31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Fetch and deliver</w:t>
            </w:r>
          </w:p>
        </w:tc>
      </w:tr>
      <w:tr w:rsidR="00A876A6" w:rsidTr="00DF0C9C">
        <w:trPr>
          <w:trHeight w:val="31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Labour/hour </w:t>
            </w:r>
          </w:p>
        </w:tc>
      </w:tr>
      <w:tr w:rsidR="00A876A6" w:rsidTr="00DF0C9C">
        <w:trPr>
          <w:trHeight w:val="313"/>
        </w:trPr>
        <w:tc>
          <w:tcPr>
            <w:tcW w:w="124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other cost</w:t>
            </w:r>
          </w:p>
        </w:tc>
      </w:tr>
      <w:tr w:rsidR="00A876A6" w:rsidTr="00DF0C9C">
        <w:tc>
          <w:tcPr>
            <w:tcW w:w="5347" w:type="dxa"/>
            <w:vAlign w:val="center"/>
            <w:hideMark/>
          </w:tcPr>
          <w:p w:rsidR="00A876A6" w:rsidRDefault="00A876A6" w:rsidP="00DF0C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8" w:type="dxa"/>
            <w:vAlign w:val="center"/>
            <w:hideMark/>
          </w:tcPr>
          <w:p w:rsidR="00A876A6" w:rsidRDefault="00A876A6" w:rsidP="00DF0C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vAlign w:val="center"/>
            <w:hideMark/>
          </w:tcPr>
          <w:p w:rsidR="00A876A6" w:rsidRDefault="00A876A6" w:rsidP="00DF0C9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876A6" w:rsidRDefault="00A876A6" w:rsidP="00A876A6">
      <w:pPr>
        <w:rPr>
          <w:rFonts w:ascii="Arial" w:hAnsi="Arial" w:cs="Arial"/>
          <w:lang w:eastAsia="en-US"/>
        </w:rPr>
      </w:pPr>
    </w:p>
    <w:p w:rsidR="00A876A6" w:rsidRDefault="00A876A6" w:rsidP="00A876A6"/>
    <w:bookmarkEnd w:id="0"/>
    <w:p w:rsidR="00623EAC" w:rsidRPr="00A876A6" w:rsidRDefault="00623EAC" w:rsidP="00A876A6"/>
    <w:sectPr w:rsidR="00623EAC" w:rsidRPr="00A876A6" w:rsidSect="00A876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A6"/>
    <w:rsid w:val="00623EAC"/>
    <w:rsid w:val="00691ECC"/>
    <w:rsid w:val="008E4776"/>
    <w:rsid w:val="00A876A6"/>
    <w:rsid w:val="00B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71F54"/>
  <w15:chartTrackingRefBased/>
  <w15:docId w15:val="{DF6C9619-CEC0-4A2F-BD6B-6D6E5D61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A6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Pontsho Mahloko</dc:creator>
  <cp:keywords/>
  <dc:description/>
  <cp:lastModifiedBy>Pontsho Mahloko</cp:lastModifiedBy>
  <cp:revision>2</cp:revision>
  <dcterms:created xsi:type="dcterms:W3CDTF">2021-12-10T13:27:00Z</dcterms:created>
  <dcterms:modified xsi:type="dcterms:W3CDTF">2021-12-10T13:27:00Z</dcterms:modified>
</cp:coreProperties>
</file>