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89" w:rsidRPr="002F4B3C" w:rsidRDefault="003B1589" w:rsidP="00D728CF">
      <w:pPr>
        <w:ind w:left="4320" w:firstLine="720"/>
        <w:jc w:val="both"/>
        <w:rPr>
          <w:rFonts w:asciiTheme="majorHAnsi" w:hAnsiTheme="majorHAnsi" w:cs="Arial"/>
          <w:sz w:val="18"/>
          <w:szCs w:val="18"/>
        </w:rPr>
      </w:pPr>
      <w:r w:rsidRPr="002F4B3C">
        <w:rPr>
          <w:rFonts w:asciiTheme="majorHAnsi" w:hAnsiTheme="majorHAnsi" w:cs="Arial"/>
          <w:noProof/>
          <w:sz w:val="18"/>
          <w:szCs w:val="18"/>
          <w:lang w:eastAsia="en-ZA"/>
        </w:rPr>
        <w:drawing>
          <wp:inline distT="0" distB="0" distL="0" distR="0" wp14:anchorId="5B5BDD75">
            <wp:extent cx="1078865" cy="107886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283"/>
      </w:tblGrid>
      <w:tr w:rsidR="00B452EF" w:rsidRPr="002F4B3C" w:rsidTr="002C0263">
        <w:tc>
          <w:tcPr>
            <w:tcW w:w="988" w:type="dxa"/>
          </w:tcPr>
          <w:p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Goods</w:t>
            </w:r>
          </w:p>
        </w:tc>
        <w:tc>
          <w:tcPr>
            <w:tcW w:w="283" w:type="dxa"/>
          </w:tcPr>
          <w:p w:rsidR="00B452EF" w:rsidRPr="002F4B3C" w:rsidRDefault="00B452EF" w:rsidP="002C0263">
            <w:pPr>
              <w:rPr>
                <w:rFonts w:asciiTheme="majorHAnsi" w:hAnsiTheme="majorHAnsi" w:cs="Arial"/>
                <w:sz w:val="18"/>
                <w:szCs w:val="18"/>
              </w:rPr>
            </w:pP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2F4B3C" w:rsidTr="002C0263">
        <w:trPr>
          <w:trHeight w:val="269"/>
        </w:trPr>
        <w:tc>
          <w:tcPr>
            <w:tcW w:w="988" w:type="dxa"/>
          </w:tcPr>
          <w:p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Services</w:t>
            </w:r>
          </w:p>
        </w:tc>
        <w:tc>
          <w:tcPr>
            <w:tcW w:w="425" w:type="dxa"/>
          </w:tcPr>
          <w:p w:rsidR="00B452EF" w:rsidRPr="002F4B3C" w:rsidRDefault="003B5144" w:rsidP="002C0263">
            <w:pPr>
              <w:rPr>
                <w:rFonts w:asciiTheme="majorHAnsi" w:hAnsiTheme="majorHAnsi" w:cs="Arial"/>
                <w:b/>
                <w:sz w:val="18"/>
                <w:szCs w:val="18"/>
              </w:rPr>
            </w:pPr>
            <w:r>
              <w:rPr>
                <w:rFonts w:asciiTheme="majorHAnsi" w:hAnsiTheme="majorHAnsi" w:cs="Arial"/>
                <w:b/>
                <w:sz w:val="18"/>
                <w:szCs w:val="18"/>
              </w:rPr>
              <w:t>x</w:t>
            </w:r>
          </w:p>
        </w:tc>
      </w:tr>
    </w:tbl>
    <w:p w:rsidR="00584A03" w:rsidRPr="002F4B3C" w:rsidRDefault="0050146D"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Artscape</w:t>
      </w:r>
      <w:r w:rsidR="002C0263" w:rsidRPr="002F4B3C">
        <w:rPr>
          <w:rFonts w:asciiTheme="majorHAnsi" w:eastAsia="Times New Roman" w:hAnsiTheme="majorHAnsi" w:cs="Arial"/>
          <w:sz w:val="18"/>
          <w:szCs w:val="18"/>
        </w:rPr>
        <w:t xml:space="preserve"> a Cultural Institution in terms of section 3 of the Cultural Institutions Act 1998 (Act no.119 of 1998).  Artscape is a listed as a schedule 3A (National entity) under the Public Finance Management Act, 1999 (Act No1 of 1999) Seeks </w:t>
      </w:r>
    </w:p>
    <w:p w:rsidR="008E698C" w:rsidRPr="002F4B3C" w:rsidRDefault="00B452E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 xml:space="preserve"> Quota</w:t>
      </w:r>
      <w:r w:rsidR="002C0263" w:rsidRPr="002F4B3C">
        <w:rPr>
          <w:rFonts w:asciiTheme="majorHAnsi" w:eastAsia="Times New Roman" w:hAnsiTheme="majorHAnsi" w:cs="Arial"/>
          <w:sz w:val="18"/>
          <w:szCs w:val="18"/>
        </w:rPr>
        <w:t xml:space="preserve">tions for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r>
      <w:r w:rsidR="00584A03" w:rsidRPr="002F4B3C">
        <w:rPr>
          <w:rFonts w:asciiTheme="majorHAnsi" w:eastAsia="Times New Roman" w:hAnsiTheme="majorHAnsi" w:cs="Arial"/>
          <w:sz w:val="18"/>
          <w:szCs w:val="18"/>
        </w:rPr>
        <w:t xml:space="preserve">/or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t>below five</w:t>
      </w:r>
      <w:r w:rsidRPr="002F4B3C">
        <w:rPr>
          <w:rFonts w:asciiTheme="majorHAnsi" w:eastAsia="Times New Roman" w:hAnsiTheme="majorHAnsi" w:cs="Arial"/>
          <w:sz w:val="18"/>
          <w:szCs w:val="18"/>
        </w:rPr>
        <w:t xml:space="preserve"> hundred thousand rand</w:t>
      </w:r>
    </w:p>
    <w:p w:rsidR="005374FB" w:rsidRPr="002F4B3C" w:rsidRDefault="008E698C"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w:t>
      </w:r>
      <w:r w:rsidR="00B452EF" w:rsidRPr="002F4B3C">
        <w:rPr>
          <w:rFonts w:asciiTheme="majorHAnsi" w:eastAsia="Times New Roman" w:hAnsiTheme="majorHAnsi" w:cs="Arial"/>
          <w:sz w:val="18"/>
          <w:szCs w:val="18"/>
        </w:rPr>
        <w:t>R500 000.00).</w:t>
      </w:r>
    </w:p>
    <w:p w:rsidR="005374FB" w:rsidRPr="002F4B3C" w:rsidRDefault="005374FB" w:rsidP="005374FB">
      <w:pPr>
        <w:spacing w:after="0" w:line="240" w:lineRule="auto"/>
        <w:rPr>
          <w:rFonts w:asciiTheme="majorHAnsi" w:eastAsia="Times New Roman" w:hAnsiTheme="majorHAnsi" w:cs="Arial"/>
          <w:sz w:val="18"/>
          <w:szCs w:val="18"/>
        </w:rPr>
      </w:pPr>
    </w:p>
    <w:p w:rsidR="00B452EF" w:rsidRPr="002F4B3C" w:rsidRDefault="0033006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b/>
          <w:sz w:val="18"/>
          <w:szCs w:val="18"/>
        </w:rPr>
        <w:t>Insert CS</w:t>
      </w:r>
      <w:r w:rsidR="005374FB" w:rsidRPr="002F4B3C">
        <w:rPr>
          <w:rFonts w:asciiTheme="majorHAnsi" w:eastAsia="Times New Roman" w:hAnsiTheme="majorHAnsi" w:cs="Arial"/>
          <w:b/>
          <w:sz w:val="18"/>
          <w:szCs w:val="18"/>
        </w:rPr>
        <w:t>D Codes:</w:t>
      </w:r>
      <w:r w:rsidR="00B452EF" w:rsidRPr="002F4B3C">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2F4B3C" w:rsidTr="0033006F">
        <w:tc>
          <w:tcPr>
            <w:tcW w:w="860" w:type="dxa"/>
          </w:tcPr>
          <w:p w:rsidR="005374FB" w:rsidRPr="002F4B3C" w:rsidRDefault="005374FB" w:rsidP="005374FB">
            <w:pPr>
              <w:rPr>
                <w:rFonts w:asciiTheme="majorHAnsi" w:hAnsiTheme="majorHAnsi"/>
                <w:b/>
                <w:sz w:val="18"/>
                <w:szCs w:val="18"/>
              </w:rPr>
            </w:pPr>
            <w:r w:rsidRPr="002F4B3C">
              <w:rPr>
                <w:rFonts w:asciiTheme="majorHAnsi" w:hAnsiTheme="majorHAnsi"/>
                <w:b/>
                <w:sz w:val="18"/>
                <w:szCs w:val="18"/>
              </w:rPr>
              <w:t>M</w:t>
            </w: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9" w:type="dxa"/>
          </w:tcPr>
          <w:p w:rsidR="005374FB" w:rsidRPr="002F4B3C" w:rsidRDefault="005374FB" w:rsidP="005374FB">
            <w:pPr>
              <w:rPr>
                <w:rFonts w:asciiTheme="majorHAnsi" w:hAnsiTheme="majorHAnsi"/>
                <w:sz w:val="18"/>
                <w:szCs w:val="18"/>
              </w:rPr>
            </w:pPr>
          </w:p>
        </w:tc>
        <w:tc>
          <w:tcPr>
            <w:tcW w:w="839" w:type="dxa"/>
          </w:tcPr>
          <w:p w:rsidR="005374FB" w:rsidRPr="002F4B3C" w:rsidRDefault="005374FB" w:rsidP="005374FB">
            <w:pPr>
              <w:rPr>
                <w:rFonts w:asciiTheme="majorHAnsi" w:hAnsiTheme="majorHAnsi"/>
                <w:sz w:val="18"/>
                <w:szCs w:val="18"/>
              </w:rPr>
            </w:pPr>
          </w:p>
        </w:tc>
      </w:tr>
    </w:tbl>
    <w:p w:rsidR="0033006F" w:rsidRPr="002F4B3C" w:rsidRDefault="0033006F" w:rsidP="0033006F">
      <w:pPr>
        <w:spacing w:after="0" w:line="240" w:lineRule="auto"/>
        <w:rPr>
          <w:rFonts w:asciiTheme="majorHAnsi" w:eastAsia="Times New Roman" w:hAnsiTheme="majorHAnsi" w:cs="Arial"/>
          <w:b/>
          <w:sz w:val="18"/>
          <w:szCs w:val="18"/>
        </w:rPr>
      </w:pPr>
    </w:p>
    <w:p w:rsidR="00B452EF" w:rsidRPr="002F4B3C" w:rsidRDefault="0033006F" w:rsidP="0033006F">
      <w:pPr>
        <w:spacing w:after="0" w:line="240" w:lineRule="auto"/>
        <w:rPr>
          <w:rFonts w:asciiTheme="majorHAnsi" w:eastAsia="Times New Roman" w:hAnsiTheme="majorHAnsi" w:cs="Arial"/>
          <w:b/>
          <w:sz w:val="18"/>
          <w:szCs w:val="18"/>
        </w:rPr>
      </w:pPr>
      <w:r w:rsidRPr="002F4B3C">
        <w:rPr>
          <w:rFonts w:asciiTheme="majorHAnsi" w:eastAsia="Times New Roman" w:hAnsiTheme="majorHAnsi" w:cs="Arial"/>
          <w:b/>
          <w:sz w:val="18"/>
          <w:szCs w:val="18"/>
        </w:rPr>
        <w:t>Insert CSD 36 digit security code:_________________________________________________________________________________________________</w:t>
      </w:r>
    </w:p>
    <w:p w:rsidR="005374FB" w:rsidRPr="002F4B3C" w:rsidRDefault="005374FB" w:rsidP="005374FB">
      <w:pPr>
        <w:spacing w:after="0" w:line="240" w:lineRule="auto"/>
        <w:jc w:val="both"/>
        <w:rPr>
          <w:rFonts w:asciiTheme="majorHAnsi" w:eastAsia="Times New Roman" w:hAnsiTheme="majorHAnsi" w:cs="Arial"/>
          <w:b/>
          <w:sz w:val="18"/>
          <w:szCs w:val="18"/>
        </w:rPr>
      </w:pPr>
    </w:p>
    <w:p w:rsidR="00166FF2" w:rsidRPr="002F4B3C" w:rsidRDefault="00166FF2" w:rsidP="005374FB">
      <w:p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The following documents needs to be submitted with quotations:</w:t>
      </w:r>
    </w:p>
    <w:p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BBBEE Certificate/ Sworn Affidavit</w:t>
      </w:r>
    </w:p>
    <w:p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SARS </w:t>
      </w:r>
      <w:r w:rsidR="00CA29CD" w:rsidRPr="002F4B3C">
        <w:rPr>
          <w:rFonts w:asciiTheme="majorHAnsi" w:eastAsia="Times New Roman" w:hAnsiTheme="majorHAnsi" w:cs="Arial"/>
          <w:b/>
          <w:sz w:val="18"/>
          <w:szCs w:val="18"/>
        </w:rPr>
        <w:t xml:space="preserve">No and SARS status Pin </w:t>
      </w:r>
    </w:p>
    <w:p w:rsidR="00166FF2" w:rsidRPr="002F4B3C" w:rsidRDefault="00166FF2" w:rsidP="00B452EF">
      <w:pPr>
        <w:spacing w:after="0" w:line="240" w:lineRule="auto"/>
        <w:jc w:val="both"/>
        <w:rPr>
          <w:rFonts w:asciiTheme="majorHAnsi" w:hAnsiTheme="majorHAnsi" w:cs="Arial"/>
          <w:b/>
          <w:sz w:val="18"/>
          <w:szCs w:val="18"/>
        </w:rPr>
      </w:pPr>
    </w:p>
    <w:p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The attached forms to be completed by Supplier:</w:t>
      </w:r>
    </w:p>
    <w:p w:rsidR="00B452EF" w:rsidRPr="002F4B3C" w:rsidRDefault="00584A03" w:rsidP="00B452EF">
      <w:pPr>
        <w:numPr>
          <w:ilvl w:val="0"/>
          <w:numId w:val="4"/>
        </w:numPr>
        <w:spacing w:after="0" w:line="240" w:lineRule="auto"/>
        <w:jc w:val="both"/>
        <w:rPr>
          <w:rFonts w:asciiTheme="majorHAnsi" w:hAnsiTheme="majorHAnsi" w:cs="Arial"/>
          <w:sz w:val="18"/>
          <w:szCs w:val="18"/>
        </w:rPr>
      </w:pPr>
      <w:r w:rsidRPr="002F4B3C">
        <w:rPr>
          <w:rFonts w:asciiTheme="majorHAnsi" w:hAnsiTheme="majorHAnsi" w:cs="Arial"/>
          <w:sz w:val="18"/>
          <w:szCs w:val="18"/>
        </w:rPr>
        <w:t>SB</w:t>
      </w:r>
      <w:r w:rsidR="00264E91" w:rsidRPr="002F4B3C">
        <w:rPr>
          <w:rFonts w:asciiTheme="majorHAnsi" w:hAnsiTheme="majorHAnsi" w:cs="Arial"/>
          <w:sz w:val="18"/>
          <w:szCs w:val="18"/>
        </w:rPr>
        <w:t>D4,</w:t>
      </w:r>
      <w:r w:rsidR="00CA29CD" w:rsidRPr="002F4B3C">
        <w:rPr>
          <w:rFonts w:asciiTheme="majorHAnsi" w:hAnsiTheme="majorHAnsi" w:cs="Arial"/>
          <w:sz w:val="18"/>
          <w:szCs w:val="18"/>
        </w:rPr>
        <w:t xml:space="preserve"> SBD6.2, SBD8</w:t>
      </w:r>
      <w:r w:rsidR="00264E91" w:rsidRPr="002F4B3C">
        <w:rPr>
          <w:rFonts w:asciiTheme="majorHAnsi" w:hAnsiTheme="majorHAnsi" w:cs="Arial"/>
          <w:sz w:val="18"/>
          <w:szCs w:val="18"/>
        </w:rPr>
        <w:t xml:space="preserve"> &amp; </w:t>
      </w:r>
      <w:r w:rsidR="00B452EF" w:rsidRPr="002F4B3C">
        <w:rPr>
          <w:rFonts w:asciiTheme="majorHAnsi" w:hAnsiTheme="majorHAnsi" w:cs="Arial"/>
          <w:sz w:val="18"/>
          <w:szCs w:val="18"/>
        </w:rPr>
        <w:t>SBD 9</w:t>
      </w:r>
    </w:p>
    <w:p w:rsidR="00166FF2" w:rsidRPr="002F4B3C" w:rsidRDefault="00166FF2" w:rsidP="00B452EF">
      <w:pPr>
        <w:numPr>
          <w:ilvl w:val="0"/>
          <w:numId w:val="4"/>
        </w:numPr>
        <w:spacing w:after="0" w:line="240" w:lineRule="auto"/>
        <w:jc w:val="both"/>
        <w:rPr>
          <w:rFonts w:asciiTheme="majorHAnsi" w:hAnsiTheme="majorHAnsi" w:cs="Arial"/>
          <w:sz w:val="18"/>
          <w:szCs w:val="18"/>
        </w:rPr>
      </w:pPr>
    </w:p>
    <w:p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2F4B3C">
        <w:rPr>
          <w:rFonts w:asciiTheme="majorHAnsi" w:hAnsiTheme="majorHAnsi" w:cs="Arial"/>
          <w:b/>
          <w:sz w:val="18"/>
          <w:szCs w:val="18"/>
        </w:rPr>
        <w:t>(http://www.treasury.gov.za)</w:t>
      </w:r>
    </w:p>
    <w:p w:rsidR="00584A03" w:rsidRPr="002F4B3C"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ayout w:type="fixed"/>
        <w:tblLook w:val="04A0" w:firstRow="1" w:lastRow="0" w:firstColumn="1" w:lastColumn="0" w:noHBand="0" w:noVBand="1"/>
      </w:tblPr>
      <w:tblGrid>
        <w:gridCol w:w="7366"/>
        <w:gridCol w:w="1876"/>
      </w:tblGrid>
      <w:tr w:rsidR="00B452EF" w:rsidRPr="002F4B3C" w:rsidTr="008C7C11">
        <w:tc>
          <w:tcPr>
            <w:tcW w:w="7366" w:type="dxa"/>
          </w:tcPr>
          <w:p w:rsidR="00B452EF" w:rsidRPr="002F4B3C" w:rsidRDefault="00B452EF" w:rsidP="003B5144">
            <w:pPr>
              <w:jc w:val="both"/>
              <w:rPr>
                <w:rFonts w:asciiTheme="majorHAnsi" w:hAnsiTheme="majorHAnsi" w:cs="Arial"/>
                <w:b/>
                <w:sz w:val="18"/>
                <w:szCs w:val="18"/>
              </w:rPr>
            </w:pPr>
            <w:r w:rsidRPr="002F4B3C">
              <w:rPr>
                <w:rFonts w:asciiTheme="majorHAnsi" w:hAnsiTheme="majorHAnsi" w:cs="Arial"/>
                <w:b/>
                <w:sz w:val="18"/>
                <w:szCs w:val="18"/>
              </w:rPr>
              <w:t>Date Issued:</w:t>
            </w:r>
            <w:r w:rsidR="002367CD">
              <w:rPr>
                <w:rFonts w:asciiTheme="majorHAnsi" w:hAnsiTheme="majorHAnsi" w:cs="Arial"/>
                <w:b/>
                <w:sz w:val="18"/>
                <w:szCs w:val="18"/>
              </w:rPr>
              <w:t xml:space="preserve"> </w:t>
            </w:r>
            <w:r w:rsidR="003B5144">
              <w:rPr>
                <w:rFonts w:asciiTheme="majorHAnsi" w:hAnsiTheme="majorHAnsi" w:cs="Arial"/>
                <w:b/>
                <w:sz w:val="18"/>
                <w:szCs w:val="18"/>
              </w:rPr>
              <w:t>19</w:t>
            </w:r>
            <w:r w:rsidR="00E60979">
              <w:rPr>
                <w:rFonts w:asciiTheme="majorHAnsi" w:hAnsiTheme="majorHAnsi" w:cs="Arial"/>
                <w:b/>
                <w:sz w:val="18"/>
                <w:szCs w:val="18"/>
              </w:rPr>
              <w:t xml:space="preserve"> </w:t>
            </w:r>
            <w:r w:rsidR="003B5144">
              <w:rPr>
                <w:rFonts w:asciiTheme="majorHAnsi" w:hAnsiTheme="majorHAnsi" w:cs="Arial"/>
                <w:b/>
                <w:sz w:val="18"/>
                <w:szCs w:val="18"/>
              </w:rPr>
              <w:t>May</w:t>
            </w:r>
            <w:r w:rsidR="00E60979">
              <w:rPr>
                <w:rFonts w:asciiTheme="majorHAnsi" w:hAnsiTheme="majorHAnsi" w:cs="Arial"/>
                <w:b/>
                <w:sz w:val="18"/>
                <w:szCs w:val="18"/>
              </w:rPr>
              <w:t xml:space="preserve"> 2022</w:t>
            </w:r>
          </w:p>
        </w:tc>
        <w:tc>
          <w:tcPr>
            <w:tcW w:w="187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                   </w:t>
            </w:r>
          </w:p>
        </w:tc>
      </w:tr>
      <w:tr w:rsidR="00B452EF" w:rsidRPr="002F4B3C" w:rsidTr="0093581F">
        <w:trPr>
          <w:trHeight w:val="354"/>
        </w:trPr>
        <w:tc>
          <w:tcPr>
            <w:tcW w:w="7366" w:type="dxa"/>
          </w:tcPr>
          <w:p w:rsidR="008C7C11" w:rsidRPr="0093581F" w:rsidRDefault="00B452EF" w:rsidP="008C7C11">
            <w:pPr>
              <w:rPr>
                <w:rFonts w:ascii="Calibri" w:eastAsia="Calibri" w:hAnsi="Calibri"/>
                <w:b/>
              </w:rPr>
            </w:pPr>
            <w:r w:rsidRPr="002F4B3C">
              <w:rPr>
                <w:rFonts w:asciiTheme="majorHAnsi" w:hAnsiTheme="majorHAnsi" w:cs="Arial"/>
                <w:b/>
                <w:sz w:val="18"/>
                <w:szCs w:val="18"/>
              </w:rPr>
              <w:t>Description of Goods or Service:</w:t>
            </w:r>
            <w:r w:rsidR="0050146D">
              <w:rPr>
                <w:rFonts w:asciiTheme="majorHAnsi" w:hAnsiTheme="majorHAnsi" w:cs="Arial"/>
                <w:b/>
                <w:sz w:val="18"/>
                <w:szCs w:val="18"/>
              </w:rPr>
              <w:t xml:space="preserve"> </w:t>
            </w:r>
            <w:r w:rsidR="003B5144">
              <w:rPr>
                <w:rFonts w:asciiTheme="majorHAnsi" w:hAnsiTheme="majorHAnsi" w:cs="Arial"/>
                <w:b/>
                <w:sz w:val="18"/>
                <w:szCs w:val="18"/>
              </w:rPr>
              <w:t>Fibre for Business Service</w:t>
            </w:r>
          </w:p>
          <w:p w:rsidR="00B452EF" w:rsidRPr="002F4B3C" w:rsidRDefault="00B452EF" w:rsidP="00B452EF">
            <w:pPr>
              <w:jc w:val="both"/>
              <w:rPr>
                <w:rFonts w:asciiTheme="majorHAnsi" w:hAnsiTheme="majorHAnsi" w:cs="Arial"/>
                <w:b/>
                <w:sz w:val="18"/>
                <w:szCs w:val="18"/>
              </w:rPr>
            </w:pPr>
          </w:p>
        </w:tc>
        <w:tc>
          <w:tcPr>
            <w:tcW w:w="187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r>
      <w:tr w:rsidR="00B452EF" w:rsidRPr="002F4B3C" w:rsidTr="0093581F">
        <w:trPr>
          <w:trHeight w:val="2078"/>
        </w:trPr>
        <w:tc>
          <w:tcPr>
            <w:tcW w:w="7366" w:type="dxa"/>
          </w:tcPr>
          <w:p w:rsidR="0033006F" w:rsidRPr="0050146D" w:rsidRDefault="00B452EF" w:rsidP="00B452EF">
            <w:pPr>
              <w:jc w:val="both"/>
              <w:rPr>
                <w:rFonts w:asciiTheme="majorHAnsi" w:hAnsiTheme="majorHAnsi" w:cs="Arial"/>
                <w:b/>
                <w:sz w:val="18"/>
                <w:szCs w:val="18"/>
              </w:rPr>
            </w:pPr>
            <w:r w:rsidRPr="0050146D">
              <w:rPr>
                <w:rFonts w:asciiTheme="majorHAnsi" w:hAnsiTheme="majorHAnsi" w:cs="Arial"/>
                <w:b/>
                <w:sz w:val="18"/>
                <w:szCs w:val="18"/>
              </w:rPr>
              <w:t>Detailed Specifications:</w:t>
            </w:r>
          </w:p>
          <w:p w:rsidR="0050146D" w:rsidRPr="0050146D" w:rsidRDefault="0050146D" w:rsidP="0050146D">
            <w:pPr>
              <w:pStyle w:val="ListParagraph"/>
              <w:autoSpaceDE w:val="0"/>
              <w:autoSpaceDN w:val="0"/>
              <w:contextualSpacing w:val="0"/>
              <w:rPr>
                <w:rFonts w:asciiTheme="majorHAnsi" w:hAnsiTheme="majorHAnsi"/>
                <w:sz w:val="18"/>
                <w:szCs w:val="18"/>
              </w:rPr>
            </w:pPr>
          </w:p>
          <w:p w:rsidR="003B5144" w:rsidRDefault="003B5144" w:rsidP="003B5144">
            <w:r>
              <w:t xml:space="preserve">Artscape is looking to appoint an Internet Service Provider (ISP) to provide fibre for business services for a </w:t>
            </w:r>
            <w:bookmarkStart w:id="0" w:name="_GoBack"/>
            <w:r w:rsidRPr="00695388">
              <w:rPr>
                <w:b/>
              </w:rPr>
              <w:t>24 month</w:t>
            </w:r>
            <w:r>
              <w:t xml:space="preserve"> </w:t>
            </w:r>
            <w:bookmarkEnd w:id="0"/>
            <w:r>
              <w:t xml:space="preserve">period from </w:t>
            </w:r>
            <w:r w:rsidRPr="00695388">
              <w:rPr>
                <w:b/>
              </w:rPr>
              <w:t>1 September 2022 – 31 August 2024</w:t>
            </w:r>
            <w:r>
              <w:t xml:space="preserve">. </w:t>
            </w:r>
          </w:p>
          <w:p w:rsidR="003B5144" w:rsidRDefault="003B5144" w:rsidP="003B5144">
            <w:r>
              <w:t>Currently we have 2 fibre services:</w:t>
            </w:r>
          </w:p>
          <w:p w:rsidR="003B5144" w:rsidRDefault="003B5144" w:rsidP="003B5144">
            <w:pPr>
              <w:pStyle w:val="ListParagraph"/>
              <w:numPr>
                <w:ilvl w:val="0"/>
                <w:numId w:val="35"/>
              </w:numPr>
            </w:pPr>
            <w:r>
              <w:t>Service 1 - 100mbps line</w:t>
            </w:r>
          </w:p>
          <w:p w:rsidR="003B5144" w:rsidRDefault="003B5144" w:rsidP="003B5144">
            <w:pPr>
              <w:pStyle w:val="ListParagraph"/>
              <w:numPr>
                <w:ilvl w:val="0"/>
                <w:numId w:val="35"/>
              </w:numPr>
            </w:pPr>
            <w:r>
              <w:t>Service 2 - 50mbps line</w:t>
            </w:r>
          </w:p>
          <w:p w:rsidR="003B5144" w:rsidRDefault="003B5144" w:rsidP="003B5144"/>
          <w:p w:rsidR="003B5144" w:rsidRPr="00B74790" w:rsidRDefault="003B5144" w:rsidP="003B5144">
            <w:r w:rsidRPr="00B74790">
              <w:t xml:space="preserve">We are looking for an ISP to continue with these services </w:t>
            </w:r>
            <w:r>
              <w:t xml:space="preserve">upgraded as </w:t>
            </w:r>
            <w:r w:rsidRPr="00B74790">
              <w:t>follows:</w:t>
            </w:r>
          </w:p>
          <w:p w:rsidR="003B5144" w:rsidRPr="00B74790" w:rsidRDefault="003B5144" w:rsidP="003B5144">
            <w:pPr>
              <w:rPr>
                <w:b/>
              </w:rPr>
            </w:pPr>
            <w:r w:rsidRPr="00B74790">
              <w:rPr>
                <w:b/>
              </w:rPr>
              <w:t>Service 1</w:t>
            </w:r>
          </w:p>
          <w:p w:rsidR="003B5144" w:rsidRPr="00B74790" w:rsidRDefault="003B5144" w:rsidP="003B5144">
            <w:pPr>
              <w:pStyle w:val="ListParagraph"/>
              <w:numPr>
                <w:ilvl w:val="0"/>
                <w:numId w:val="36"/>
              </w:numPr>
            </w:pPr>
            <w:r w:rsidRPr="00B74790">
              <w:t xml:space="preserve">A </w:t>
            </w:r>
            <w:r>
              <w:t>2</w:t>
            </w:r>
            <w:r w:rsidRPr="00B74790">
              <w:t>00mbps uncapped fibre line with a premium SLA and dedicated /29 IP’s</w:t>
            </w:r>
          </w:p>
          <w:p w:rsidR="003B5144" w:rsidRPr="00B74790" w:rsidRDefault="003B5144" w:rsidP="003B5144">
            <w:pPr>
              <w:pStyle w:val="ListParagraph"/>
              <w:numPr>
                <w:ilvl w:val="0"/>
                <w:numId w:val="36"/>
              </w:numPr>
            </w:pPr>
            <w:r w:rsidRPr="00B74790">
              <w:t>Minimum contention ration of 2:1</w:t>
            </w:r>
          </w:p>
          <w:p w:rsidR="003B5144" w:rsidRPr="00B74790" w:rsidRDefault="003B5144" w:rsidP="003B5144">
            <w:pPr>
              <w:pStyle w:val="ListParagraph"/>
              <w:numPr>
                <w:ilvl w:val="0"/>
                <w:numId w:val="36"/>
              </w:numPr>
            </w:pPr>
            <w:r w:rsidRPr="00B74790">
              <w:t>Unthrottled</w:t>
            </w:r>
          </w:p>
          <w:p w:rsidR="003B5144" w:rsidRPr="00B74790" w:rsidRDefault="003B5144" w:rsidP="003B5144">
            <w:pPr>
              <w:pStyle w:val="ListParagraph"/>
              <w:numPr>
                <w:ilvl w:val="0"/>
                <w:numId w:val="36"/>
              </w:numPr>
            </w:pPr>
            <w:r w:rsidRPr="00B74790">
              <w:t>NO FUP</w:t>
            </w:r>
          </w:p>
          <w:p w:rsidR="003B5144" w:rsidRPr="00B74790" w:rsidRDefault="003B5144" w:rsidP="003B5144">
            <w:r w:rsidRPr="00B74790">
              <w:t> </w:t>
            </w:r>
          </w:p>
          <w:p w:rsidR="003B5144" w:rsidRPr="00B74790" w:rsidRDefault="003B5144" w:rsidP="003B5144">
            <w:pPr>
              <w:rPr>
                <w:b/>
                <w:bCs/>
              </w:rPr>
            </w:pPr>
            <w:r w:rsidRPr="00B74790">
              <w:rPr>
                <w:b/>
                <w:bCs/>
              </w:rPr>
              <w:t>Service 2</w:t>
            </w:r>
          </w:p>
          <w:p w:rsidR="003B5144" w:rsidRPr="00B74790" w:rsidRDefault="003B5144" w:rsidP="003B5144">
            <w:pPr>
              <w:pStyle w:val="ListParagraph"/>
              <w:numPr>
                <w:ilvl w:val="0"/>
                <w:numId w:val="37"/>
              </w:numPr>
            </w:pPr>
            <w:r>
              <w:t>A 10</w:t>
            </w:r>
            <w:r w:rsidRPr="00B74790">
              <w:t>0mbps uncapped fibre line with a premium SLA and dedicated /29 IP’s</w:t>
            </w:r>
          </w:p>
          <w:p w:rsidR="003B5144" w:rsidRPr="00B74790" w:rsidRDefault="003B5144" w:rsidP="003B5144">
            <w:pPr>
              <w:pStyle w:val="ListParagraph"/>
              <w:numPr>
                <w:ilvl w:val="0"/>
                <w:numId w:val="37"/>
              </w:numPr>
            </w:pPr>
            <w:r w:rsidRPr="00B74790">
              <w:t>Minimum contention ratio of 2:1</w:t>
            </w:r>
          </w:p>
          <w:p w:rsidR="003B5144" w:rsidRPr="00B74790" w:rsidRDefault="003B5144" w:rsidP="003B5144">
            <w:pPr>
              <w:pStyle w:val="ListParagraph"/>
              <w:numPr>
                <w:ilvl w:val="0"/>
                <w:numId w:val="37"/>
              </w:numPr>
            </w:pPr>
            <w:r w:rsidRPr="00B74790">
              <w:t>Unthrottled</w:t>
            </w:r>
          </w:p>
          <w:p w:rsidR="003B5144" w:rsidRPr="00B74790" w:rsidRDefault="003B5144" w:rsidP="003B5144">
            <w:pPr>
              <w:pStyle w:val="ListParagraph"/>
              <w:numPr>
                <w:ilvl w:val="0"/>
                <w:numId w:val="37"/>
              </w:numPr>
            </w:pPr>
            <w:r w:rsidRPr="00B74790">
              <w:t>NO FUP</w:t>
            </w:r>
          </w:p>
          <w:p w:rsidR="00B452EF" w:rsidRPr="0050146D" w:rsidRDefault="00B452EF" w:rsidP="003B5144">
            <w:pPr>
              <w:rPr>
                <w:rFonts w:asciiTheme="majorHAnsi" w:hAnsiTheme="majorHAnsi" w:cs="Arial"/>
                <w:sz w:val="18"/>
                <w:szCs w:val="18"/>
              </w:rPr>
            </w:pPr>
          </w:p>
        </w:tc>
        <w:tc>
          <w:tcPr>
            <w:tcW w:w="1876" w:type="dxa"/>
          </w:tcPr>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rPr>
            </w:pP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p>
        </w:tc>
        <w:tc>
          <w:tcPr>
            <w:tcW w:w="1876" w:type="dxa"/>
          </w:tcPr>
          <w:p w:rsidR="00B452EF" w:rsidRPr="002F4B3C" w:rsidRDefault="00B452EF" w:rsidP="00B452EF">
            <w:pPr>
              <w:jc w:val="both"/>
              <w:rPr>
                <w:rFonts w:asciiTheme="majorHAnsi" w:hAnsiTheme="majorHAnsi" w:cs="Arial"/>
                <w:b/>
                <w:sz w:val="18"/>
                <w:szCs w:val="18"/>
              </w:rPr>
            </w:pP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Date Goods or Service required:</w:t>
            </w:r>
          </w:p>
        </w:tc>
        <w:tc>
          <w:tcPr>
            <w:tcW w:w="1876" w:type="dxa"/>
          </w:tcPr>
          <w:p w:rsidR="00B452EF" w:rsidRPr="002F4B3C" w:rsidRDefault="003B5144" w:rsidP="00B452EF">
            <w:pPr>
              <w:jc w:val="both"/>
              <w:rPr>
                <w:rFonts w:asciiTheme="majorHAnsi" w:hAnsiTheme="majorHAnsi" w:cs="Arial"/>
                <w:b/>
                <w:sz w:val="18"/>
                <w:szCs w:val="18"/>
              </w:rPr>
            </w:pPr>
            <w:r>
              <w:rPr>
                <w:rFonts w:asciiTheme="majorHAnsi" w:hAnsiTheme="majorHAnsi" w:cs="Arial"/>
                <w:b/>
                <w:sz w:val="18"/>
                <w:szCs w:val="18"/>
              </w:rPr>
              <w:t>From 1 September 2022 – 31 August 2024</w:t>
            </w: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lastRenderedPageBreak/>
              <w:t>Delivered to :</w:t>
            </w:r>
          </w:p>
        </w:tc>
        <w:tc>
          <w:tcPr>
            <w:tcW w:w="1876" w:type="dxa"/>
          </w:tcPr>
          <w:p w:rsidR="00B452EF" w:rsidRPr="002F4B3C" w:rsidRDefault="00584A03" w:rsidP="00B452EF">
            <w:pPr>
              <w:jc w:val="both"/>
              <w:rPr>
                <w:rFonts w:asciiTheme="majorHAnsi" w:hAnsiTheme="majorHAnsi" w:cs="Arial"/>
                <w:b/>
                <w:sz w:val="18"/>
                <w:szCs w:val="18"/>
              </w:rPr>
            </w:pPr>
            <w:r w:rsidRPr="002F4B3C">
              <w:rPr>
                <w:rFonts w:asciiTheme="majorHAnsi" w:hAnsiTheme="majorHAnsi" w:cs="Arial"/>
                <w:b/>
                <w:sz w:val="18"/>
                <w:szCs w:val="18"/>
              </w:rPr>
              <w:t>DF Malan Street, Foreshore, Cape Town</w:t>
            </w: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For more information (Technical) </w:t>
            </w:r>
            <w:r w:rsidR="008C7C11">
              <w:rPr>
                <w:rFonts w:asciiTheme="majorHAnsi" w:hAnsiTheme="majorHAnsi" w:cs="Arial"/>
                <w:b/>
                <w:sz w:val="18"/>
                <w:szCs w:val="18"/>
              </w:rPr>
              <w:t xml:space="preserve"> </w:t>
            </w:r>
          </w:p>
          <w:p w:rsidR="00B452EF" w:rsidRPr="002F4B3C" w:rsidRDefault="00B452EF" w:rsidP="00B452EF">
            <w:pPr>
              <w:jc w:val="both"/>
              <w:rPr>
                <w:rFonts w:asciiTheme="majorHAnsi" w:hAnsiTheme="majorHAnsi" w:cs="Arial"/>
                <w:b/>
                <w:sz w:val="18"/>
                <w:szCs w:val="18"/>
              </w:rPr>
            </w:pPr>
          </w:p>
        </w:tc>
        <w:tc>
          <w:tcPr>
            <w:tcW w:w="1876" w:type="dxa"/>
          </w:tcPr>
          <w:p w:rsidR="00B452EF" w:rsidRDefault="008C7C11" w:rsidP="00B452EF">
            <w:pPr>
              <w:jc w:val="both"/>
              <w:rPr>
                <w:rFonts w:asciiTheme="majorHAnsi" w:hAnsiTheme="majorHAnsi" w:cs="Arial"/>
                <w:b/>
                <w:sz w:val="18"/>
                <w:szCs w:val="18"/>
              </w:rPr>
            </w:pPr>
            <w:r>
              <w:rPr>
                <w:rFonts w:asciiTheme="majorHAnsi" w:hAnsiTheme="majorHAnsi" w:cs="Arial"/>
                <w:b/>
                <w:sz w:val="18"/>
                <w:szCs w:val="18"/>
              </w:rPr>
              <w:t>Andre Steenveld</w:t>
            </w:r>
          </w:p>
          <w:p w:rsidR="008C7C11" w:rsidRDefault="00A666B1" w:rsidP="00B452EF">
            <w:pPr>
              <w:jc w:val="both"/>
              <w:rPr>
                <w:rFonts w:asciiTheme="majorHAnsi" w:hAnsiTheme="majorHAnsi" w:cs="Arial"/>
                <w:b/>
                <w:sz w:val="18"/>
                <w:szCs w:val="18"/>
              </w:rPr>
            </w:pPr>
            <w:hyperlink r:id="rId9" w:history="1">
              <w:r w:rsidR="008C7C11" w:rsidRPr="00E3547E">
                <w:rPr>
                  <w:rStyle w:val="Hyperlink"/>
                  <w:rFonts w:asciiTheme="majorHAnsi" w:hAnsiTheme="majorHAnsi" w:cs="Arial"/>
                  <w:b/>
                  <w:sz w:val="18"/>
                  <w:szCs w:val="18"/>
                </w:rPr>
                <w:t>andres@artscape.co.za</w:t>
              </w:r>
            </w:hyperlink>
          </w:p>
          <w:p w:rsidR="008C7C11" w:rsidRDefault="008C7C11" w:rsidP="00B452EF">
            <w:pPr>
              <w:jc w:val="both"/>
              <w:rPr>
                <w:rFonts w:asciiTheme="majorHAnsi" w:hAnsiTheme="majorHAnsi" w:cs="Arial"/>
                <w:b/>
                <w:sz w:val="18"/>
                <w:szCs w:val="18"/>
              </w:rPr>
            </w:pPr>
          </w:p>
          <w:p w:rsidR="008C7C11" w:rsidRPr="002F4B3C" w:rsidRDefault="008C7C11" w:rsidP="00B452EF">
            <w:pPr>
              <w:jc w:val="both"/>
              <w:rPr>
                <w:rFonts w:asciiTheme="majorHAnsi" w:hAnsiTheme="majorHAnsi" w:cs="Arial"/>
                <w:b/>
                <w:sz w:val="18"/>
                <w:szCs w:val="18"/>
              </w:rPr>
            </w:pPr>
            <w:r>
              <w:rPr>
                <w:rFonts w:asciiTheme="majorHAnsi" w:hAnsiTheme="majorHAnsi" w:cs="Arial"/>
                <w:b/>
                <w:sz w:val="18"/>
                <w:szCs w:val="18"/>
              </w:rPr>
              <w:t>Contact no:021 410 9800</w:t>
            </w: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For more information (Supply Chain Management) </w:t>
            </w:r>
          </w:p>
        </w:tc>
        <w:tc>
          <w:tcPr>
            <w:tcW w:w="1876" w:type="dxa"/>
          </w:tcPr>
          <w:p w:rsidR="00B452EF" w:rsidRPr="002F4B3C" w:rsidRDefault="00B452EF" w:rsidP="00B452EF">
            <w:pPr>
              <w:jc w:val="both"/>
              <w:rPr>
                <w:rFonts w:asciiTheme="majorHAnsi" w:hAnsiTheme="majorHAnsi" w:cs="Arial"/>
                <w:b/>
                <w:sz w:val="18"/>
                <w:szCs w:val="18"/>
              </w:rPr>
            </w:pP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RFQ Closing date &amp; Time:</w:t>
            </w:r>
          </w:p>
        </w:tc>
        <w:tc>
          <w:tcPr>
            <w:tcW w:w="1876" w:type="dxa"/>
          </w:tcPr>
          <w:p w:rsidR="00B452EF" w:rsidRPr="002F4B3C" w:rsidRDefault="003B5144" w:rsidP="003B5144">
            <w:pPr>
              <w:jc w:val="both"/>
              <w:rPr>
                <w:rFonts w:asciiTheme="majorHAnsi" w:hAnsiTheme="majorHAnsi" w:cs="Arial"/>
                <w:b/>
                <w:sz w:val="18"/>
                <w:szCs w:val="18"/>
              </w:rPr>
            </w:pPr>
            <w:r>
              <w:rPr>
                <w:rFonts w:asciiTheme="majorHAnsi" w:hAnsiTheme="majorHAnsi" w:cs="Arial"/>
                <w:b/>
                <w:sz w:val="18"/>
                <w:szCs w:val="18"/>
              </w:rPr>
              <w:t>27</w:t>
            </w:r>
            <w:r w:rsidR="00E60979">
              <w:rPr>
                <w:rFonts w:asciiTheme="majorHAnsi" w:hAnsiTheme="majorHAnsi" w:cs="Arial"/>
                <w:b/>
                <w:sz w:val="18"/>
                <w:szCs w:val="18"/>
              </w:rPr>
              <w:t xml:space="preserve"> </w:t>
            </w:r>
            <w:r>
              <w:rPr>
                <w:rFonts w:asciiTheme="majorHAnsi" w:hAnsiTheme="majorHAnsi" w:cs="Arial"/>
                <w:b/>
                <w:sz w:val="18"/>
                <w:szCs w:val="18"/>
              </w:rPr>
              <w:t>May 2022</w:t>
            </w:r>
            <w:r w:rsidR="00C46582">
              <w:rPr>
                <w:rFonts w:asciiTheme="majorHAnsi" w:hAnsiTheme="majorHAnsi" w:cs="Arial"/>
                <w:b/>
                <w:sz w:val="18"/>
                <w:szCs w:val="18"/>
              </w:rPr>
              <w:t xml:space="preserve"> at 11am</w:t>
            </w:r>
          </w:p>
        </w:tc>
      </w:tr>
      <w:tr w:rsidR="00B452EF" w:rsidRPr="002F4B3C" w:rsidTr="008C7C11">
        <w:tc>
          <w:tcPr>
            <w:tcW w:w="7366"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Submit RFQ To:</w:t>
            </w:r>
          </w:p>
        </w:tc>
        <w:tc>
          <w:tcPr>
            <w:tcW w:w="1876" w:type="dxa"/>
          </w:tcPr>
          <w:p w:rsidR="00B452EF" w:rsidRPr="002F4B3C" w:rsidRDefault="00A666B1" w:rsidP="00B452EF">
            <w:pPr>
              <w:jc w:val="both"/>
              <w:rPr>
                <w:rFonts w:asciiTheme="majorHAnsi" w:hAnsiTheme="majorHAnsi" w:cs="Arial"/>
                <w:b/>
                <w:sz w:val="18"/>
                <w:szCs w:val="18"/>
              </w:rPr>
            </w:pPr>
            <w:hyperlink r:id="rId10" w:history="1">
              <w:r w:rsidR="00584A03" w:rsidRPr="002F4B3C">
                <w:rPr>
                  <w:rStyle w:val="Hyperlink"/>
                  <w:rFonts w:asciiTheme="majorHAnsi" w:hAnsiTheme="majorHAnsi" w:cs="Arial"/>
                  <w:b/>
                  <w:sz w:val="18"/>
                  <w:szCs w:val="18"/>
                </w:rPr>
                <w:t>natasjap@artscape.co.za</w:t>
              </w:r>
            </w:hyperlink>
            <w:r w:rsidR="00584A03" w:rsidRPr="002F4B3C">
              <w:rPr>
                <w:rFonts w:asciiTheme="majorHAnsi" w:hAnsiTheme="majorHAnsi" w:cs="Arial"/>
                <w:b/>
                <w:color w:val="0000FF" w:themeColor="hyperlink"/>
                <w:sz w:val="18"/>
                <w:szCs w:val="18"/>
                <w:u w:val="single"/>
              </w:rPr>
              <w:t xml:space="preserve"> </w:t>
            </w:r>
            <w:r w:rsidR="00584A03" w:rsidRPr="002F4B3C">
              <w:rPr>
                <w:rFonts w:asciiTheme="majorHAnsi" w:hAnsiTheme="majorHAnsi" w:cs="Arial"/>
                <w:b/>
                <w:sz w:val="18"/>
                <w:szCs w:val="18"/>
              </w:rPr>
              <w:t>or 021 401 9835</w:t>
            </w:r>
          </w:p>
        </w:tc>
      </w:tr>
    </w:tbl>
    <w:p w:rsidR="00B452EF" w:rsidRPr="002F4B3C" w:rsidRDefault="00B452EF" w:rsidP="00B452EF">
      <w:pPr>
        <w:jc w:val="both"/>
        <w:rPr>
          <w:rFonts w:asciiTheme="majorHAnsi" w:hAnsiTheme="majorHAnsi" w:cs="Arial"/>
          <w:b/>
          <w:sz w:val="18"/>
          <w:szCs w:val="18"/>
        </w:rPr>
      </w:pPr>
    </w:p>
    <w:p w:rsidR="00B452EF" w:rsidRPr="002F4B3C" w:rsidRDefault="00B452EF" w:rsidP="00B452EF">
      <w:pPr>
        <w:jc w:val="both"/>
        <w:rPr>
          <w:rFonts w:asciiTheme="majorHAnsi" w:hAnsiTheme="majorHAnsi" w:cs="Arial"/>
          <w:b/>
          <w:sz w:val="18"/>
          <w:szCs w:val="18"/>
          <w:u w:val="single"/>
        </w:rPr>
      </w:pPr>
      <w:r w:rsidRPr="002F4B3C">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Name of Supplier:</w:t>
            </w:r>
          </w:p>
        </w:tc>
        <w:tc>
          <w:tcPr>
            <w:tcW w:w="4314"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Address of Supplier:</w:t>
            </w:r>
          </w:p>
        </w:tc>
        <w:tc>
          <w:tcPr>
            <w:tcW w:w="4314"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Contact Tel   :                                     </w:t>
            </w:r>
          </w:p>
        </w:tc>
        <w:tc>
          <w:tcPr>
            <w:tcW w:w="4314"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                                             </w:t>
            </w:r>
            <w:r w:rsidRPr="002F4B3C">
              <w:rPr>
                <w:rFonts w:asciiTheme="majorHAnsi" w:hAnsiTheme="majorHAnsi" w:cs="Arial"/>
                <w:b/>
                <w:sz w:val="18"/>
                <w:szCs w:val="18"/>
                <w:bdr w:val="single" w:sz="4" w:space="0" w:color="auto"/>
              </w:rPr>
              <w:t>Email:</w:t>
            </w:r>
          </w:p>
        </w:tc>
      </w:tr>
    </w:tbl>
    <w:p w:rsidR="00B452EF" w:rsidRPr="002F4B3C"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2F4B3C" w:rsidTr="002C3479">
        <w:trPr>
          <w:trHeight w:val="634"/>
        </w:trPr>
        <w:tc>
          <w:tcPr>
            <w:tcW w:w="4872"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Supplier Specifications include Brand/Model if applicable</w:t>
            </w:r>
          </w:p>
        </w:tc>
        <w:tc>
          <w:tcPr>
            <w:tcW w:w="1190"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c>
          <w:tcPr>
            <w:tcW w:w="1843"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Price Per Unit </w:t>
            </w:r>
          </w:p>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(incl VAT)</w:t>
            </w:r>
          </w:p>
        </w:tc>
        <w:tc>
          <w:tcPr>
            <w:tcW w:w="1337"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(incl VAT)</w:t>
            </w:r>
          </w:p>
        </w:tc>
      </w:tr>
      <w:tr w:rsidR="00B452EF" w:rsidRPr="002F4B3C" w:rsidTr="002C3479">
        <w:tc>
          <w:tcPr>
            <w:tcW w:w="4872" w:type="dxa"/>
          </w:tcPr>
          <w:p w:rsidR="00B452EF" w:rsidRPr="002F4B3C" w:rsidRDefault="00B452EF" w:rsidP="00B452EF">
            <w:pPr>
              <w:jc w:val="both"/>
              <w:rPr>
                <w:rFonts w:asciiTheme="majorHAnsi" w:hAnsiTheme="majorHAnsi" w:cs="Arial"/>
                <w:b/>
                <w:sz w:val="18"/>
                <w:szCs w:val="18"/>
              </w:rPr>
            </w:pPr>
          </w:p>
        </w:tc>
        <w:tc>
          <w:tcPr>
            <w:tcW w:w="1190" w:type="dxa"/>
          </w:tcPr>
          <w:p w:rsidR="00B452EF" w:rsidRPr="002F4B3C" w:rsidRDefault="00B452EF" w:rsidP="00B452EF">
            <w:pPr>
              <w:jc w:val="both"/>
              <w:rPr>
                <w:rFonts w:asciiTheme="majorHAnsi" w:hAnsiTheme="majorHAnsi" w:cs="Arial"/>
                <w:b/>
                <w:sz w:val="18"/>
                <w:szCs w:val="18"/>
              </w:rPr>
            </w:pPr>
          </w:p>
        </w:tc>
        <w:tc>
          <w:tcPr>
            <w:tcW w:w="1843" w:type="dxa"/>
          </w:tcPr>
          <w:p w:rsidR="00B452EF" w:rsidRPr="002F4B3C" w:rsidRDefault="00B452EF" w:rsidP="00B452EF">
            <w:pPr>
              <w:jc w:val="both"/>
              <w:rPr>
                <w:rFonts w:asciiTheme="majorHAnsi" w:hAnsiTheme="majorHAnsi" w:cs="Arial"/>
                <w:b/>
                <w:sz w:val="18"/>
                <w:szCs w:val="18"/>
              </w:rPr>
            </w:pPr>
          </w:p>
        </w:tc>
        <w:tc>
          <w:tcPr>
            <w:tcW w:w="1337"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872"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337"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872"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337"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r>
      <w:tr w:rsidR="00BC4E25" w:rsidRPr="002F4B3C" w:rsidTr="002C3479">
        <w:tc>
          <w:tcPr>
            <w:tcW w:w="4872"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190"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843"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337"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r>
      <w:tr w:rsidR="00B452EF" w:rsidRPr="002F4B3C" w:rsidTr="002C3479">
        <w:tc>
          <w:tcPr>
            <w:tcW w:w="4872" w:type="dxa"/>
            <w:tcBorders>
              <w:top w:val="single" w:sz="4" w:space="0" w:color="auto"/>
              <w:left w:val="nil"/>
              <w:bottom w:val="nil"/>
              <w:right w:val="nil"/>
            </w:tcBorders>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tc>
        <w:tc>
          <w:tcPr>
            <w:tcW w:w="1190" w:type="dxa"/>
            <w:tcBorders>
              <w:top w:val="single" w:sz="4" w:space="0" w:color="auto"/>
              <w:left w:val="nil"/>
              <w:bottom w:val="nil"/>
              <w:right w:val="nil"/>
            </w:tcBorders>
          </w:tcPr>
          <w:p w:rsidR="00B452EF" w:rsidRPr="002F4B3C"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rsidR="00B452EF" w:rsidRPr="002F4B3C" w:rsidRDefault="00B452EF" w:rsidP="00B452EF">
            <w:pPr>
              <w:jc w:val="both"/>
              <w:rPr>
                <w:rFonts w:asciiTheme="majorHAnsi" w:hAnsiTheme="majorHAnsi" w:cs="Arial"/>
                <w:b/>
                <w:sz w:val="18"/>
                <w:szCs w:val="18"/>
              </w:rPr>
            </w:pPr>
          </w:p>
        </w:tc>
        <w:tc>
          <w:tcPr>
            <w:tcW w:w="1337" w:type="dxa"/>
            <w:tcBorders>
              <w:left w:val="single" w:sz="4" w:space="0" w:color="auto"/>
            </w:tcBorders>
          </w:tcPr>
          <w:p w:rsidR="00B452EF" w:rsidRPr="002F4B3C" w:rsidRDefault="00B452EF" w:rsidP="00B452EF">
            <w:pPr>
              <w:jc w:val="both"/>
              <w:rPr>
                <w:rFonts w:asciiTheme="majorHAnsi" w:hAnsiTheme="majorHAnsi" w:cs="Arial"/>
                <w:b/>
                <w:sz w:val="18"/>
                <w:szCs w:val="18"/>
              </w:rPr>
            </w:pPr>
          </w:p>
        </w:tc>
      </w:tr>
    </w:tbl>
    <w:p w:rsidR="00B452EF" w:rsidRPr="002F4B3C" w:rsidRDefault="00B452EF" w:rsidP="00B452EF">
      <w:pPr>
        <w:spacing w:after="0" w:line="240" w:lineRule="auto"/>
        <w:jc w:val="both"/>
        <w:rPr>
          <w:rFonts w:asciiTheme="majorHAnsi" w:hAnsiTheme="majorHAnsi"/>
          <w:sz w:val="18"/>
          <w:szCs w:val="18"/>
        </w:rPr>
      </w:pP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*Insert more rows if needed.</w:t>
      </w: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 xml:space="preserve">*Brochures/Catalogues can be submitted with quotation.  </w:t>
      </w: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*All prices must be firm and VAT Inclusive.</w:t>
      </w:r>
    </w:p>
    <w:p w:rsidR="00B452EF" w:rsidRPr="002F4B3C" w:rsidRDefault="00B452EF" w:rsidP="00B452EF">
      <w:pPr>
        <w:spacing w:after="0" w:line="240" w:lineRule="auto"/>
        <w:rPr>
          <w:rFonts w:asciiTheme="majorHAnsi" w:eastAsia="Times New Roman" w:hAnsiTheme="majorHAnsi" w:cs="Arial"/>
          <w:b/>
          <w:sz w:val="18"/>
          <w:szCs w:val="18"/>
        </w:rPr>
      </w:pPr>
    </w:p>
    <w:p w:rsidR="00B452EF" w:rsidRPr="002F4B3C" w:rsidRDefault="00B452EF" w:rsidP="00B452EF">
      <w:pPr>
        <w:numPr>
          <w:ilvl w:val="0"/>
          <w:numId w:val="3"/>
        </w:numPr>
        <w:spacing w:after="0" w:line="240" w:lineRule="auto"/>
        <w:rPr>
          <w:rFonts w:asciiTheme="majorHAnsi" w:hAnsiTheme="majorHAnsi" w:cs="Arial"/>
          <w:sz w:val="18"/>
          <w:szCs w:val="18"/>
          <w:u w:val="single"/>
        </w:rPr>
      </w:pPr>
      <w:r w:rsidRPr="002F4B3C">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2F4B3C">
        <w:rPr>
          <w:rFonts w:asciiTheme="majorHAnsi" w:hAnsiTheme="majorHAnsi"/>
          <w:sz w:val="18"/>
          <w:szCs w:val="18"/>
        </w:rPr>
        <w:t xml:space="preserve">Price shall be scored as follows:  Ps= 80x </w:t>
      </w:r>
      <w:r w:rsidRPr="002F4B3C">
        <w:rPr>
          <w:rFonts w:asciiTheme="majorHAnsi" w:hAnsiTheme="majorHAnsi"/>
          <w:sz w:val="18"/>
          <w:szCs w:val="18"/>
          <w:u w:val="single"/>
        </w:rPr>
        <w:t>1-(Pt- Pmin)</w:t>
      </w:r>
    </w:p>
    <w:p w:rsidR="00B452EF" w:rsidRPr="002F4B3C" w:rsidRDefault="00B452EF" w:rsidP="00B452EF">
      <w:pPr>
        <w:spacing w:after="0" w:line="240" w:lineRule="auto"/>
        <w:rPr>
          <w:rFonts w:asciiTheme="majorHAnsi" w:hAnsiTheme="majorHAnsi"/>
          <w:sz w:val="18"/>
          <w:szCs w:val="18"/>
        </w:rPr>
      </w:pPr>
      <w:r w:rsidRPr="002F4B3C">
        <w:rPr>
          <w:rFonts w:asciiTheme="majorHAnsi" w:hAnsiTheme="majorHAnsi"/>
          <w:sz w:val="18"/>
          <w:szCs w:val="18"/>
        </w:rPr>
        <w:t xml:space="preserve">                               </w:t>
      </w:r>
      <w:r w:rsidR="005374FB" w:rsidRPr="002F4B3C">
        <w:rPr>
          <w:rFonts w:asciiTheme="majorHAnsi" w:hAnsiTheme="majorHAnsi"/>
          <w:sz w:val="18"/>
          <w:szCs w:val="18"/>
        </w:rPr>
        <w:t xml:space="preserve">                           </w:t>
      </w:r>
      <w:r w:rsidR="005374FB" w:rsidRPr="002F4B3C">
        <w:rPr>
          <w:rFonts w:asciiTheme="majorHAnsi" w:hAnsiTheme="majorHAnsi"/>
          <w:sz w:val="18"/>
          <w:szCs w:val="18"/>
        </w:rPr>
        <w:tab/>
      </w:r>
      <w:r w:rsidR="005374FB" w:rsidRPr="002F4B3C">
        <w:rPr>
          <w:rFonts w:asciiTheme="majorHAnsi" w:hAnsiTheme="majorHAnsi"/>
          <w:sz w:val="18"/>
          <w:szCs w:val="18"/>
        </w:rPr>
        <w:tab/>
        <w:t xml:space="preserve">                </w:t>
      </w:r>
      <w:r w:rsidRPr="002F4B3C">
        <w:rPr>
          <w:rFonts w:asciiTheme="majorHAnsi" w:hAnsiTheme="majorHAnsi"/>
          <w:sz w:val="18"/>
          <w:szCs w:val="18"/>
        </w:rPr>
        <w:t>Pmin</w:t>
      </w:r>
    </w:p>
    <w:p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b/>
          <w:sz w:val="18"/>
          <w:szCs w:val="18"/>
        </w:rPr>
        <w:t>Where:</w:t>
      </w:r>
      <w:r w:rsidRPr="002F4B3C">
        <w:rPr>
          <w:rFonts w:asciiTheme="majorHAnsi" w:hAnsiTheme="majorHAnsi"/>
          <w:sz w:val="18"/>
          <w:szCs w:val="18"/>
        </w:rPr>
        <w:t xml:space="preserve"> Ps is the number of points scored for price; Pt is the comparative price of the quoted under consideration; Pmin is the comparative price of the lowest responsive quotation.</w:t>
      </w:r>
    </w:p>
    <w:p w:rsidR="00B452EF" w:rsidRPr="002F4B3C" w:rsidRDefault="00B452EF" w:rsidP="00B452EF">
      <w:pPr>
        <w:spacing w:after="0" w:line="240" w:lineRule="auto"/>
        <w:rPr>
          <w:rFonts w:asciiTheme="majorHAnsi" w:hAnsiTheme="majorHAnsi"/>
          <w:sz w:val="18"/>
          <w:szCs w:val="18"/>
        </w:rPr>
      </w:pPr>
    </w:p>
    <w:p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sz w:val="18"/>
          <w:szCs w:val="18"/>
        </w:rPr>
        <w:t>Preference points shall be scored as follows:</w:t>
      </w:r>
    </w:p>
    <w:p w:rsidR="00B452EF" w:rsidRPr="002F4B3C" w:rsidRDefault="00B452EF" w:rsidP="00B452EF">
      <w:pPr>
        <w:ind w:firstLine="720"/>
        <w:rPr>
          <w:rFonts w:asciiTheme="majorHAnsi" w:hAnsiTheme="majorHAnsi"/>
          <w:sz w:val="18"/>
          <w:szCs w:val="18"/>
        </w:rPr>
      </w:pPr>
      <w:r w:rsidRPr="002F4B3C">
        <w:rPr>
          <w:rFonts w:asciiTheme="majorHAnsi" w:hAnsiTheme="majorHAnsi"/>
          <w:sz w:val="18"/>
          <w:szCs w:val="18"/>
        </w:rPr>
        <w:t>Points will be awarded to tenderers who are eligible for preference in respect of B-BBEE contribution.</w:t>
      </w:r>
    </w:p>
    <w:p w:rsidR="00B452EF" w:rsidRPr="002F4B3C" w:rsidRDefault="00B452EF" w:rsidP="00B452EF">
      <w:pPr>
        <w:spacing w:after="0" w:line="240" w:lineRule="auto"/>
        <w:rPr>
          <w:rFonts w:asciiTheme="majorHAnsi" w:hAnsiTheme="majorHAnsi" w:cs="Arial"/>
          <w:b/>
          <w:sz w:val="18"/>
          <w:szCs w:val="18"/>
        </w:rPr>
      </w:pPr>
    </w:p>
    <w:p w:rsidR="00B452EF" w:rsidRPr="002F4B3C" w:rsidRDefault="00B452EF" w:rsidP="00B452EF">
      <w:pPr>
        <w:spacing w:after="0" w:line="240" w:lineRule="auto"/>
        <w:rPr>
          <w:rFonts w:asciiTheme="majorHAnsi" w:hAnsiTheme="majorHAnsi" w:cs="Arial"/>
          <w:sz w:val="18"/>
          <w:szCs w:val="18"/>
        </w:rPr>
      </w:pP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 xml:space="preserve">By signing this request for order form the supplier offers to supply the goods or service in respect of </w:t>
      </w:r>
      <w:r w:rsidRPr="002F4B3C">
        <w:rPr>
          <w:rFonts w:asciiTheme="majorHAnsi" w:hAnsiTheme="majorHAnsi" w:cs="Arial"/>
          <w:b/>
          <w:sz w:val="18"/>
          <w:szCs w:val="18"/>
        </w:rPr>
        <w:t xml:space="preserve">RFQ </w:t>
      </w:r>
      <w:r w:rsidRPr="002F4B3C">
        <w:rPr>
          <w:rFonts w:asciiTheme="majorHAnsi" w:hAnsiTheme="majorHAnsi" w:cs="Arial"/>
          <w:sz w:val="18"/>
          <w:szCs w:val="18"/>
        </w:rPr>
        <w:t xml:space="preserve">and </w:t>
      </w:r>
      <w:r w:rsidRPr="002F4B3C">
        <w:rPr>
          <w:rFonts w:asciiTheme="majorHAnsi" w:hAnsiTheme="majorHAnsi" w:cs="Arial"/>
          <w:b/>
          <w:sz w:val="18"/>
          <w:szCs w:val="18"/>
        </w:rPr>
        <w:t>Description</w:t>
      </w:r>
      <w:r w:rsidRPr="002F4B3C">
        <w:rPr>
          <w:rFonts w:asciiTheme="majorHAnsi" w:hAnsiTheme="majorHAnsi" w:cs="Arial"/>
          <w:sz w:val="18"/>
          <w:szCs w:val="18"/>
        </w:rPr>
        <w:t xml:space="preserve"> of goods or services _________________________________________________________, as described in this document.</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_______________________________</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____________________</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Signature</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Date</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Print name: ___________________________________________</w:t>
      </w:r>
    </w:p>
    <w:p w:rsidR="00B452EF" w:rsidRPr="002F4B3C" w:rsidRDefault="00B452EF" w:rsidP="0093581F">
      <w:pPr>
        <w:rPr>
          <w:rFonts w:asciiTheme="majorHAnsi" w:hAnsiTheme="majorHAnsi" w:cs="Arial"/>
          <w:sz w:val="18"/>
          <w:szCs w:val="18"/>
        </w:rPr>
      </w:pPr>
      <w:r w:rsidRPr="002F4B3C">
        <w:rPr>
          <w:rFonts w:asciiTheme="majorHAnsi" w:hAnsiTheme="majorHAnsi" w:cs="Arial"/>
          <w:sz w:val="18"/>
          <w:szCs w:val="18"/>
        </w:rPr>
        <w:t>On Behalf of the Supplier (duly authorised)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2F4B3C" w:rsidTr="002C3479">
        <w:trPr>
          <w:trHeight w:val="1920"/>
        </w:trPr>
        <w:tc>
          <w:tcPr>
            <w:tcW w:w="2694" w:type="dxa"/>
          </w:tcPr>
          <w:p w:rsidR="00B452EF" w:rsidRPr="002F4B3C" w:rsidRDefault="00B452EF" w:rsidP="00B452EF">
            <w:pPr>
              <w:jc w:val="both"/>
              <w:rPr>
                <w:rFonts w:asciiTheme="majorHAnsi" w:hAnsiTheme="majorHAnsi" w:cs="Arial"/>
                <w:sz w:val="18"/>
                <w:szCs w:val="18"/>
              </w:rPr>
            </w:pPr>
          </w:p>
          <w:p w:rsidR="00B452EF" w:rsidRPr="002F4B3C" w:rsidRDefault="00B452EF" w:rsidP="00B452EF">
            <w:pPr>
              <w:jc w:val="both"/>
              <w:rPr>
                <w:rFonts w:asciiTheme="majorHAnsi" w:hAnsiTheme="majorHAnsi" w:cs="Arial"/>
                <w:sz w:val="18"/>
                <w:szCs w:val="18"/>
              </w:rPr>
            </w:pPr>
          </w:p>
          <w:p w:rsidR="00B452EF" w:rsidRPr="002F4B3C" w:rsidRDefault="00B452EF" w:rsidP="00B452EF">
            <w:pPr>
              <w:jc w:val="both"/>
              <w:rPr>
                <w:rFonts w:asciiTheme="majorHAnsi" w:hAnsiTheme="majorHAnsi" w:cs="Arial"/>
                <w:sz w:val="18"/>
                <w:szCs w:val="18"/>
              </w:rPr>
            </w:pPr>
          </w:p>
          <w:p w:rsidR="00B452EF" w:rsidRPr="002F4B3C" w:rsidRDefault="00B452EF" w:rsidP="00B452EF">
            <w:pPr>
              <w:jc w:val="both"/>
              <w:rPr>
                <w:rFonts w:asciiTheme="majorHAnsi" w:hAnsiTheme="majorHAnsi" w:cs="Arial"/>
                <w:sz w:val="18"/>
                <w:szCs w:val="18"/>
              </w:rPr>
            </w:pPr>
          </w:p>
          <w:p w:rsidR="00B452EF" w:rsidRPr="002F4B3C" w:rsidRDefault="00B452EF" w:rsidP="00B452EF">
            <w:pPr>
              <w:jc w:val="both"/>
              <w:rPr>
                <w:rFonts w:asciiTheme="majorHAnsi" w:hAnsiTheme="majorHAnsi" w:cs="Arial"/>
                <w:sz w:val="18"/>
                <w:szCs w:val="18"/>
              </w:rPr>
            </w:pPr>
          </w:p>
        </w:tc>
      </w:tr>
    </w:tbl>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COMPANY STAMP</w:t>
      </w:r>
    </w:p>
    <w:p w:rsidR="00A74BF5" w:rsidRPr="002F4B3C" w:rsidRDefault="00B452EF" w:rsidP="0093581F">
      <w:pPr>
        <w:jc w:val="both"/>
        <w:rPr>
          <w:rFonts w:asciiTheme="majorHAnsi" w:hAnsiTheme="majorHAnsi" w:cs="Arial"/>
          <w:b/>
          <w:sz w:val="18"/>
          <w:szCs w:val="18"/>
        </w:rPr>
      </w:pPr>
      <w:r w:rsidRPr="002F4B3C">
        <w:rPr>
          <w:rFonts w:asciiTheme="majorHAnsi" w:hAnsiTheme="majorHAnsi" w:cs="Arial"/>
          <w:b/>
          <w:sz w:val="18"/>
          <w:szCs w:val="18"/>
        </w:rPr>
        <w:t>Note: It is advised th</w:t>
      </w:r>
      <w:r w:rsidR="0093581F">
        <w:rPr>
          <w:rFonts w:asciiTheme="majorHAnsi" w:hAnsiTheme="majorHAnsi" w:cs="Arial"/>
          <w:b/>
          <w:sz w:val="18"/>
          <w:szCs w:val="18"/>
        </w:rPr>
        <w:t>at documents be returned in PDF</w:t>
      </w: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t>SBD 4</w:t>
      </w: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DECLARATION OF INTEREST</w:t>
      </w:r>
    </w:p>
    <w:p w:rsidR="00F650FE" w:rsidRPr="002F4B3C"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w:t>
      </w:r>
      <w:r w:rsidRPr="002F4B3C">
        <w:rPr>
          <w:rFonts w:asciiTheme="majorHAnsi" w:eastAsia="Times New Roman" w:hAnsiTheme="majorHAnsi" w:cs="Times New Roman"/>
          <w:snapToGrid w:val="0"/>
          <w:sz w:val="18"/>
          <w:szCs w:val="18"/>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F4B3C">
        <w:rPr>
          <w:rFonts w:asciiTheme="majorHAnsi" w:eastAsia="Times New Roman" w:hAnsiTheme="majorHAnsi" w:cs="Times New Roman"/>
          <w:i/>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in relation to the evaluating/adjudicating authority where- </w:t>
      </w:r>
    </w:p>
    <w:p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the bidder is employed by the state; and/or</w:t>
      </w: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2.</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In order to give effect to the above, the following questionnaire must be completed and submitted with the bid.</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2.1</w:t>
      </w:r>
      <w:r w:rsidRPr="002F4B3C">
        <w:rPr>
          <w:rFonts w:asciiTheme="majorHAnsi" w:hAnsiTheme="majorHAnsi"/>
          <w:snapToGrid w:val="0"/>
          <w:sz w:val="18"/>
          <w:szCs w:val="18"/>
          <w:lang w:val="en-GB"/>
        </w:rPr>
        <w:tab/>
        <w:t>Full Name of bidder or his or her representative: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Identity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Position occupied in the Company (director, trustee, shareholder²):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Company Registration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Tax Reference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VAT Registration Number:  ………………………………………………………………………………....</w:t>
      </w:r>
      <w:r w:rsidRPr="002F4B3C">
        <w:rPr>
          <w:rFonts w:asciiTheme="majorHAnsi" w:hAnsiTheme="majorHAnsi"/>
          <w:snapToGrid w:val="0"/>
          <w:sz w:val="18"/>
          <w:szCs w:val="18"/>
          <w:lang w:val="en-GB"/>
        </w:rPr>
        <w:tab/>
      </w:r>
      <w:r w:rsidRPr="002F4B3C">
        <w:rPr>
          <w:rFonts w:asciiTheme="majorHAnsi" w:hAnsiTheme="majorHAnsi"/>
          <w:snapToGrid w:val="0"/>
          <w:sz w:val="18"/>
          <w:szCs w:val="18"/>
          <w:lang w:val="en-GB"/>
        </w:rPr>
        <w:tab/>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2.6.1</w:t>
      </w:r>
      <w:r w:rsidRPr="002F4B3C">
        <w:rPr>
          <w:rFonts w:asciiTheme="majorHAnsi" w:eastAsia="Times New Roman" w:hAnsiTheme="majorHAnsi" w:cs="Times New Roman"/>
          <w:snapToGrid w:val="0"/>
          <w:sz w:val="18"/>
          <w:szCs w:val="18"/>
          <w:lang w:val="en-GB"/>
        </w:rPr>
        <w:tab/>
        <w:t>The names of all directors / trustees / shareholders / members, their individual identity numbers, tax reference numbers and, if applicable, employee / persal numbers must be indicated in paragraph 3 below.</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¹“State” means –</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any municipality or municipal entity;</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provincial legislature;</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(d)</w:t>
      </w:r>
      <w:r w:rsidRPr="002F4B3C">
        <w:rPr>
          <w:rFonts w:asciiTheme="majorHAnsi" w:eastAsia="Times New Roman" w:hAnsiTheme="majorHAnsi" w:cs="Times New Roman"/>
          <w:snapToGrid w:val="0"/>
          <w:sz w:val="18"/>
          <w:szCs w:val="18"/>
          <w:lang w:val="en-GB"/>
        </w:rPr>
        <w:tab/>
        <w:t>national Assembly or the national Council of provinces; or</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w:t>
      </w:r>
      <w:r w:rsidRPr="002F4B3C">
        <w:rPr>
          <w:rFonts w:asciiTheme="majorHAnsi" w:eastAsia="Times New Roman" w:hAnsiTheme="majorHAnsi" w:cs="Times New Roman"/>
          <w:snapToGrid w:val="0"/>
          <w:sz w:val="18"/>
          <w:szCs w:val="18"/>
          <w:lang w:val="en-GB"/>
        </w:rPr>
        <w:tab/>
        <w:t>Parliament.</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²”Shareholder” means a person who owns shares in the company and is actively involved in the management of the enterprise or business and exercises control over the enterprise.</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 xml:space="preserve">2.7 </w:t>
      </w:r>
      <w:r w:rsidRPr="002F4B3C">
        <w:rPr>
          <w:rFonts w:asciiTheme="majorHAnsi" w:eastAsia="Times New Roman" w:hAnsiTheme="majorHAnsi" w:cs="Arial"/>
          <w:snapToGrid w:val="0"/>
          <w:sz w:val="18"/>
          <w:szCs w:val="18"/>
          <w:lang w:val="en-US"/>
        </w:rPr>
        <w:tab/>
        <w:t>Are you or any person connected with the bidder</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presently employed by the state?</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the following particulars:</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Name of person / director / trustee / shareholder/ member: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Name of state institution at which you or the person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connected to the bidder is employed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Position occupied in the state institution: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Any other particulars:</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p>
    <w:p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you are presently employed by the state, did you obtain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the appropriate authority to undertake remunerative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work outside employment in the public sector?</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yes, did you attached proof of such authority to the bid</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document?</w:t>
      </w:r>
    </w:p>
    <w:p w:rsidR="00F650FE" w:rsidRPr="002F4B3C"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(Note: Failure to submit proof of such authority, where</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applicable, may result in the disqualification of the bid.</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no, furnish reasons for non-submission of such proof:</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1"/>
          <w:numId w:val="7"/>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Did you or your spouse, or any of the company’s directors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trustees / shareholders / members or their spouses conduct </w:t>
      </w:r>
    </w:p>
    <w:p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business with the state in the previous twelve months?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particulars:</w:t>
      </w:r>
    </w:p>
    <w:p w:rsidR="00F650FE" w:rsidRPr="002F4B3C"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1"/>
          <w:numId w:val="7"/>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Do you, or any person connected with the bidder, have</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YES / NO</w:t>
      </w:r>
    </w:p>
    <w:p w:rsidR="00F650FE" w:rsidRPr="002F4B3C"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any relationship (family, friend, other) with a person </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employed by the</w:t>
      </w:r>
      <w:r w:rsidRPr="002F4B3C">
        <w:rPr>
          <w:rFonts w:asciiTheme="majorHAnsi" w:eastAsia="Times New Roman" w:hAnsiTheme="majorHAnsi" w:cs="Times New Roman"/>
          <w:b/>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state and who may be involved with </w:t>
      </w:r>
    </w:p>
    <w:p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the evaluation and or adjudication of this bid?</w:t>
      </w:r>
    </w:p>
    <w:p w:rsidR="00B452EF" w:rsidRPr="002F4B3C"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2.9.1</w:t>
      </w:r>
      <w:r w:rsidR="00B452EF" w:rsidRPr="002F4B3C">
        <w:rPr>
          <w:rFonts w:asciiTheme="majorHAnsi" w:eastAsia="Times New Roman" w:hAnsiTheme="majorHAnsi" w:cs="Times New Roman"/>
          <w:snapToGrid w:val="0"/>
          <w:color w:val="000000"/>
          <w:sz w:val="18"/>
          <w:szCs w:val="18"/>
          <w:lang w:val="en-GB"/>
        </w:rPr>
        <w:t xml:space="preserve">   </w:t>
      </w:r>
      <w:r w:rsidRPr="002F4B3C">
        <w:rPr>
          <w:rFonts w:asciiTheme="majorHAnsi" w:eastAsia="Times New Roman" w:hAnsiTheme="majorHAnsi" w:cs="Times New Roman"/>
          <w:snapToGrid w:val="0"/>
          <w:color w:val="000000"/>
          <w:sz w:val="18"/>
          <w:szCs w:val="18"/>
          <w:lang w:val="en-GB"/>
        </w:rPr>
        <w:t>If so, furnish particulars.</w:t>
      </w:r>
    </w:p>
    <w:p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rsidR="00F650FE" w:rsidRPr="002F4B3C"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w:t>
      </w:r>
    </w:p>
    <w:p w:rsidR="00F650FE" w:rsidRPr="002F4B3C"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rsidR="00F650FE" w:rsidRPr="002F4B3C"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sz w:val="18"/>
          <w:szCs w:val="18"/>
          <w:lang w:val="en-GB"/>
        </w:rPr>
        <w:t>2.10</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 xml:space="preserve"> Are you, or any person connected with the bidder,</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b/>
          <w:snapToGrid w:val="0"/>
          <w:sz w:val="18"/>
          <w:szCs w:val="18"/>
          <w:lang w:val="en-GB"/>
        </w:rPr>
        <w:t>YES/NO</w:t>
      </w:r>
    </w:p>
    <w:p w:rsidR="00F650FE" w:rsidRPr="002F4B3C"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aware of any relationship (family, friend, other) between </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 xml:space="preserve">any other bidder and any person employed by the </w:t>
      </w:r>
      <w:r w:rsidRPr="002F4B3C">
        <w:rPr>
          <w:rFonts w:asciiTheme="majorHAnsi" w:eastAsia="Times New Roman" w:hAnsiTheme="majorHAnsi" w:cs="Arial"/>
          <w:snapToGrid w:val="0"/>
          <w:sz w:val="18"/>
          <w:szCs w:val="18"/>
          <w:lang w:val="en-GB"/>
        </w:rPr>
        <w:t>state</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who may be involved with the evaluation and or adjudication</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of this bid?</w:t>
      </w:r>
    </w:p>
    <w:p w:rsidR="00F650FE" w:rsidRPr="002F4B3C"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Times New Roman"/>
          <w:snapToGrid w:val="0"/>
          <w:sz w:val="18"/>
          <w:szCs w:val="18"/>
          <w:lang w:val="en-GB"/>
        </w:rPr>
        <w:t>2.10.1</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If so, furnish particulars</w:t>
      </w:r>
      <w:r w:rsidRPr="002F4B3C">
        <w:rPr>
          <w:rFonts w:asciiTheme="majorHAnsi" w:eastAsia="Times New Roman" w:hAnsiTheme="majorHAnsi" w:cs="Times New Roman"/>
          <w:b/>
          <w:snapToGrid w:val="0"/>
          <w:sz w:val="18"/>
          <w:szCs w:val="18"/>
          <w:lang w:val="en-GB"/>
        </w:rPr>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lastRenderedPageBreak/>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2.11</w:t>
      </w:r>
      <w:r w:rsidRPr="002F4B3C">
        <w:rPr>
          <w:rFonts w:asciiTheme="majorHAnsi" w:eastAsia="Times New Roman" w:hAnsiTheme="majorHAnsi" w:cs="Arial"/>
          <w:snapToGrid w:val="0"/>
          <w:sz w:val="18"/>
          <w:szCs w:val="18"/>
          <w:lang w:val="en-US"/>
        </w:rPr>
        <w:tab/>
      </w:r>
      <w:r w:rsidR="00B452EF"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 xml:space="preserve">Do you or any of the directors / trustees / shareholders / members </w:t>
      </w:r>
      <w:r w:rsidRPr="002F4B3C">
        <w:rPr>
          <w:rFonts w:asciiTheme="majorHAnsi" w:eastAsia="Times New Roman" w:hAnsiTheme="majorHAnsi" w:cs="Arial"/>
          <w:snapToGrid w:val="0"/>
          <w:sz w:val="18"/>
          <w:szCs w:val="18"/>
          <w:lang w:val="en-US"/>
        </w:rPr>
        <w:tab/>
      </w:r>
      <w:r w:rsidR="00C6549E">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YES/NO</w:t>
      </w:r>
    </w:p>
    <w:p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 xml:space="preserve">of the company have any interest in any other related companies </w:t>
      </w:r>
    </w:p>
    <w:p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whether or not they are bidding for this contract?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2F4B3C"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2.11.1</w:t>
      </w:r>
      <w:r w:rsidRPr="002F4B3C">
        <w:rPr>
          <w:rFonts w:asciiTheme="majorHAnsi" w:eastAsia="Times New Roman" w:hAnsiTheme="majorHAnsi" w:cs="Times New Roman"/>
          <w:snapToGrid w:val="0"/>
          <w:sz w:val="18"/>
          <w:szCs w:val="18"/>
          <w:lang w:val="en-US"/>
        </w:rPr>
        <w:tab/>
      </w:r>
      <w:r w:rsidR="00B452EF"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Arial"/>
          <w:snapToGrid w:val="0"/>
          <w:sz w:val="18"/>
          <w:szCs w:val="18"/>
          <w:lang w:val="en-US"/>
        </w:rPr>
        <w:t>If so, furnish particulars: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keepNext/>
        <w:widowControl w:val="0"/>
        <w:numPr>
          <w:ilvl w:val="0"/>
          <w:numId w:val="7"/>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details of directors / trustees / members / shareholders.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Name</w:t>
            </w: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Identity Number</w:t>
            </w: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State Employee Number / Persal Number </w:t>
            </w:r>
          </w:p>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rsidR="00F650FE" w:rsidRPr="002F4B3C"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rsidR="00F650FE" w:rsidRPr="002F4B3C"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t>DECLARATION</w:t>
      </w: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rsidR="00F650FE" w:rsidRPr="002F4B3C"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I, THE UNDERSIGNED (NAME)………………………………………………………………………</w:t>
      </w:r>
    </w:p>
    <w:p w:rsidR="00F650FE" w:rsidRPr="002F4B3C"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CERTIFY THAT THE INFORMATION FURNISHED IN PARAGRAPHS 2 and 3 ABOVE IS CORRECT. </w:t>
      </w:r>
    </w:p>
    <w:p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 ..…………………………………………… </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Signature</w:t>
      </w:r>
      <w:r w:rsidRPr="002F4B3C">
        <w:rPr>
          <w:rFonts w:asciiTheme="majorHAnsi" w:eastAsia="Times New Roman" w:hAnsiTheme="majorHAnsi" w:cs="Times New Roman"/>
          <w:snapToGrid w:val="0"/>
          <w:sz w:val="18"/>
          <w:szCs w:val="18"/>
          <w:lang w:val="en-GB"/>
        </w:rPr>
        <w:tab/>
        <w:t xml:space="preserve">                          Date</w:t>
      </w: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w:t>
      </w:r>
    </w:p>
    <w:p w:rsidR="00F650FE" w:rsidRPr="002F4B3C"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Position </w:t>
      </w:r>
      <w:r w:rsidRPr="002F4B3C">
        <w:rPr>
          <w:rFonts w:asciiTheme="majorHAnsi" w:eastAsia="Times New Roman" w:hAnsiTheme="majorHAnsi" w:cs="Times New Roman"/>
          <w:snapToGrid w:val="0"/>
          <w:sz w:val="18"/>
          <w:szCs w:val="18"/>
          <w:lang w:val="en-GB"/>
        </w:rPr>
        <w:tab/>
        <w:t>Name of bidder</w:t>
      </w:r>
    </w:p>
    <w:p w:rsidR="00F650FE" w:rsidRPr="002F4B3C"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2F4B3C" w:rsidRDefault="00F650FE"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74BF5" w:rsidRPr="002F4B3C" w:rsidRDefault="00A74BF5" w:rsidP="00F650FE">
      <w:pPr>
        <w:jc w:val="both"/>
        <w:rPr>
          <w:rFonts w:asciiTheme="majorHAnsi" w:hAnsiTheme="majorHAnsi" w:cs="Arial"/>
          <w:b/>
          <w:sz w:val="18"/>
          <w:szCs w:val="18"/>
        </w:rPr>
      </w:pPr>
    </w:p>
    <w:p w:rsidR="00A74BF5" w:rsidRPr="002F4B3C" w:rsidRDefault="00A74BF5"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1D6284" w:rsidRDefault="001D6284" w:rsidP="00F650FE">
      <w:pPr>
        <w:jc w:val="both"/>
        <w:rPr>
          <w:rFonts w:asciiTheme="majorHAnsi" w:hAnsiTheme="majorHAnsi" w:cs="Arial"/>
          <w:b/>
          <w:sz w:val="18"/>
          <w:szCs w:val="18"/>
        </w:rPr>
      </w:pPr>
    </w:p>
    <w:p w:rsidR="00C6549E" w:rsidRPr="002F4B3C" w:rsidRDefault="00C6549E" w:rsidP="00F650FE">
      <w:pPr>
        <w:jc w:val="both"/>
        <w:rPr>
          <w:rFonts w:asciiTheme="majorHAnsi" w:hAnsiTheme="majorHAnsi" w:cs="Arial"/>
          <w:b/>
          <w:sz w:val="18"/>
          <w:szCs w:val="18"/>
        </w:rPr>
      </w:pPr>
    </w:p>
    <w:p w:rsidR="00C6549E" w:rsidRDefault="00C6549E" w:rsidP="00AA5953">
      <w:pPr>
        <w:tabs>
          <w:tab w:val="left" w:pos="900"/>
          <w:tab w:val="left" w:pos="2880"/>
          <w:tab w:val="left" w:pos="5760"/>
          <w:tab w:val="left" w:pos="7920"/>
        </w:tabs>
        <w:outlineLvl w:val="0"/>
        <w:rPr>
          <w:rFonts w:asciiTheme="majorHAnsi" w:hAnsiTheme="majorHAnsi" w:cs="Arial"/>
          <w:b/>
          <w:sz w:val="18"/>
          <w:szCs w:val="18"/>
        </w:rPr>
      </w:pPr>
    </w:p>
    <w:p w:rsidR="00AA5953" w:rsidRPr="002F4B3C"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Pr>
          <w:rFonts w:asciiTheme="majorHAnsi" w:hAnsiTheme="majorHAnsi" w:cs="Arial"/>
          <w:b/>
          <w:sz w:val="18"/>
          <w:szCs w:val="18"/>
        </w:rPr>
        <w:tab/>
      </w:r>
      <w:r w:rsidR="00A968DD" w:rsidRPr="002F4B3C">
        <w:rPr>
          <w:rFonts w:asciiTheme="majorHAnsi" w:hAnsiTheme="majorHAnsi"/>
          <w:color w:val="000080"/>
          <w:sz w:val="18"/>
          <w:szCs w:val="18"/>
          <w:lang w:val="en-GB"/>
        </w:rPr>
        <w:tab/>
      </w:r>
      <w:r w:rsidR="00A968DD" w:rsidRPr="002F4B3C">
        <w:rPr>
          <w:rFonts w:asciiTheme="majorHAnsi" w:hAnsiTheme="majorHAnsi"/>
          <w:color w:val="000080"/>
          <w:sz w:val="18"/>
          <w:szCs w:val="18"/>
          <w:lang w:val="en-GB"/>
        </w:rPr>
        <w:tab/>
      </w:r>
      <w:r w:rsidR="00AA5953" w:rsidRPr="002F4B3C">
        <w:rPr>
          <w:rFonts w:asciiTheme="majorHAnsi" w:eastAsia="Times New Roman" w:hAnsiTheme="majorHAnsi" w:cs="Times New Roman"/>
          <w:snapToGrid w:val="0"/>
          <w:color w:val="000080"/>
          <w:sz w:val="18"/>
          <w:szCs w:val="18"/>
          <w:lang w:val="en-GB"/>
        </w:rPr>
        <w:tab/>
      </w:r>
      <w:r w:rsidR="00AA5953" w:rsidRPr="00C6549E">
        <w:rPr>
          <w:rFonts w:asciiTheme="majorHAnsi" w:eastAsia="Times New Roman" w:hAnsiTheme="majorHAnsi" w:cs="Times New Roman"/>
          <w:b/>
          <w:snapToGrid w:val="0"/>
          <w:sz w:val="18"/>
          <w:szCs w:val="18"/>
          <w:lang w:val="en-GB"/>
        </w:rPr>
        <w:t>SBD 6.1</w:t>
      </w:r>
    </w:p>
    <w:p w:rsidR="00AA5953" w:rsidRPr="002F4B3C"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PREFERENCE POINTS CLAIM FORM IN TERMS OF THE PREFERENTIAL PROCUREMENT REGULATIONS 2011</w:t>
      </w:r>
    </w:p>
    <w:p w:rsidR="00AA5953" w:rsidRPr="002F4B3C"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rsidR="00AA5953" w:rsidRPr="002F4B3C"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NB:</w:t>
      </w:r>
      <w:r w:rsidRPr="002F4B3C">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rsidR="00AA5953" w:rsidRPr="002F4B3C"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2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GENERAL CONDITIONS</w:t>
      </w:r>
    </w:p>
    <w:p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following preference point systems are applicable to all bids:</w:t>
      </w:r>
    </w:p>
    <w:p w:rsidR="00AA5953" w:rsidRPr="002F4B3C"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80/20 system for requirements with a Rand</w:t>
      </w:r>
      <w:r w:rsidR="00CA29CD" w:rsidRPr="002F4B3C">
        <w:rPr>
          <w:rFonts w:asciiTheme="majorHAnsi" w:eastAsia="Times New Roman" w:hAnsiTheme="majorHAnsi" w:cs="Times New Roman"/>
          <w:snapToGrid w:val="0"/>
          <w:sz w:val="18"/>
          <w:szCs w:val="18"/>
          <w:lang w:val="en-GB"/>
        </w:rPr>
        <w:t xml:space="preserve"> value of up to R50</w:t>
      </w:r>
      <w:r w:rsidRPr="002F4B3C">
        <w:rPr>
          <w:rFonts w:asciiTheme="majorHAnsi" w:eastAsia="Times New Roman" w:hAnsiTheme="majorHAnsi" w:cs="Times New Roman"/>
          <w:snapToGrid w:val="0"/>
          <w:sz w:val="18"/>
          <w:szCs w:val="18"/>
          <w:lang w:val="en-GB"/>
        </w:rPr>
        <w:t xml:space="preserve"> 000 000 (all applicable taxes included); and </w:t>
      </w:r>
    </w:p>
    <w:p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90/10 system for requirements with a Rand</w:t>
      </w:r>
      <w:r w:rsidR="00CA29CD" w:rsidRPr="002F4B3C">
        <w:rPr>
          <w:rFonts w:asciiTheme="majorHAnsi" w:eastAsia="Times New Roman" w:hAnsiTheme="majorHAnsi" w:cs="Times New Roman"/>
          <w:snapToGrid w:val="0"/>
          <w:sz w:val="18"/>
          <w:szCs w:val="18"/>
          <w:lang w:val="en-GB"/>
        </w:rPr>
        <w:t xml:space="preserve"> value above R50</w:t>
      </w:r>
      <w:r w:rsidRPr="002F4B3C">
        <w:rPr>
          <w:rFonts w:asciiTheme="majorHAnsi" w:eastAsia="Times New Roman" w:hAnsiTheme="majorHAnsi" w:cs="Times New Roman"/>
          <w:snapToGrid w:val="0"/>
          <w:sz w:val="18"/>
          <w:szCs w:val="18"/>
          <w:lang w:val="en-GB"/>
        </w:rPr>
        <w:t xml:space="preserve"> 000 000 (all applicable taxes included).</w:t>
      </w:r>
    </w:p>
    <w:p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The value of this bid is estimated not to exceed </w:t>
      </w:r>
      <w:r w:rsidR="00CA29CD" w:rsidRPr="002F4B3C">
        <w:rPr>
          <w:rFonts w:asciiTheme="majorHAnsi" w:eastAsia="Times New Roman" w:hAnsiTheme="majorHAnsi" w:cs="Arial"/>
          <w:snapToGrid w:val="0"/>
          <w:sz w:val="18"/>
          <w:szCs w:val="18"/>
          <w:lang w:val="en-US"/>
        </w:rPr>
        <w:t>R50</w:t>
      </w:r>
      <w:r w:rsidRPr="002F4B3C">
        <w:rPr>
          <w:rFonts w:asciiTheme="majorHAnsi" w:eastAsia="Times New Roman" w:hAnsiTheme="majorHAnsi" w:cs="Arial"/>
          <w:snapToGrid w:val="0"/>
          <w:sz w:val="18"/>
          <w:szCs w:val="18"/>
          <w:lang w:val="en-US"/>
        </w:rPr>
        <w:t xml:space="preserve"> 000 000 (all applicable taxes included)</w:t>
      </w:r>
      <w:r w:rsidRPr="002F4B3C">
        <w:rPr>
          <w:rFonts w:asciiTheme="majorHAnsi" w:eastAsia="Times New Roman" w:hAnsiTheme="majorHAnsi" w:cs="Times New Roman"/>
          <w:snapToGrid w:val="0"/>
          <w:sz w:val="18"/>
          <w:szCs w:val="18"/>
          <w:lang w:val="en-GB"/>
        </w:rPr>
        <w:t xml:space="preserve"> and therefore the 80/20 system shall be applicable.</w:t>
      </w:r>
    </w:p>
    <w:p w:rsidR="00AA5953" w:rsidRPr="002F4B3C"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1"/>
          <w:numId w:val="2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Preference points for this bid shall be awarded for: </w:t>
      </w:r>
    </w:p>
    <w:p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2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Price; and</w:t>
      </w:r>
    </w:p>
    <w:p w:rsidR="00AA5953" w:rsidRPr="002F4B3C" w:rsidRDefault="00AA5953" w:rsidP="00AA5953">
      <w:pPr>
        <w:widowControl w:val="0"/>
        <w:numPr>
          <w:ilvl w:val="0"/>
          <w:numId w:val="2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B-BBEE Status Level of Contribution.</w:t>
      </w:r>
    </w:p>
    <w:p w:rsidR="00AA5953" w:rsidRPr="002F4B3C"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1.4</w:t>
      </w:r>
      <w:r w:rsidR="00AA5953" w:rsidRPr="002F4B3C">
        <w:rPr>
          <w:rFonts w:asciiTheme="majorHAnsi" w:eastAsia="Times New Roman" w:hAnsiTheme="majorHAnsi" w:cs="Times New Roman"/>
          <w:snapToGrid w:val="0"/>
          <w:sz w:val="18"/>
          <w:szCs w:val="18"/>
          <w:lang w:val="en-GB"/>
        </w:rPr>
        <w:tab/>
        <w:t>The maximum points for this bid are allocated as follows:</w:t>
      </w:r>
    </w:p>
    <w:p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t>POINTS</w:t>
      </w:r>
      <w:r w:rsidRPr="002F4B3C">
        <w:rPr>
          <w:rFonts w:asciiTheme="majorHAnsi" w:eastAsia="Times New Roman" w:hAnsiTheme="majorHAnsi" w:cs="Times New Roman"/>
          <w:b/>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rsidR="00AA5953" w:rsidRPr="002F4B3C"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PRICE</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80</w:t>
      </w: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B-BBEE STATUS LEVEL OF CONTRIBUTION</w:t>
      </w:r>
      <w:r w:rsidR="00AA5953" w:rsidRPr="002F4B3C">
        <w:rPr>
          <w:rFonts w:asciiTheme="majorHAnsi" w:eastAsia="Times New Roman" w:hAnsiTheme="majorHAnsi" w:cs="Times New Roman"/>
          <w:snapToGrid w:val="0"/>
          <w:sz w:val="18"/>
          <w:szCs w:val="18"/>
          <w:lang w:val="en-GB"/>
        </w:rPr>
        <w:tab/>
        <w:t xml:space="preserve">    </w:t>
      </w:r>
      <w:r w:rsidR="00C6549E">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 xml:space="preserve"> 20</w:t>
      </w: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Total points for Price and B-BBEE must not exceed</w:t>
      </w:r>
      <w:r w:rsidR="00C6549E">
        <w:rPr>
          <w:rFonts w:asciiTheme="majorHAnsi" w:eastAsia="Times New Roman" w:hAnsiTheme="majorHAnsi" w:cs="Times New Roman"/>
          <w:snapToGrid w:val="0"/>
          <w:sz w:val="18"/>
          <w:szCs w:val="18"/>
          <w:lang w:val="en-GB"/>
        </w:rPr>
        <w:t xml:space="preserve"> </w:t>
      </w:r>
      <w:r w:rsidR="00C6549E">
        <w:rPr>
          <w:rFonts w:asciiTheme="majorHAnsi" w:eastAsia="Times New Roman" w:hAnsiTheme="majorHAnsi" w:cs="Times New Roman"/>
          <w:snapToGrid w:val="0"/>
          <w:sz w:val="18"/>
          <w:szCs w:val="18"/>
          <w:lang w:val="en-GB"/>
        </w:rPr>
        <w:tab/>
        <w:t xml:space="preserve">     </w:t>
      </w:r>
      <w:r w:rsidRPr="002F4B3C">
        <w:rPr>
          <w:rFonts w:asciiTheme="majorHAnsi" w:eastAsia="Times New Roman" w:hAnsiTheme="majorHAnsi" w:cs="Times New Roman"/>
          <w:b/>
          <w:snapToGrid w:val="0"/>
          <w:sz w:val="18"/>
          <w:szCs w:val="18"/>
          <w:lang w:val="en-GB"/>
        </w:rPr>
        <w:t>100</w:t>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1.5</w:t>
      </w:r>
      <w:r w:rsidR="00AA5953" w:rsidRPr="002F4B3C">
        <w:rPr>
          <w:rFonts w:asciiTheme="majorHAnsi" w:eastAsia="Times New Roman" w:hAnsiTheme="majorHAnsi" w:cs="Times New Roman"/>
          <w:snapToGrid w:val="0"/>
          <w:sz w:val="18"/>
          <w:szCs w:val="18"/>
          <w:lang w:val="en-GB"/>
        </w:rPr>
        <w:tab/>
        <w:t xml:space="preserve">Failure on the part of a bidder to </w:t>
      </w:r>
      <w:r w:rsidRPr="002F4B3C">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1.6</w:t>
      </w:r>
      <w:r w:rsidR="00AA5953" w:rsidRPr="002F4B3C">
        <w:rPr>
          <w:rFonts w:asciiTheme="majorHAnsi" w:eastAsia="Times New Roman" w:hAnsiTheme="majorHAnsi" w:cs="Times New Roman"/>
          <w:snapToGrid w:val="0"/>
          <w:sz w:val="18"/>
          <w:szCs w:val="18"/>
          <w:lang w:val="en-GB"/>
        </w:rPr>
        <w:tab/>
        <w:t>The purchaser reserves the right to require of a bidder, either before a bid is adjudicated or at any time subsequently, to substantiate any claim in regard to preferences, in any manner required by the purchaser.</w:t>
      </w:r>
    </w:p>
    <w:p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2.</w:t>
      </w:r>
      <w:r w:rsidRPr="002F4B3C">
        <w:rPr>
          <w:rFonts w:asciiTheme="majorHAnsi" w:eastAsia="Times New Roman" w:hAnsiTheme="majorHAnsi" w:cs="Times New Roman"/>
          <w:b/>
          <w:snapToGrid w:val="0"/>
          <w:sz w:val="18"/>
          <w:szCs w:val="18"/>
          <w:lang w:val="en-GB"/>
        </w:rPr>
        <w:tab/>
        <w:t>DEFINITIONS</w:t>
      </w:r>
    </w:p>
    <w:p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rsidR="00AA5953" w:rsidRPr="002F4B3C"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2.2</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“B-BBEE”</w:t>
      </w:r>
      <w:r w:rsidRPr="002F4B3C">
        <w:rPr>
          <w:rFonts w:asciiTheme="majorHAnsi" w:eastAsia="Times New Roman" w:hAnsiTheme="majorHAnsi" w:cs="Arial"/>
          <w:snapToGrid w:val="0"/>
          <w:sz w:val="18"/>
          <w:szCs w:val="18"/>
          <w:lang w:val="en-US"/>
        </w:rPr>
        <w:t xml:space="preserve"> means broad-based black economic empowerment as defined in section 1</w:t>
      </w:r>
      <w:r w:rsidR="00CA29CD" w:rsidRPr="002F4B3C">
        <w:rPr>
          <w:rFonts w:asciiTheme="majorHAnsi" w:eastAsia="Times New Roman" w:hAnsiTheme="majorHAnsi" w:cs="Arial"/>
          <w:snapToGrid w:val="0"/>
          <w:sz w:val="18"/>
          <w:szCs w:val="18"/>
          <w:lang w:val="en-US"/>
        </w:rPr>
        <w:t xml:space="preserve"> of the Broad </w:t>
      </w:r>
      <w:r w:rsidRPr="002F4B3C">
        <w:rPr>
          <w:rFonts w:asciiTheme="majorHAnsi" w:eastAsia="Times New Roman" w:hAnsiTheme="majorHAnsi" w:cs="Arial"/>
          <w:snapToGrid w:val="0"/>
          <w:sz w:val="18"/>
          <w:szCs w:val="18"/>
          <w:lang w:val="en-US"/>
        </w:rPr>
        <w:t>Based Black Economic Empowerment Act;</w:t>
      </w:r>
    </w:p>
    <w:p w:rsidR="00AA5953" w:rsidRPr="002F4B3C"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2.3</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 xml:space="preserve">B-BBEE status level of contributor” </w:t>
      </w:r>
      <w:r w:rsidRPr="002F4B3C">
        <w:rPr>
          <w:rFonts w:asciiTheme="majorHAnsi" w:eastAsia="Times New Roman" w:hAnsiTheme="majorHAnsi" w:cs="Arial"/>
          <w:snapToGrid w:val="0"/>
          <w:sz w:val="18"/>
          <w:szCs w:val="18"/>
          <w:lang w:val="en-US"/>
        </w:rPr>
        <w:t xml:space="preserve">means the B-BBEE status received by a measured entity </w:t>
      </w:r>
      <w:r w:rsidR="00CA29CD" w:rsidRPr="002F4B3C">
        <w:rPr>
          <w:rFonts w:asciiTheme="majorHAnsi" w:eastAsia="Times New Roman" w:hAnsiTheme="majorHAnsi" w:cs="Arial"/>
          <w:snapToGrid w:val="0"/>
          <w:sz w:val="18"/>
          <w:szCs w:val="18"/>
          <w:lang w:val="en-US"/>
        </w:rPr>
        <w:t xml:space="preserve">based </w:t>
      </w:r>
      <w:r w:rsidRPr="002F4B3C">
        <w:rPr>
          <w:rFonts w:asciiTheme="majorHAnsi" w:eastAsia="Times New Roman" w:hAnsiTheme="majorHAnsi" w:cs="Arial"/>
          <w:snapToGrid w:val="0"/>
          <w:sz w:val="18"/>
          <w:szCs w:val="18"/>
          <w:lang w:val="en-US"/>
        </w:rPr>
        <w:t xml:space="preserve">on its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Empowerment, issued in terms of section 9(1) of</w:t>
      </w:r>
      <w:r w:rsidR="00C6549E">
        <w:rPr>
          <w:rFonts w:asciiTheme="majorHAnsi" w:eastAsia="Times New Roman" w:hAnsiTheme="majorHAnsi" w:cs="Arial"/>
          <w:snapToGrid w:val="0"/>
          <w:sz w:val="18"/>
          <w:szCs w:val="18"/>
          <w:lang w:val="en-US"/>
        </w:rPr>
        <w:t xml:space="preserve"> the Broad-Based </w:t>
      </w:r>
      <w:r w:rsidR="00CA29CD" w:rsidRPr="002F4B3C">
        <w:rPr>
          <w:rFonts w:asciiTheme="majorHAnsi" w:eastAsia="Times New Roman" w:hAnsiTheme="majorHAnsi" w:cs="Arial"/>
          <w:snapToGrid w:val="0"/>
          <w:sz w:val="18"/>
          <w:szCs w:val="18"/>
          <w:lang w:val="en-US"/>
        </w:rPr>
        <w:t xml:space="preserve">Black Economic </w:t>
      </w:r>
      <w:r w:rsidRPr="002F4B3C">
        <w:rPr>
          <w:rFonts w:asciiTheme="majorHAnsi" w:eastAsia="Times New Roman" w:hAnsiTheme="majorHAnsi" w:cs="Arial"/>
          <w:snapToGrid w:val="0"/>
          <w:sz w:val="18"/>
          <w:szCs w:val="18"/>
          <w:lang w:val="en-US"/>
        </w:rPr>
        <w:t>Empowerment Act;</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2.4</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“bid”</w:t>
      </w:r>
      <w:r w:rsidRPr="002F4B3C">
        <w:rPr>
          <w:rFonts w:asciiTheme="majorHAnsi" w:eastAsia="Times New Roman" w:hAnsiTheme="majorHAnsi" w:cs="Arial"/>
          <w:snapToGrid w:val="0"/>
          <w:sz w:val="18"/>
          <w:szCs w:val="18"/>
          <w:lang w:val="en-US"/>
        </w:rPr>
        <w:t xml:space="preserve"> means a written offer in a prescribed or stipulated form in response to an invitation by an</w:t>
      </w:r>
    </w:p>
    <w:p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organ of state for the provision of services, works or goods, through price quotations, advertised</w:t>
      </w:r>
    </w:p>
    <w:p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competitive bidding processes or proposals; </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2.5</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“Broad-Based Black Economic Empowerment Act”</w:t>
      </w:r>
      <w:r w:rsidRPr="002F4B3C">
        <w:rPr>
          <w:rFonts w:asciiTheme="majorHAnsi" w:eastAsia="Times New Roman" w:hAnsiTheme="majorHAnsi" w:cs="Arial"/>
          <w:snapToGrid w:val="0"/>
          <w:sz w:val="18"/>
          <w:szCs w:val="18"/>
          <w:lang w:val="en-US"/>
        </w:rPr>
        <w:t xml:space="preserve"> means the Broad-Based Black Economic</w:t>
      </w: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Empowerment Act, 2003 (Act No. 53 of 2003);</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CA29CD" w:rsidP="00AA5953">
      <w:pPr>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2.6</w:t>
      </w:r>
      <w:r w:rsidR="00AA5953" w:rsidRPr="002F4B3C">
        <w:rPr>
          <w:rFonts w:asciiTheme="majorHAnsi" w:eastAsia="Times New Roman" w:hAnsiTheme="majorHAnsi" w:cs="Arial"/>
          <w:b/>
          <w:snapToGrid w:val="0"/>
          <w:sz w:val="18"/>
          <w:szCs w:val="18"/>
          <w:lang w:val="en-US"/>
        </w:rPr>
        <w:tab/>
        <w:t xml:space="preserve">“EME” </w:t>
      </w:r>
      <w:r w:rsidR="00AA5953" w:rsidRPr="002F4B3C">
        <w:rPr>
          <w:rFonts w:asciiTheme="majorHAnsi" w:eastAsia="Times New Roman" w:hAnsiTheme="majorHAnsi" w:cs="Arial"/>
          <w:snapToGrid w:val="0"/>
          <w:sz w:val="18"/>
          <w:szCs w:val="18"/>
          <w:lang w:val="en-US"/>
        </w:rPr>
        <w:t>means any</w:t>
      </w:r>
      <w:r w:rsidRPr="002F4B3C">
        <w:rPr>
          <w:rFonts w:asciiTheme="majorHAnsi" w:eastAsia="Times New Roman" w:hAnsiTheme="majorHAnsi" w:cs="Arial"/>
          <w:snapToGrid w:val="0"/>
          <w:sz w:val="18"/>
          <w:szCs w:val="18"/>
          <w:lang w:val="en-US"/>
        </w:rPr>
        <w:t xml:space="preserve"> Exempted Micro Enterprise in terms of a code of good practice </w:t>
      </w:r>
      <w:r w:rsidR="00C6549E">
        <w:rPr>
          <w:rFonts w:asciiTheme="majorHAnsi" w:eastAsia="Times New Roman" w:hAnsiTheme="majorHAnsi" w:cs="Arial"/>
          <w:snapToGrid w:val="0"/>
          <w:sz w:val="18"/>
          <w:szCs w:val="18"/>
          <w:lang w:val="en-US"/>
        </w:rPr>
        <w:t xml:space="preserve">on black </w:t>
      </w:r>
      <w:r w:rsidR="00864B0A" w:rsidRPr="002F4B3C">
        <w:rPr>
          <w:rFonts w:asciiTheme="majorHAnsi" w:eastAsia="Times New Roman" w:hAnsiTheme="majorHAnsi" w:cs="Arial"/>
          <w:snapToGrid w:val="0"/>
          <w:sz w:val="18"/>
          <w:szCs w:val="18"/>
          <w:lang w:val="en-US"/>
        </w:rPr>
        <w:t xml:space="preserve">economic </w:t>
      </w:r>
      <w:r w:rsidR="00C6549E">
        <w:rPr>
          <w:rFonts w:asciiTheme="majorHAnsi" w:eastAsia="Times New Roman" w:hAnsiTheme="majorHAnsi" w:cs="Arial"/>
          <w:snapToGrid w:val="0"/>
          <w:sz w:val="18"/>
          <w:szCs w:val="18"/>
          <w:lang w:val="en-US"/>
        </w:rPr>
        <w:tab/>
      </w:r>
      <w:r w:rsidR="00864B0A" w:rsidRPr="002F4B3C">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2F4B3C">
        <w:rPr>
          <w:rFonts w:asciiTheme="majorHAnsi" w:eastAsia="Times New Roman" w:hAnsiTheme="majorHAnsi" w:cs="Arial"/>
          <w:snapToGrid w:val="0"/>
          <w:sz w:val="18"/>
          <w:szCs w:val="18"/>
          <w:lang w:val="en-US"/>
        </w:rPr>
        <w:tab/>
        <w:t xml:space="preserve">Empowerment Act; </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rsidR="00864B0A" w:rsidRPr="002F4B3C"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2.7</w:t>
      </w:r>
      <w:r w:rsidR="00AA5953" w:rsidRPr="002F4B3C">
        <w:rPr>
          <w:rFonts w:asciiTheme="majorHAnsi" w:eastAsia="Times New Roman" w:hAnsiTheme="majorHAnsi" w:cs="Arial"/>
          <w:snapToGrid w:val="0"/>
          <w:sz w:val="18"/>
          <w:szCs w:val="18"/>
          <w:lang w:val="en-US"/>
        </w:rPr>
        <w:tab/>
      </w:r>
      <w:r w:rsidR="00AA5953" w:rsidRPr="002F4B3C">
        <w:rPr>
          <w:rFonts w:asciiTheme="majorHAnsi" w:eastAsia="Times New Roman" w:hAnsiTheme="majorHAnsi" w:cs="Arial"/>
          <w:b/>
          <w:snapToGrid w:val="0"/>
          <w:sz w:val="18"/>
          <w:szCs w:val="18"/>
          <w:lang w:val="en-US"/>
        </w:rPr>
        <w:t xml:space="preserve">“functionality” </w:t>
      </w:r>
      <w:r w:rsidR="00AA5953" w:rsidRPr="002F4B3C">
        <w:rPr>
          <w:rFonts w:asciiTheme="majorHAnsi" w:eastAsia="Times New Roman" w:hAnsiTheme="majorHAnsi" w:cs="Arial"/>
          <w:snapToGrid w:val="0"/>
          <w:sz w:val="18"/>
          <w:szCs w:val="18"/>
          <w:lang w:val="en-US"/>
        </w:rPr>
        <w:t xml:space="preserve">means the </w:t>
      </w:r>
      <w:r w:rsidRPr="002F4B3C">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2F4B3C"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2.8</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b/>
          <w:snapToGrid w:val="0"/>
          <w:sz w:val="18"/>
          <w:szCs w:val="18"/>
          <w:lang w:val="en-US"/>
        </w:rPr>
        <w:t xml:space="preserve">prices” </w:t>
      </w:r>
      <w:r w:rsidRPr="002F4B3C">
        <w:rPr>
          <w:rFonts w:asciiTheme="majorHAnsi" w:eastAsia="Times New Roman" w:hAnsiTheme="majorHAnsi" w:cs="Arial"/>
          <w:snapToGrid w:val="0"/>
          <w:sz w:val="18"/>
          <w:szCs w:val="18"/>
          <w:lang w:val="en-US"/>
        </w:rPr>
        <w:t>includes all applicable taxes less all unconditional discounts;</w:t>
      </w:r>
    </w:p>
    <w:p w:rsidR="00AA5953" w:rsidRPr="002F4B3C"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b/>
      </w:r>
    </w:p>
    <w:p w:rsidR="00AA5953"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2.9</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“proof of BBBEE status of contribution</w:t>
      </w:r>
      <w:r w:rsidR="00AA5953" w:rsidRPr="002F4B3C">
        <w:rPr>
          <w:rFonts w:asciiTheme="majorHAnsi" w:eastAsia="Times New Roman" w:hAnsiTheme="majorHAnsi" w:cs="Arial"/>
          <w:b/>
          <w:snapToGrid w:val="0"/>
          <w:sz w:val="18"/>
          <w:szCs w:val="18"/>
          <w:lang w:val="en-US"/>
        </w:rPr>
        <w:t>”</w:t>
      </w:r>
      <w:r w:rsidRPr="002F4B3C">
        <w:rPr>
          <w:rFonts w:asciiTheme="majorHAnsi" w:eastAsia="Times New Roman" w:hAnsiTheme="majorHAnsi" w:cs="Arial"/>
          <w:b/>
          <w:snapToGrid w:val="0"/>
          <w:sz w:val="18"/>
          <w:szCs w:val="18"/>
          <w:lang w:val="en-US"/>
        </w:rPr>
        <w:t xml:space="preserve"> </w:t>
      </w:r>
      <w:r w:rsidRPr="002F4B3C">
        <w:rPr>
          <w:rFonts w:asciiTheme="majorHAnsi" w:eastAsia="Times New Roman" w:hAnsiTheme="majorHAnsi" w:cs="Arial"/>
          <w:snapToGrid w:val="0"/>
          <w:sz w:val="18"/>
          <w:szCs w:val="18"/>
          <w:lang w:val="en-US"/>
        </w:rPr>
        <w:t>means</w:t>
      </w:r>
      <w:r w:rsidRPr="002F4B3C">
        <w:rPr>
          <w:rFonts w:asciiTheme="majorHAnsi" w:eastAsia="Times New Roman" w:hAnsiTheme="majorHAnsi" w:cs="Arial"/>
          <w:b/>
          <w:snapToGrid w:val="0"/>
          <w:sz w:val="18"/>
          <w:szCs w:val="18"/>
          <w:lang w:val="en-US"/>
        </w:rPr>
        <w:t>:</w:t>
      </w:r>
    </w:p>
    <w:p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b/>
          <w:snapToGrid w:val="0"/>
          <w:sz w:val="18"/>
          <w:szCs w:val="18"/>
          <w:lang w:val="en-US"/>
        </w:rPr>
        <w:tab/>
        <w:t>2.9.1</w:t>
      </w:r>
      <w:r w:rsidRPr="002F4B3C">
        <w:rPr>
          <w:rFonts w:asciiTheme="majorHAnsi" w:eastAsia="Times New Roman" w:hAnsiTheme="majorHAnsi" w:cs="Arial"/>
          <w:snapToGrid w:val="0"/>
          <w:sz w:val="18"/>
          <w:szCs w:val="18"/>
          <w:lang w:val="en-US"/>
        </w:rPr>
        <w:t xml:space="preserve"> BBBEE Status level certificate issued by an authorized body or person; </w:t>
      </w:r>
      <w:r w:rsidRPr="002F4B3C">
        <w:rPr>
          <w:rFonts w:asciiTheme="majorHAnsi" w:eastAsia="Times New Roman" w:hAnsiTheme="majorHAnsi" w:cs="Arial"/>
          <w:b/>
          <w:snapToGrid w:val="0"/>
          <w:sz w:val="18"/>
          <w:szCs w:val="18"/>
          <w:lang w:val="en-US"/>
        </w:rPr>
        <w:tab/>
      </w:r>
    </w:p>
    <w:p w:rsidR="00864B0A" w:rsidRPr="002F4B3C"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b/>
          <w:snapToGrid w:val="0"/>
          <w:sz w:val="18"/>
          <w:szCs w:val="18"/>
          <w:lang w:val="en-US"/>
        </w:rPr>
        <w:tab/>
        <w:t xml:space="preserve">2.9.2 </w:t>
      </w:r>
      <w:r w:rsidRPr="002F4B3C">
        <w:rPr>
          <w:rFonts w:asciiTheme="majorHAnsi" w:eastAsia="Times New Roman" w:hAnsiTheme="majorHAnsi" w:cs="Arial"/>
          <w:snapToGrid w:val="0"/>
          <w:sz w:val="18"/>
          <w:szCs w:val="18"/>
          <w:lang w:val="en-US"/>
        </w:rPr>
        <w:t>A Sworn affidavit as prescribed by t</w:t>
      </w:r>
      <w:r w:rsidR="005E0F6F" w:rsidRPr="002F4B3C">
        <w:rPr>
          <w:rFonts w:asciiTheme="majorHAnsi" w:eastAsia="Times New Roman" w:hAnsiTheme="majorHAnsi" w:cs="Arial"/>
          <w:snapToGrid w:val="0"/>
          <w:sz w:val="18"/>
          <w:szCs w:val="18"/>
          <w:lang w:val="en-US"/>
        </w:rPr>
        <w:t xml:space="preserve">he BBBEE Codes of Good Practice; </w:t>
      </w:r>
    </w:p>
    <w:p w:rsidR="005E0F6F" w:rsidRPr="002F4B3C"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 xml:space="preserve">2.9.3 </w:t>
      </w:r>
      <w:r w:rsidRPr="002F4B3C">
        <w:rPr>
          <w:rFonts w:asciiTheme="majorHAnsi" w:eastAsia="Times New Roman" w:hAnsiTheme="majorHAnsi" w:cs="Arial"/>
          <w:snapToGrid w:val="0"/>
          <w:sz w:val="18"/>
          <w:szCs w:val="18"/>
          <w:lang w:val="en-US"/>
        </w:rPr>
        <w:t>Any other requirement prescribed in terms of the BBBEE Act;</w:t>
      </w:r>
    </w:p>
    <w:p w:rsidR="00AA5953" w:rsidRPr="002F4B3C"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rsidR="00AA5953" w:rsidRPr="002F4B3C"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2.10</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“QSE</w:t>
      </w:r>
      <w:r w:rsidR="00AA5953"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snapToGrid w:val="0"/>
          <w:sz w:val="18"/>
          <w:szCs w:val="18"/>
          <w:lang w:val="en-US"/>
        </w:rPr>
        <w:t xml:space="preserve"> mea</w:t>
      </w:r>
      <w:r w:rsidRPr="002F4B3C">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Act; </w:t>
      </w:r>
    </w:p>
    <w:p w:rsidR="005E0F6F" w:rsidRPr="00C6549E"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2F4B3C">
        <w:rPr>
          <w:rFonts w:asciiTheme="majorHAnsi" w:eastAsia="Times New Roman" w:hAnsiTheme="majorHAnsi" w:cs="Arial"/>
          <w:snapToGrid w:val="0"/>
          <w:sz w:val="18"/>
          <w:szCs w:val="18"/>
          <w:lang w:val="en-US"/>
        </w:rPr>
        <w:t>2.11</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iCs/>
          <w:snapToGrid w:val="0"/>
          <w:sz w:val="18"/>
          <w:szCs w:val="18"/>
          <w:lang w:val="en-US"/>
        </w:rPr>
        <w:t>“rand value</w:t>
      </w:r>
      <w:r w:rsidR="00AA5953" w:rsidRPr="002F4B3C">
        <w:rPr>
          <w:rFonts w:asciiTheme="majorHAnsi" w:eastAsia="Times New Roman" w:hAnsiTheme="majorHAnsi" w:cs="Arial"/>
          <w:b/>
          <w:iCs/>
          <w:snapToGrid w:val="0"/>
          <w:sz w:val="18"/>
          <w:szCs w:val="18"/>
          <w:lang w:val="en-US"/>
        </w:rPr>
        <w:t>”</w:t>
      </w:r>
      <w:r w:rsidR="00AA5953" w:rsidRPr="002F4B3C">
        <w:rPr>
          <w:rFonts w:asciiTheme="majorHAnsi" w:eastAsia="Times New Roman" w:hAnsiTheme="majorHAnsi" w:cs="Arial"/>
          <w:iCs/>
          <w:snapToGrid w:val="0"/>
          <w:sz w:val="18"/>
          <w:szCs w:val="18"/>
          <w:lang w:val="en-US"/>
        </w:rPr>
        <w:t xml:space="preserve"> means the </w:t>
      </w:r>
      <w:r w:rsidRPr="002F4B3C">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taxes; </w:t>
      </w:r>
    </w:p>
    <w:p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POINTS AWARDED FOR PRICE</w:t>
      </w:r>
    </w:p>
    <w:p w:rsidR="00AA5953" w:rsidRPr="002F4B3C"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.1</w:t>
      </w:r>
      <w:r w:rsidR="00AA5953" w:rsidRPr="002F4B3C">
        <w:rPr>
          <w:rFonts w:asciiTheme="majorHAnsi" w:eastAsia="Times New Roman" w:hAnsiTheme="majorHAnsi" w:cs="Times New Roman"/>
          <w:b/>
          <w:snapToGrid w:val="0"/>
          <w:sz w:val="18"/>
          <w:szCs w:val="18"/>
          <w:lang w:val="en-GB"/>
        </w:rPr>
        <w:tab/>
        <w:t xml:space="preserve">THE 80/20 PREFERENCE POINT SYSTEMS </w:t>
      </w:r>
    </w:p>
    <w:p w:rsidR="00AA5953" w:rsidRPr="002F4B3C"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snapToGrid w:val="0"/>
          <w:sz w:val="18"/>
          <w:szCs w:val="18"/>
          <w:lang w:val="en-GB"/>
        </w:rPr>
        <w:t>A maximum of 80 points is allocated for price on the following basis:</w:t>
      </w:r>
    </w:p>
    <w:p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80/20</w:t>
      </w:r>
    </w:p>
    <w:p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position w:val="-28"/>
          <w:sz w:val="18"/>
          <w:szCs w:val="18"/>
          <w:lang w:val="en-GB"/>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pt" o:ole="" fillcolor="window">
            <v:imagedata r:id="rId11" o:title=""/>
          </v:shape>
          <o:OLEObject Type="Embed" ProgID="Equation.3" ShapeID="_x0000_i1025" DrawAspect="Content" ObjectID="_1714465754" r:id="rId12"/>
        </w:objec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Where</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Ps</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Points scored for comparative price of bid under consideration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Pt</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 price of bid under consideration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5E0F6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Pmin</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w:t>
      </w:r>
      <w:r w:rsidR="005E0F6F" w:rsidRPr="002F4B3C">
        <w:rPr>
          <w:rFonts w:asciiTheme="majorHAnsi" w:eastAsia="Times New Roman" w:hAnsiTheme="majorHAnsi" w:cs="Times New Roman"/>
          <w:snapToGrid w:val="0"/>
          <w:sz w:val="18"/>
          <w:szCs w:val="18"/>
          <w:lang w:val="en-GB"/>
        </w:rPr>
        <w:t xml:space="preserve"> price of lowest acceptable bid</w:t>
      </w: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Pr="002F4B3C"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Points awarded for B-BBEE Status Level of Contribution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Arial"/>
          <w:snapToGrid w:val="0"/>
          <w:sz w:val="18"/>
          <w:szCs w:val="18"/>
          <w:lang w:val="en-GB"/>
        </w:rPr>
        <w:t>In terms of Regulation 6 (2) and 7</w:t>
      </w:r>
      <w:r w:rsidR="00AA5953" w:rsidRPr="002F4B3C">
        <w:rPr>
          <w:rFonts w:asciiTheme="majorHAnsi" w:eastAsia="Times New Roman" w:hAnsiTheme="majorHAnsi" w:cs="Arial"/>
          <w:snapToGrid w:val="0"/>
          <w:sz w:val="18"/>
          <w:szCs w:val="18"/>
          <w:lang w:val="en-GB"/>
        </w:rPr>
        <w:t xml:space="preserve"> (2) of the Preferential Procurement Regulations, preference points</w:t>
      </w:r>
      <w:r w:rsidR="00AA5953" w:rsidRPr="002F4B3C">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2F4B3C" w:rsidTr="003B1589">
        <w:trPr>
          <w:trHeight w:val="863"/>
        </w:trPr>
        <w:tc>
          <w:tcPr>
            <w:tcW w:w="2700" w:type="dxa"/>
            <w:shd w:val="clear" w:color="auto" w:fill="auto"/>
          </w:tcPr>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B-BBEE Status Level of Contributor</w:t>
            </w:r>
          </w:p>
        </w:tc>
        <w:tc>
          <w:tcPr>
            <w:tcW w:w="2520" w:type="dxa"/>
            <w:shd w:val="clear" w:color="auto" w:fill="auto"/>
          </w:tcPr>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2F4B3C">
              <w:rPr>
                <w:rFonts w:asciiTheme="majorHAnsi" w:eastAsia="Times New Roman" w:hAnsiTheme="majorHAnsi" w:cs="Arial"/>
                <w:b/>
                <w:kern w:val="24"/>
                <w:sz w:val="18"/>
                <w:szCs w:val="18"/>
                <w:lang w:val="en-US"/>
              </w:rPr>
              <w:t xml:space="preserve">Number of points </w:t>
            </w:r>
          </w:p>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(80/20 system)</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1</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20</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2</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18</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3</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w:t>
            </w:r>
            <w:r w:rsidR="004A7660" w:rsidRPr="002F4B3C">
              <w:rPr>
                <w:rFonts w:asciiTheme="majorHAnsi" w:eastAsia="Times New Roman" w:hAnsiTheme="majorHAnsi" w:cs="Arial"/>
                <w:sz w:val="18"/>
                <w:szCs w:val="18"/>
                <w:lang w:val="en-US"/>
              </w:rPr>
              <w:t>4</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4</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12</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5</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8</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6</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6</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7</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4</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8</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w:t>
            </w:r>
          </w:p>
        </w:tc>
      </w:tr>
      <w:tr w:rsidR="00AA5953" w:rsidRPr="002F4B3C" w:rsidTr="003B1589">
        <w:trPr>
          <w:trHeight w:val="72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Non-compliant contributor</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0</w:t>
            </w:r>
          </w:p>
        </w:tc>
      </w:tr>
    </w:tbl>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5</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BID DECLARATION</w:t>
      </w:r>
    </w:p>
    <w:p w:rsidR="00AA5953" w:rsidRPr="002F4B3C" w:rsidRDefault="00AA5953" w:rsidP="00AA5953">
      <w:pPr>
        <w:widowControl w:val="0"/>
        <w:numPr>
          <w:ilvl w:val="0"/>
          <w:numId w:val="2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5.1    </w:t>
      </w:r>
      <w:r w:rsidR="00AA5953" w:rsidRPr="002F4B3C">
        <w:rPr>
          <w:rFonts w:asciiTheme="majorHAnsi" w:eastAsia="Times New Roman" w:hAnsiTheme="majorHAnsi" w:cs="Times New Roman"/>
          <w:snapToGrid w:val="0"/>
          <w:sz w:val="18"/>
          <w:szCs w:val="18"/>
          <w:lang w:val="en-GB"/>
        </w:rPr>
        <w:t xml:space="preserve">Bidders who claim points in respect of B-BBEE Status Level of Contribution must complete the </w:t>
      </w:r>
      <w:r w:rsidRPr="002F4B3C">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following:</w:t>
      </w:r>
    </w:p>
    <w:p w:rsidR="00AA5953" w:rsidRPr="002F4B3C"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6</w:t>
      </w:r>
      <w:r w:rsidR="00AA5953" w:rsidRPr="002F4B3C">
        <w:rPr>
          <w:rFonts w:asciiTheme="majorHAnsi" w:eastAsia="Times New Roman" w:hAnsiTheme="majorHAnsi" w:cs="Times New Roman"/>
          <w:b/>
          <w:snapToGrid w:val="0"/>
          <w:sz w:val="18"/>
          <w:szCs w:val="18"/>
          <w:lang w:val="en-GB"/>
        </w:rPr>
        <w:t xml:space="preserve">.       </w:t>
      </w:r>
      <w:r w:rsidR="00AA5953" w:rsidRPr="002F4B3C">
        <w:rPr>
          <w:rFonts w:asciiTheme="majorHAnsi" w:eastAsia="Times New Roman" w:hAnsiTheme="majorHAnsi" w:cs="Times New Roman"/>
          <w:b/>
          <w:snapToGrid w:val="0"/>
          <w:sz w:val="18"/>
          <w:szCs w:val="18"/>
          <w:lang w:val="en-GB"/>
        </w:rPr>
        <w:tab/>
        <w:t>B-BBEE STATUS LEVEL OF CONTRIBUTION CLAIMED</w:t>
      </w:r>
      <w:r w:rsidRPr="002F4B3C">
        <w:rPr>
          <w:rFonts w:asciiTheme="majorHAnsi" w:eastAsia="Times New Roman" w:hAnsiTheme="majorHAnsi" w:cs="Times New Roman"/>
          <w:b/>
          <w:snapToGrid w:val="0"/>
          <w:sz w:val="18"/>
          <w:szCs w:val="18"/>
          <w:lang w:val="en-GB"/>
        </w:rPr>
        <w:t xml:space="preserve"> IN TERMS OF PARAGRAPHS 1.4 AND </w:t>
      </w:r>
      <w:r w:rsidRPr="002F4B3C">
        <w:rPr>
          <w:rFonts w:asciiTheme="majorHAnsi" w:eastAsia="Times New Roman" w:hAnsiTheme="majorHAnsi" w:cs="Times New Roman"/>
          <w:b/>
          <w:snapToGrid w:val="0"/>
          <w:sz w:val="18"/>
          <w:szCs w:val="18"/>
          <w:lang w:val="en-GB"/>
        </w:rPr>
        <w:tab/>
        <w:t>4</w:t>
      </w:r>
      <w:r w:rsidR="00AA5953" w:rsidRPr="002F4B3C">
        <w:rPr>
          <w:rFonts w:asciiTheme="majorHAnsi" w:eastAsia="Times New Roman" w:hAnsiTheme="majorHAnsi" w:cs="Times New Roman"/>
          <w:b/>
          <w:snapToGrid w:val="0"/>
          <w:sz w:val="18"/>
          <w:szCs w:val="18"/>
          <w:lang w:val="en-GB"/>
        </w:rPr>
        <w:t xml:space="preserve">.1 </w:t>
      </w:r>
    </w:p>
    <w:p w:rsidR="00AA5953" w:rsidRPr="002F4B3C"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rsidR="00AA5953" w:rsidRPr="002F4B3C"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.1        B-BBEE S</w:t>
      </w:r>
      <w:r w:rsidRPr="002F4B3C">
        <w:rPr>
          <w:rFonts w:asciiTheme="majorHAnsi" w:eastAsia="Times New Roman" w:hAnsiTheme="majorHAnsi" w:cs="Times New Roman"/>
          <w:snapToGrid w:val="0"/>
          <w:sz w:val="18"/>
          <w:szCs w:val="18"/>
          <w:lang w:val="en-GB"/>
        </w:rPr>
        <w:t>tatus Level of Contribution:</w:t>
      </w:r>
      <w:r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    =     ……</w:t>
      </w:r>
      <w:r w:rsidR="00AA5953" w:rsidRPr="002F4B3C">
        <w:rPr>
          <w:rFonts w:asciiTheme="majorHAnsi" w:eastAsia="Times New Roman" w:hAnsiTheme="majorHAnsi" w:cs="Times New Roman"/>
          <w:snapToGrid w:val="0"/>
          <w:sz w:val="18"/>
          <w:szCs w:val="18"/>
          <w:lang w:val="en-GB"/>
        </w:rPr>
        <w:t>…(maximum of 10 or 20 points)</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(Points claimed in respect of paragraph 7.1 must be in accordance with the</w:t>
      </w:r>
      <w:r w:rsidR="009747B6" w:rsidRPr="002F4B3C">
        <w:rPr>
          <w:rFonts w:asciiTheme="majorHAnsi" w:eastAsia="Times New Roman" w:hAnsiTheme="majorHAnsi" w:cs="Times New Roman"/>
          <w:snapToGrid w:val="0"/>
          <w:sz w:val="18"/>
          <w:szCs w:val="18"/>
          <w:lang w:val="en-US"/>
        </w:rPr>
        <w:t xml:space="preserve"> table reflected in </w:t>
      </w:r>
      <w:r w:rsidR="00424AFD" w:rsidRPr="002F4B3C">
        <w:rPr>
          <w:rFonts w:asciiTheme="majorHAnsi" w:eastAsia="Times New Roman" w:hAnsiTheme="majorHAnsi" w:cs="Times New Roman"/>
          <w:snapToGrid w:val="0"/>
          <w:sz w:val="18"/>
          <w:szCs w:val="18"/>
          <w:lang w:val="en-US"/>
        </w:rPr>
        <w:t>paragraph 4.1</w:t>
      </w:r>
      <w:r w:rsidRPr="002F4B3C">
        <w:rPr>
          <w:rFonts w:asciiTheme="majorHAnsi" w:eastAsia="Times New Roman" w:hAnsiTheme="majorHAnsi" w:cs="Times New Roman"/>
          <w:snapToGrid w:val="0"/>
          <w:sz w:val="18"/>
          <w:szCs w:val="18"/>
          <w:lang w:val="en-US"/>
        </w:rPr>
        <w:t xml:space="preserve"> and must</w:t>
      </w:r>
      <w:r w:rsidR="009747B6" w:rsidRPr="002F4B3C">
        <w:rPr>
          <w:rFonts w:asciiTheme="majorHAnsi" w:eastAsia="Times New Roman" w:hAnsiTheme="majorHAnsi" w:cs="Times New Roman"/>
          <w:snapToGrid w:val="0"/>
          <w:sz w:val="18"/>
          <w:szCs w:val="18"/>
          <w:lang w:val="en-US"/>
        </w:rPr>
        <w:t xml:space="preserve"> be substantiated by relevant proof of </w:t>
      </w:r>
      <w:r w:rsidRPr="002F4B3C">
        <w:rPr>
          <w:rFonts w:asciiTheme="majorHAnsi" w:eastAsia="Times New Roman" w:hAnsiTheme="majorHAnsi" w:cs="Times New Roman"/>
          <w:snapToGrid w:val="0"/>
          <w:sz w:val="18"/>
          <w:szCs w:val="18"/>
          <w:lang w:val="en-US"/>
        </w:rPr>
        <w:t>B-BBEE</w:t>
      </w:r>
      <w:r w:rsidR="009747B6" w:rsidRPr="002F4B3C">
        <w:rPr>
          <w:rFonts w:asciiTheme="majorHAnsi" w:eastAsia="Times New Roman" w:hAnsiTheme="majorHAnsi" w:cs="Times New Roman"/>
          <w:snapToGrid w:val="0"/>
          <w:sz w:val="18"/>
          <w:szCs w:val="18"/>
          <w:lang w:val="en-US"/>
        </w:rPr>
        <w:t xml:space="preserve"> status level of contribution.</w:t>
      </w:r>
    </w:p>
    <w:p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7</w:t>
      </w:r>
      <w:r w:rsidR="00AA5953" w:rsidRPr="002F4B3C">
        <w:rPr>
          <w:rFonts w:asciiTheme="majorHAnsi" w:eastAsia="Times New Roman" w:hAnsiTheme="majorHAnsi" w:cs="Times New Roman"/>
          <w:b/>
          <w:snapToGrid w:val="0"/>
          <w:sz w:val="18"/>
          <w:szCs w:val="18"/>
          <w:lang w:val="en-GB"/>
        </w:rPr>
        <w:tab/>
        <w:t>SUB-CONTRACTING</w:t>
      </w:r>
    </w:p>
    <w:p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rsidR="002509BA" w:rsidRPr="002F4B3C" w:rsidRDefault="00AA5953" w:rsidP="00B40869">
      <w:pPr>
        <w:pStyle w:val="ListParagraph"/>
        <w:widowControl w:val="0"/>
        <w:numPr>
          <w:ilvl w:val="1"/>
          <w:numId w:val="2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Will any portion of the contract be sub-contracted?    </w:t>
      </w:r>
    </w:p>
    <w:p w:rsidR="00C6549E"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rsidR="00B40869"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 </w:t>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rsidTr="002509BA">
        <w:tc>
          <w:tcPr>
            <w:tcW w:w="769"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2F4B3C"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r>
    </w:p>
    <w:p w:rsidR="00AA5953" w:rsidRPr="002F4B3C"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7</w:t>
      </w:r>
      <w:r w:rsidR="00AA5953" w:rsidRPr="002F4B3C">
        <w:rPr>
          <w:rFonts w:asciiTheme="majorHAnsi" w:eastAsia="Times New Roman" w:hAnsiTheme="majorHAnsi" w:cs="Times New Roman"/>
          <w:snapToGrid w:val="0"/>
          <w:sz w:val="18"/>
          <w:szCs w:val="18"/>
          <w:lang w:val="en-US"/>
        </w:rPr>
        <w:t>.1.1</w:t>
      </w:r>
      <w:r w:rsidR="00AA5953" w:rsidRPr="002F4B3C">
        <w:rPr>
          <w:rFonts w:asciiTheme="majorHAnsi" w:eastAsia="Times New Roman" w:hAnsiTheme="majorHAnsi" w:cs="Times New Roman"/>
          <w:snapToGrid w:val="0"/>
          <w:sz w:val="18"/>
          <w:szCs w:val="18"/>
          <w:lang w:val="en-US"/>
        </w:rPr>
        <w:tab/>
        <w:t>If yes, indicate:</w:t>
      </w:r>
    </w:p>
    <w:p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 </w:t>
      </w:r>
      <w:r w:rsidRPr="002F4B3C">
        <w:rPr>
          <w:rFonts w:asciiTheme="majorHAnsi" w:eastAsia="Times New Roman" w:hAnsiTheme="majorHAnsi" w:cs="Times New Roman"/>
          <w:snapToGrid w:val="0"/>
          <w:sz w:val="18"/>
          <w:szCs w:val="18"/>
          <w:lang w:val="en-US"/>
        </w:rPr>
        <w:tab/>
        <w:t>what percentage of the contract will be subcontracted?</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t>............……………….…%</w:t>
      </w:r>
    </w:p>
    <w:p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 </w:t>
      </w:r>
      <w:r w:rsidRPr="002F4B3C">
        <w:rPr>
          <w:rFonts w:asciiTheme="majorHAnsi" w:eastAsia="Times New Roman" w:hAnsiTheme="majorHAnsi" w:cs="Times New Roman"/>
          <w:snapToGrid w:val="0"/>
          <w:sz w:val="18"/>
          <w:szCs w:val="18"/>
          <w:lang w:val="en-US"/>
        </w:rPr>
        <w:tab/>
        <w:t>the name of the sub-contractor?</w:t>
      </w:r>
      <w:r w:rsidRPr="002F4B3C">
        <w:rPr>
          <w:rFonts w:asciiTheme="majorHAnsi" w:eastAsia="Times New Roman" w:hAnsiTheme="majorHAnsi" w:cs="Times New Roman"/>
          <w:snapToGrid w:val="0"/>
          <w:sz w:val="18"/>
          <w:szCs w:val="18"/>
          <w:lang w:val="en-US"/>
        </w:rPr>
        <w:tab/>
        <w:t>…………………………………………………………..</w:t>
      </w:r>
    </w:p>
    <w:p w:rsidR="00AA5953"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(iii) </w:t>
      </w:r>
      <w:r w:rsidRPr="002F4B3C">
        <w:rPr>
          <w:rFonts w:asciiTheme="majorHAnsi" w:eastAsia="Times New Roman" w:hAnsiTheme="majorHAnsi" w:cs="Times New Roman"/>
          <w:snapToGrid w:val="0"/>
          <w:sz w:val="18"/>
          <w:szCs w:val="18"/>
          <w:lang w:val="en-US"/>
        </w:rPr>
        <w:tab/>
        <w:t>the B-BBEE status l</w:t>
      </w:r>
      <w:r w:rsidR="00C6549E">
        <w:rPr>
          <w:rFonts w:asciiTheme="majorHAnsi" w:eastAsia="Times New Roman" w:hAnsiTheme="majorHAnsi" w:cs="Times New Roman"/>
          <w:snapToGrid w:val="0"/>
          <w:sz w:val="18"/>
          <w:szCs w:val="18"/>
          <w:lang w:val="en-US"/>
        </w:rPr>
        <w:t>evel of the sub-contractor?</w:t>
      </w:r>
      <w:r w:rsidRPr="002F4B3C">
        <w:rPr>
          <w:rFonts w:asciiTheme="majorHAnsi" w:eastAsia="Times New Roman" w:hAnsiTheme="majorHAnsi" w:cs="Times New Roman"/>
          <w:snapToGrid w:val="0"/>
          <w:sz w:val="18"/>
          <w:szCs w:val="18"/>
          <w:lang w:val="en-US"/>
        </w:rPr>
        <w:t>……………..</w:t>
      </w:r>
    </w:p>
    <w:p w:rsidR="002509BA"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(iv)</w:t>
      </w:r>
      <w:r w:rsidRPr="002F4B3C">
        <w:rPr>
          <w:rFonts w:asciiTheme="majorHAnsi" w:eastAsia="Times New Roman" w:hAnsiTheme="majorHAnsi" w:cs="Times New Roman"/>
          <w:snapToGrid w:val="0"/>
          <w:sz w:val="18"/>
          <w:szCs w:val="18"/>
          <w:lang w:val="en-US"/>
        </w:rPr>
        <w:tab/>
        <w:t>whether the sub-contractor is an EME</w:t>
      </w:r>
      <w:r w:rsidR="002509BA" w:rsidRPr="002F4B3C">
        <w:rPr>
          <w:rFonts w:asciiTheme="majorHAnsi" w:eastAsia="Times New Roman" w:hAnsiTheme="majorHAnsi" w:cs="Times New Roman"/>
          <w:snapToGrid w:val="0"/>
          <w:sz w:val="18"/>
          <w:szCs w:val="18"/>
          <w:lang w:val="en-US"/>
        </w:rPr>
        <w:t xml:space="preserve"> or QSE</w:t>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p>
    <w:p w:rsidR="00AA5953" w:rsidRPr="002F4B3C"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p>
    <w:p w:rsidR="002509BA"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rsidTr="002F4B3C">
        <w:tc>
          <w:tcPr>
            <w:tcW w:w="769"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2F4B3C"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(v)  Specify, by ticking the appropriate box, if subcontracting with a</w:t>
      </w:r>
      <w:r w:rsidR="00C6549E">
        <w:rPr>
          <w:rFonts w:asciiTheme="majorHAnsi" w:eastAsia="Times New Roman" w:hAnsiTheme="majorHAnsi" w:cs="Times New Roman"/>
          <w:snapToGrid w:val="0"/>
          <w:sz w:val="18"/>
          <w:szCs w:val="18"/>
          <w:lang w:val="en-GB"/>
        </w:rPr>
        <w:t xml:space="preserve">n enterprise in term Preferential </w:t>
      </w:r>
      <w:r w:rsidRPr="002F4B3C">
        <w:rPr>
          <w:rFonts w:asciiTheme="majorHAnsi" w:eastAsia="Times New Roman" w:hAnsiTheme="majorHAnsi" w:cs="Times New Roman"/>
          <w:snapToGrid w:val="0"/>
          <w:sz w:val="18"/>
          <w:szCs w:val="18"/>
          <w:lang w:val="en-GB"/>
        </w:rPr>
        <w:t xml:space="preserve">Procurement </w:t>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Regulations, 2017:</w:t>
      </w:r>
    </w:p>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Designated Group: An EME or QSE which is at last 51% owned by:</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EME</w:t>
            </w: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QSE</w:t>
            </w: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youth</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r w:rsidR="00EB1C0E" w:rsidRPr="002F4B3C">
              <w:rPr>
                <w:rFonts w:asciiTheme="majorHAnsi" w:hAnsiTheme="majorHAnsi"/>
                <w:snapToGrid w:val="0"/>
                <w:sz w:val="18"/>
                <w:szCs w:val="18"/>
                <w:lang w:val="en-GB"/>
              </w:rPr>
              <w:t xml:space="preserve"> who are women</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with disabilities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living in rural or underdevelopment areas or townships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Cooperative owned by black people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military veterans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2F4B3C">
              <w:rPr>
                <w:rFonts w:asciiTheme="majorHAnsi" w:hAnsiTheme="majorHAnsi"/>
                <w:b/>
                <w:snapToGrid w:val="0"/>
                <w:sz w:val="18"/>
                <w:szCs w:val="18"/>
                <w:lang w:val="en-GB"/>
              </w:rPr>
              <w:t>OR</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EME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QSE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8</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b/>
          <w:snapToGrid w:val="0"/>
          <w:sz w:val="18"/>
          <w:szCs w:val="18"/>
          <w:lang w:val="en-GB"/>
        </w:rPr>
        <w:t>DECLARATION WITH REGARD TO COMPANY/FIRM</w:t>
      </w:r>
    </w:p>
    <w:p w:rsidR="00AA5953" w:rsidRPr="002F4B3C" w:rsidRDefault="00AA5953" w:rsidP="00AA5953">
      <w:pPr>
        <w:widowControl w:val="0"/>
        <w:spacing w:after="0" w:line="240" w:lineRule="auto"/>
        <w:rPr>
          <w:rFonts w:asciiTheme="majorHAnsi" w:eastAsia="Times New Roman" w:hAnsiTheme="majorHAnsi" w:cs="Times New Roman"/>
          <w:snapToGrid w:val="0"/>
          <w:sz w:val="18"/>
          <w:szCs w:val="18"/>
          <w:lang w:val="en-US"/>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t>Name of company/firm</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.2</w:t>
      </w:r>
      <w:r w:rsidR="00AA5953" w:rsidRPr="002F4B3C">
        <w:rPr>
          <w:rFonts w:asciiTheme="majorHAnsi" w:eastAsia="Times New Roman" w:hAnsiTheme="majorHAnsi" w:cs="Times New Roman"/>
          <w:snapToGrid w:val="0"/>
          <w:sz w:val="18"/>
          <w:szCs w:val="18"/>
          <w:lang w:val="en-GB"/>
        </w:rPr>
        <w:tab/>
        <w:t>VAT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.3</w:t>
      </w:r>
      <w:r w:rsidR="00AA5953" w:rsidRPr="002F4B3C">
        <w:rPr>
          <w:rFonts w:asciiTheme="majorHAnsi" w:eastAsia="Times New Roman" w:hAnsiTheme="majorHAnsi" w:cs="Times New Roman"/>
          <w:snapToGrid w:val="0"/>
          <w:sz w:val="18"/>
          <w:szCs w:val="18"/>
          <w:lang w:val="en-GB"/>
        </w:rPr>
        <w:tab/>
        <w:t>Company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snapToGrid w:val="0"/>
          <w:sz w:val="18"/>
          <w:szCs w:val="18"/>
          <w:lang w:val="en-GB"/>
        </w:rPr>
        <w:t>TYPE OF COMPANY/ FIRM</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Partnership/Joint Venture / Consortium</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One person business/sole propriety</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Close corporation</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Company</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(Pty) Limited</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[Tick applicable box]</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.5</w:t>
      </w:r>
      <w:r w:rsidR="00AA5953" w:rsidRPr="002F4B3C">
        <w:rPr>
          <w:rFonts w:asciiTheme="majorHAnsi" w:eastAsia="Times New Roman" w:hAnsiTheme="majorHAnsi" w:cs="Times New Roman"/>
          <w:snapToGrid w:val="0"/>
          <w:sz w:val="18"/>
          <w:szCs w:val="18"/>
          <w:lang w:val="en-GB"/>
        </w:rPr>
        <w:tab/>
        <w:t>DESCRIBE PRINCIPAL BUSINESS ACTIVITIES</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ab/>
        <w:t>COMPANY CLASSIFICATION</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Manufacturer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lastRenderedPageBreak/>
        <w:sym w:font="Symbol" w:char="F07F"/>
      </w:r>
      <w:r w:rsidRPr="002F4B3C">
        <w:rPr>
          <w:rFonts w:asciiTheme="majorHAnsi" w:eastAsia="Times New Roman" w:hAnsiTheme="majorHAnsi" w:cs="Times New Roman"/>
          <w:snapToGrid w:val="0"/>
          <w:sz w:val="18"/>
          <w:szCs w:val="18"/>
          <w:lang w:val="en-GB"/>
        </w:rPr>
        <w:tab/>
        <w:t>Supplier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Professional service provider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Other service providers, e.g. transporter, etc.</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ab/>
        <w:t>[Tick applicable box]</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.7</w:t>
      </w:r>
      <w:r w:rsidR="00AA5953" w:rsidRPr="002F4B3C">
        <w:rPr>
          <w:rFonts w:asciiTheme="majorHAnsi" w:eastAsia="Times New Roman" w:hAnsiTheme="majorHAnsi" w:cs="Times New Roman"/>
          <w:snapToGrid w:val="0"/>
          <w:sz w:val="18"/>
          <w:szCs w:val="18"/>
          <w:lang w:val="en-GB"/>
        </w:rPr>
        <w:tab/>
        <w:t>Total number of years the company/firm has been in business? ……………………………………</w:t>
      </w:r>
    </w:p>
    <w:p w:rsidR="00AA5953" w:rsidRPr="002F4B3C"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color w:val="000080"/>
          <w:sz w:val="18"/>
          <w:szCs w:val="18"/>
          <w:lang w:val="en-GB"/>
        </w:rPr>
        <w:tab/>
      </w:r>
      <w:r w:rsidR="00AA5953" w:rsidRPr="002F4B3C">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2F4B3C">
        <w:rPr>
          <w:rFonts w:asciiTheme="majorHAnsi" w:eastAsia="Times New Roman" w:hAnsiTheme="majorHAnsi" w:cs="Times New Roman"/>
          <w:snapToGrid w:val="0"/>
          <w:sz w:val="18"/>
          <w:szCs w:val="18"/>
          <w:lang w:val="en-GB"/>
        </w:rPr>
        <w:t xml:space="preserve"> of contributor  indicated in paragraph 1.4 and 6.1 </w:t>
      </w:r>
      <w:r w:rsidR="00AA5953" w:rsidRPr="002F4B3C">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rsidR="00AA5953" w:rsidRPr="002F4B3C"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w:t>
      </w:r>
      <w:r w:rsidRPr="002F4B3C">
        <w:rPr>
          <w:rFonts w:asciiTheme="majorHAnsi" w:eastAsia="Times New Roman" w:hAnsiTheme="majorHAnsi" w:cs="Times New Roman"/>
          <w:snapToGrid w:val="0"/>
          <w:sz w:val="18"/>
          <w:szCs w:val="18"/>
          <w:lang w:val="en-GB"/>
        </w:rPr>
        <w:tab/>
        <w:t>The information furnished is true and correct;</w:t>
      </w:r>
    </w:p>
    <w:p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w:t>
      </w:r>
      <w:r w:rsidRPr="002F4B3C">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(iii)</w:t>
      </w:r>
      <w:r w:rsidRPr="002F4B3C">
        <w:rPr>
          <w:rFonts w:asciiTheme="majorHAnsi" w:eastAsia="Times New Roman" w:hAnsiTheme="majorHAnsi" w:cs="Times New Roman"/>
          <w:snapToGrid w:val="0"/>
          <w:sz w:val="18"/>
          <w:szCs w:val="18"/>
          <w:lang w:val="en-GB"/>
        </w:rPr>
        <w:tab/>
        <w:t>In the event of a contract being awarded as a result of point</w:t>
      </w:r>
      <w:r w:rsidR="00EA7381" w:rsidRPr="002F4B3C">
        <w:rPr>
          <w:rFonts w:asciiTheme="majorHAnsi" w:eastAsia="Times New Roman" w:hAnsiTheme="majorHAnsi" w:cs="Times New Roman"/>
          <w:snapToGrid w:val="0"/>
          <w:sz w:val="18"/>
          <w:szCs w:val="18"/>
          <w:lang w:val="en-GB"/>
        </w:rPr>
        <w:t>s claimed as shown in paragraph 1.4 and 6.1</w:t>
      </w:r>
      <w:r w:rsidRPr="002F4B3C">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correct; </w:t>
      </w:r>
    </w:p>
    <w:p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(iv)</w:t>
      </w:r>
      <w:r w:rsidRPr="002F4B3C">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disqualify the person from the bidding process;</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recover costs, losses or damages it has incurred or suffered as a result of that person’s conduct;</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cancel the contract and claim any damages which it has suffered as a result of having to make less favourable arrangements due to such cancellation;</w:t>
      </w:r>
    </w:p>
    <w:p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forward the matter for criminal prosecution</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WITNESSES: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3F22"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BV1afjIQIAAD0EAAAOAAAAAAAAAAAAAAAAAC4CAABkcnMvZTJvRG9jLnht&#10;bFBLAQItABQABgAIAAAAIQDtafMI3wAAAAoBAAAPAAAAAAAAAAAAAAAAAHsEAABkcnMvZG93bnJl&#10;di54bWxQSwUGAAAAAAQABADzAAAAhwUAAAAA&#10;" o:allowincell="f"/>
            </w:pict>
          </mc:Fallback>
        </mc:AlternateConten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0"/>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SIGNATURE(S) OF BIDDER(S)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5E0F6F">
      <w:pPr>
        <w:widowControl w:val="0"/>
        <w:numPr>
          <w:ilvl w:val="0"/>
          <w:numId w:val="3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DATE:………………………………..</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ADDRESS:…………………………..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p>
    <w:p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A74BF5" w:rsidRPr="002F4B3C"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2F4B3C">
        <w:rPr>
          <w:rFonts w:asciiTheme="majorHAnsi" w:eastAsia="Times New Roman" w:hAnsiTheme="majorHAnsi" w:cs="Times New Roman"/>
          <w:snapToGrid w:val="0"/>
          <w:sz w:val="18"/>
          <w:szCs w:val="18"/>
          <w:lang w:val="en-GB"/>
        </w:rPr>
        <w:tab/>
      </w:r>
    </w:p>
    <w:p w:rsidR="00AA5953" w:rsidRPr="002F4B3C" w:rsidRDefault="00AA5953" w:rsidP="0044096C">
      <w:pPr>
        <w:jc w:val="right"/>
        <w:rPr>
          <w:rFonts w:asciiTheme="majorHAnsi" w:hAnsiTheme="majorHAnsi"/>
          <w:sz w:val="18"/>
          <w:szCs w:val="18"/>
          <w:lang w:val="en-US"/>
        </w:rPr>
      </w:pPr>
    </w:p>
    <w:p w:rsidR="00AA5953" w:rsidRPr="002F4B3C" w:rsidRDefault="00AA5953" w:rsidP="0044096C">
      <w:pPr>
        <w:jc w:val="right"/>
        <w:rPr>
          <w:rFonts w:asciiTheme="majorHAnsi" w:hAnsiTheme="majorHAnsi"/>
          <w:sz w:val="18"/>
          <w:szCs w:val="18"/>
          <w:lang w:val="en-US"/>
        </w:rPr>
      </w:pPr>
    </w:p>
    <w:p w:rsidR="00AA5953" w:rsidRPr="002F4B3C" w:rsidRDefault="00AA5953" w:rsidP="0044096C">
      <w:pPr>
        <w:jc w:val="right"/>
        <w:rPr>
          <w:rFonts w:asciiTheme="majorHAnsi" w:hAnsiTheme="majorHAnsi"/>
          <w:sz w:val="18"/>
          <w:szCs w:val="18"/>
          <w:lang w:val="en-US"/>
        </w:rPr>
      </w:pPr>
    </w:p>
    <w:p w:rsidR="00A74BF5" w:rsidRPr="00C6549E" w:rsidRDefault="00C6549E" w:rsidP="00C6549E">
      <w:pPr>
        <w:jc w:val="right"/>
        <w:rPr>
          <w:rFonts w:asciiTheme="majorHAnsi" w:hAnsiTheme="majorHAnsi"/>
          <w:b/>
          <w:sz w:val="18"/>
          <w:szCs w:val="18"/>
          <w:lang w:val="en-US"/>
        </w:rPr>
      </w:pPr>
      <w:r w:rsidRPr="00C6549E">
        <w:rPr>
          <w:rFonts w:asciiTheme="majorHAnsi" w:hAnsiTheme="majorHAnsi"/>
          <w:b/>
          <w:sz w:val="18"/>
          <w:szCs w:val="18"/>
          <w:lang w:val="en-US"/>
        </w:rPr>
        <w:t>SBD 8</w:t>
      </w:r>
    </w:p>
    <w:p w:rsidR="00222C96" w:rsidRPr="002F4B3C" w:rsidRDefault="00222C96" w:rsidP="00222C96">
      <w:pPr>
        <w:pStyle w:val="Heading1"/>
        <w:rPr>
          <w:color w:val="auto"/>
          <w:sz w:val="18"/>
          <w:szCs w:val="18"/>
          <w:lang w:val="en-US"/>
        </w:rPr>
      </w:pPr>
      <w:r w:rsidRPr="002F4B3C">
        <w:rPr>
          <w:color w:val="auto"/>
          <w:sz w:val="18"/>
          <w:szCs w:val="18"/>
        </w:rPr>
        <w:t>DECLARATION OF BIDDER’S PAST SUPPLY CHAIN MANAGEMENT PRACTICES</w:t>
      </w:r>
    </w:p>
    <w:p w:rsidR="00222C96" w:rsidRPr="002F4B3C" w:rsidRDefault="00222C96" w:rsidP="00222C96">
      <w:pPr>
        <w:rPr>
          <w:rFonts w:asciiTheme="majorHAnsi" w:hAnsiTheme="majorHAnsi"/>
          <w:b/>
          <w:bCs/>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This Standard Bidding Document must form part of all bids invited.  </w:t>
      </w:r>
    </w:p>
    <w:p w:rsidR="00222C96" w:rsidRPr="002F4B3C" w:rsidRDefault="00222C96" w:rsidP="00222C96">
      <w:pPr>
        <w:ind w:left="360"/>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rsidR="00222C96" w:rsidRPr="002F4B3C" w:rsidRDefault="00222C96" w:rsidP="00222C96">
      <w:pPr>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The bid of any bidder may be disregarded if that bidder, or any of its directors have-</w:t>
      </w:r>
    </w:p>
    <w:p w:rsidR="00222C96" w:rsidRPr="002F4B3C" w:rsidRDefault="00222C96" w:rsidP="00222C96">
      <w:pPr>
        <w:jc w:val="both"/>
        <w:rPr>
          <w:rFonts w:asciiTheme="majorHAnsi" w:hAnsiTheme="majorHAnsi"/>
          <w:sz w:val="18"/>
          <w:szCs w:val="18"/>
          <w:lang w:val="en-US"/>
        </w:rPr>
      </w:pP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abused the institution’s supply chain management system;</w:t>
      </w: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committed fraud or any other improper conduct in relation to such system; or</w:t>
      </w: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failed to perform on any previous contract.</w:t>
      </w:r>
    </w:p>
    <w:p w:rsidR="00222C96" w:rsidRPr="002F4B3C" w:rsidRDefault="00222C96" w:rsidP="00222C96">
      <w:pPr>
        <w:ind w:left="1080"/>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b/>
          <w:bCs/>
          <w:sz w:val="18"/>
          <w:szCs w:val="18"/>
          <w:lang w:val="en-US"/>
        </w:rPr>
      </w:pPr>
      <w:r w:rsidRPr="002F4B3C">
        <w:rPr>
          <w:rFonts w:asciiTheme="majorHAnsi" w:hAnsiTheme="majorHAnsi"/>
          <w:b/>
          <w:bCs/>
          <w:sz w:val="18"/>
          <w:szCs w:val="18"/>
          <w:lang w:val="en-US"/>
        </w:rPr>
        <w:t>In order to give effect to the above, the following questionnaire must be completed and submitted with the bid.</w:t>
      </w:r>
    </w:p>
    <w:p w:rsidR="00222C96" w:rsidRPr="002F4B3C" w:rsidRDefault="00222C96"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2F4B3C"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No</w:t>
            </w: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pStyle w:val="BodyText3"/>
              <w:rPr>
                <w:rFonts w:asciiTheme="majorHAnsi" w:hAnsiTheme="majorHAnsi"/>
                <w:sz w:val="18"/>
                <w:szCs w:val="18"/>
                <w:lang w:val="en-US"/>
              </w:rPr>
            </w:pPr>
            <w:r w:rsidRPr="002F4B3C">
              <w:rPr>
                <w:rFonts w:asciiTheme="majorHAnsi" w:hAnsiTheme="majorHAnsi"/>
                <w:sz w:val="18"/>
                <w:szCs w:val="18"/>
              </w:rPr>
              <w:t>Is the bidder or any of its directors listed on the National Treasury’s database as companies or persons prohibited from doing business with the public sector?</w:t>
            </w:r>
          </w:p>
          <w:p w:rsidR="00222C96" w:rsidRPr="002F4B3C" w:rsidRDefault="00222C96">
            <w:pPr>
              <w:pStyle w:val="BodyText2"/>
              <w:rPr>
                <w:rFonts w:asciiTheme="majorHAnsi" w:hAnsiTheme="majorHAnsi"/>
                <w:sz w:val="18"/>
                <w:szCs w:val="18"/>
              </w:rPr>
            </w:pPr>
            <w:r w:rsidRPr="002F4B3C">
              <w:rPr>
                <w:rFonts w:asciiTheme="majorHAnsi" w:hAnsiTheme="majorHAnsi"/>
                <w:sz w:val="18"/>
                <w:szCs w:val="18"/>
              </w:rPr>
              <w:t xml:space="preserve">(Companies or persons who are listed on this database were informed in writing of this restriction by the National Treasury after the </w:t>
            </w:r>
            <w:r w:rsidRPr="002F4B3C">
              <w:rPr>
                <w:rFonts w:asciiTheme="majorHAnsi" w:hAnsiTheme="majorHAnsi"/>
                <w:i/>
                <w:iCs/>
                <w:sz w:val="18"/>
                <w:szCs w:val="18"/>
              </w:rPr>
              <w:t>audi alteram partem</w:t>
            </w:r>
            <w:r w:rsidRPr="002F4B3C">
              <w:rPr>
                <w:rFonts w:asciiTheme="majorHAnsi" w:hAnsiTheme="majorHAnsi"/>
                <w:sz w:val="18"/>
                <w:szCs w:val="18"/>
              </w:rPr>
              <w:t xml:space="preserve"> rule was applied).</w:t>
            </w:r>
          </w:p>
          <w:p w:rsidR="00222C96" w:rsidRPr="002F4B3C"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2"/>
                  <w:enabled/>
                  <w:calcOnExit w:val="0"/>
                  <w:checkBox>
                    <w:sizeAuto/>
                    <w:default w:val="0"/>
                  </w:checkBox>
                </w:ffData>
              </w:fldChar>
            </w:r>
            <w:bookmarkStart w:id="1" w:name="Check2"/>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1"/>
          </w:p>
          <w:p w:rsidR="00222C96" w:rsidRPr="002F4B3C" w:rsidRDefault="00222C96">
            <w:pPr>
              <w:jc w:val="center"/>
              <w:rPr>
                <w:rFonts w:asciiTheme="majorHAnsi" w:hAnsiTheme="majorHAnsi"/>
                <w:sz w:val="18"/>
                <w:szCs w:val="18"/>
              </w:rPr>
            </w:pPr>
          </w:p>
          <w:p w:rsidR="00222C96" w:rsidRPr="002F4B3C"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3"/>
                  <w:enabled/>
                  <w:calcOnExit w:val="0"/>
                  <w:checkBox>
                    <w:sizeAuto/>
                    <w:default w:val="0"/>
                  </w:checkBox>
                </w:ffData>
              </w:fldChar>
            </w:r>
            <w:bookmarkStart w:id="2" w:name="Check3"/>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2"/>
          </w:p>
          <w:p w:rsidR="00222C96" w:rsidRPr="002F4B3C" w:rsidRDefault="00222C96">
            <w:pPr>
              <w:jc w:val="cente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rPr>
            </w:pP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Is the bidder or any of its directors listed on the Register for Tender Defaulters in terms of section 29 of the Prevention and Combating of Corrupt Activities Act (No 12 of 2004)?</w:t>
            </w:r>
          </w:p>
          <w:p w:rsidR="00222C96" w:rsidRPr="002F4B3C" w:rsidRDefault="00222C96">
            <w:pPr>
              <w:pStyle w:val="BodyTextIndent"/>
              <w:tabs>
                <w:tab w:val="left" w:pos="720"/>
              </w:tabs>
              <w:ind w:left="2"/>
              <w:rPr>
                <w:rFonts w:asciiTheme="majorHAnsi" w:hAnsiTheme="majorHAnsi"/>
                <w:b/>
                <w:bCs/>
                <w:sz w:val="18"/>
                <w:szCs w:val="18"/>
              </w:rPr>
            </w:pPr>
            <w:r w:rsidRPr="002F4B3C">
              <w:rPr>
                <w:rFonts w:asciiTheme="majorHAnsi" w:hAnsiTheme="majorHAnsi"/>
                <w:b/>
                <w:bCs/>
                <w:sz w:val="18"/>
                <w:szCs w:val="18"/>
              </w:rPr>
              <w:t xml:space="preserve">To access this Register enter the National Treasury’s website, </w:t>
            </w:r>
            <w:hyperlink r:id="rId13" w:history="1">
              <w:r w:rsidRPr="002F4B3C">
                <w:rPr>
                  <w:rStyle w:val="Hyperlink"/>
                  <w:rFonts w:asciiTheme="majorHAnsi" w:hAnsiTheme="majorHAnsi"/>
                  <w:b/>
                  <w:bCs/>
                  <w:sz w:val="18"/>
                  <w:szCs w:val="18"/>
                </w:rPr>
                <w:t>www.treasury.gov.za</w:t>
              </w:r>
            </w:hyperlink>
            <w:r w:rsidRPr="002F4B3C">
              <w:rPr>
                <w:rFonts w:asciiTheme="majorHAnsi" w:hAnsiTheme="majorHAnsi"/>
                <w:b/>
                <w:bCs/>
                <w:sz w:val="18"/>
                <w:szCs w:val="18"/>
              </w:rPr>
              <w:t xml:space="preserve">, click on the icon “Register for Tender Defaulters” or submit your written request for a hard copy of the Register to facsimile number (012) 3265445. </w:t>
            </w:r>
          </w:p>
          <w:p w:rsidR="00222C96" w:rsidRPr="002F4B3C" w:rsidRDefault="00222C96">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1"/>
                  <w:enabled/>
                  <w:calcOnExit w:val="0"/>
                  <w:checkBox>
                    <w:sizeAuto/>
                    <w:default w:val="0"/>
                  </w:checkBox>
                </w:ffData>
              </w:fldChar>
            </w:r>
            <w:bookmarkStart w:id="3" w:name="Check1"/>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3"/>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4"/>
                  <w:enabled/>
                  <w:calcOnExit w:val="0"/>
                  <w:checkBox>
                    <w:sizeAuto/>
                    <w:default w:val="0"/>
                  </w:checkBox>
                </w:ffData>
              </w:fldChar>
            </w:r>
            <w:bookmarkStart w:id="4" w:name="Check4"/>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4"/>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lastRenderedPageBreak/>
              <w:t>4.2.1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4.3</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bookmarkStart w:id="5" w:name="Check8"/>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5"/>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bookmarkStart w:id="6" w:name="Check7"/>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bookmarkEnd w:id="6"/>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4.4</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Was any contract between the bidder and any organ of state terminated during the past five years on account of failure to perform on or comply with the contract?</w:t>
            </w:r>
          </w:p>
          <w:p w:rsidR="00222C96" w:rsidRPr="002F4B3C"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r w:rsidRPr="002F4B3C">
              <w:rPr>
                <w:rFonts w:asciiTheme="majorHAnsi" w:hAnsiTheme="majorHAnsi"/>
                <w:sz w:val="18"/>
                <w:szCs w:val="18"/>
              </w:rPr>
              <w:instrText xml:space="preserve"> FORMCHECKBOX </w:instrText>
            </w:r>
            <w:r w:rsidR="00A666B1">
              <w:rPr>
                <w:rFonts w:asciiTheme="majorHAnsi" w:hAnsiTheme="majorHAnsi"/>
                <w:sz w:val="18"/>
                <w:szCs w:val="18"/>
              </w:rPr>
            </w:r>
            <w:r w:rsidR="00A666B1">
              <w:rPr>
                <w:rFonts w:asciiTheme="majorHAnsi" w:hAnsiTheme="majorHAnsi"/>
                <w:sz w:val="18"/>
                <w:szCs w:val="18"/>
              </w:rPr>
              <w:fldChar w:fldCharType="separate"/>
            </w:r>
            <w:r w:rsidRPr="002F4B3C">
              <w:rPr>
                <w:rFonts w:asciiTheme="majorHAnsi" w:hAnsiTheme="majorHAnsi"/>
                <w:sz w:val="18"/>
                <w:szCs w:val="18"/>
              </w:rPr>
              <w:fldChar w:fldCharType="end"/>
            </w: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bl>
    <w:p w:rsidR="00222C96" w:rsidRPr="002F4B3C" w:rsidRDefault="00222C96" w:rsidP="00222C96">
      <w:pPr>
        <w:rPr>
          <w:rFonts w:asciiTheme="majorHAnsi" w:hAnsiTheme="majorHAnsi"/>
          <w:sz w:val="18"/>
          <w:szCs w:val="18"/>
          <w:lang w:val="en-GB"/>
        </w:rPr>
      </w:pPr>
    </w:p>
    <w:p w:rsidR="00222C96" w:rsidRPr="002F4B3C" w:rsidRDefault="00222C96" w:rsidP="00222C96">
      <w:pPr>
        <w:pStyle w:val="BodyTextIndent"/>
        <w:ind w:hanging="720"/>
        <w:jc w:val="center"/>
        <w:rPr>
          <w:rFonts w:asciiTheme="majorHAnsi" w:hAnsiTheme="majorHAnsi"/>
          <w:b/>
          <w:bCs/>
          <w:sz w:val="18"/>
          <w:szCs w:val="18"/>
        </w:rPr>
      </w:pPr>
    </w:p>
    <w:p w:rsidR="00222C96" w:rsidRPr="00C6549E" w:rsidRDefault="00222C96" w:rsidP="00222C96">
      <w:pPr>
        <w:pStyle w:val="BodyTextIndent"/>
        <w:ind w:hanging="720"/>
        <w:jc w:val="center"/>
        <w:rPr>
          <w:rFonts w:asciiTheme="majorHAnsi" w:hAnsiTheme="majorHAnsi"/>
          <w:b/>
          <w:bCs/>
          <w:color w:val="auto"/>
          <w:sz w:val="18"/>
          <w:szCs w:val="18"/>
        </w:rPr>
      </w:pPr>
      <w:r w:rsidRPr="00C6549E">
        <w:rPr>
          <w:rFonts w:asciiTheme="majorHAnsi" w:hAnsiTheme="majorHAnsi"/>
          <w:b/>
          <w:bCs/>
          <w:color w:val="auto"/>
          <w:sz w:val="18"/>
          <w:szCs w:val="18"/>
        </w:rPr>
        <w:t>CERTIFICATION</w:t>
      </w:r>
    </w:p>
    <w:p w:rsidR="00222C96" w:rsidRPr="00C6549E" w:rsidRDefault="00222C96" w:rsidP="00222C96">
      <w:pPr>
        <w:pStyle w:val="BodyTextIndent"/>
        <w:ind w:hanging="720"/>
        <w:jc w:val="center"/>
        <w:rPr>
          <w:rFonts w:asciiTheme="majorHAnsi" w:hAnsiTheme="majorHAnsi"/>
          <w:b/>
          <w:bCs/>
          <w:color w:val="auto"/>
          <w:sz w:val="18"/>
          <w:szCs w:val="18"/>
        </w:rPr>
      </w:pPr>
    </w:p>
    <w:p w:rsidR="00222C96" w:rsidRPr="00C6549E" w:rsidRDefault="00222C96" w:rsidP="00222C96">
      <w:pPr>
        <w:pStyle w:val="BodyTextIndent"/>
        <w:ind w:hanging="720"/>
        <w:rPr>
          <w:rFonts w:asciiTheme="majorHAnsi" w:hAnsiTheme="majorHAnsi"/>
          <w:b/>
          <w:bCs/>
          <w:color w:val="auto"/>
          <w:sz w:val="18"/>
          <w:szCs w:val="18"/>
        </w:rPr>
      </w:pPr>
      <w:r w:rsidRPr="00C6549E">
        <w:rPr>
          <w:rFonts w:asciiTheme="majorHAnsi" w:hAnsiTheme="majorHAnsi"/>
          <w:b/>
          <w:bCs/>
          <w:color w:val="auto"/>
          <w:sz w:val="18"/>
          <w:szCs w:val="18"/>
        </w:rPr>
        <w:t>I, THE UNDERSIGNED (FULL NAME)…………………………………………………</w:t>
      </w:r>
    </w:p>
    <w:p w:rsidR="00222C96" w:rsidRPr="00C6549E" w:rsidRDefault="00222C96" w:rsidP="00222C96">
      <w:pPr>
        <w:pStyle w:val="BodyTextIndent"/>
        <w:tabs>
          <w:tab w:val="clear" w:pos="900"/>
          <w:tab w:val="left" w:pos="180"/>
        </w:tabs>
        <w:ind w:hanging="720"/>
        <w:rPr>
          <w:rFonts w:asciiTheme="majorHAnsi" w:hAnsiTheme="majorHAnsi"/>
          <w:b/>
          <w:bCs/>
          <w:color w:val="auto"/>
          <w:sz w:val="18"/>
          <w:szCs w:val="18"/>
        </w:rPr>
      </w:pPr>
      <w:r w:rsidRPr="00C6549E">
        <w:rPr>
          <w:rFonts w:asciiTheme="majorHAnsi" w:hAnsiTheme="majorHAnsi"/>
          <w:b/>
          <w:bCs/>
          <w:color w:val="auto"/>
          <w:sz w:val="18"/>
          <w:szCs w:val="18"/>
        </w:rPr>
        <w:tab/>
        <w:t>CERTIFY THAT THE INFORMATION FURNISHED ON THIS DECLARATION FORM IS TRUE AND CORRECT.</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I ACCEPT THAT, IN ADDITION TO CANCELLATION OF A CONTRACT, ACTION MAY BE TAKEN AGAINST ME SHOULD THIS DECLARATION PROVE TO BE FALSE.</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w:t>
      </w:r>
      <w:r w:rsidRPr="00C6549E">
        <w:rPr>
          <w:rFonts w:asciiTheme="majorHAnsi" w:hAnsiTheme="majorHAnsi"/>
          <w:b/>
          <w:bCs/>
          <w:color w:val="auto"/>
          <w:sz w:val="18"/>
          <w:szCs w:val="18"/>
        </w:rPr>
        <w:tab/>
        <w:t>…………………………..</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 xml:space="preserve">Signature </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Date</w:t>
      </w:r>
    </w:p>
    <w:p w:rsidR="00222C96" w:rsidRPr="00C6549E"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 xml:space="preserve">………………………………………. </w:t>
      </w:r>
      <w:r w:rsidRPr="00C6549E">
        <w:rPr>
          <w:rFonts w:asciiTheme="majorHAnsi" w:hAnsiTheme="majorHAnsi"/>
          <w:b/>
          <w:bCs/>
          <w:color w:val="auto"/>
          <w:sz w:val="18"/>
          <w:szCs w:val="18"/>
        </w:rPr>
        <w:tab/>
        <w:t>…………………………..</w:t>
      </w:r>
    </w:p>
    <w:p w:rsidR="00222C96"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Position</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Name of Bidder</w:t>
      </w: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8570BE" w:rsidRPr="002F4B3C" w:rsidRDefault="00A74BF5" w:rsidP="001D6284">
      <w:pPr>
        <w:pStyle w:val="BodyTextIndent"/>
        <w:ind w:hanging="720"/>
        <w:rPr>
          <w:rFonts w:asciiTheme="majorHAnsi" w:hAnsiTheme="majorHAnsi"/>
          <w:sz w:val="18"/>
          <w:szCs w:val="18"/>
        </w:rPr>
      </w:pPr>
      <w:r w:rsidRPr="002F4B3C">
        <w:rPr>
          <w:rFonts w:asciiTheme="majorHAnsi" w:hAnsiTheme="majorHAnsi"/>
          <w:sz w:val="18"/>
          <w:szCs w:val="18"/>
        </w:rPr>
        <w:tab/>
      </w:r>
    </w:p>
    <w:p w:rsidR="008570BE" w:rsidRPr="002F4B3C" w:rsidRDefault="008570BE" w:rsidP="00DA7E8F">
      <w:pPr>
        <w:pStyle w:val="BodyTextIndent"/>
        <w:ind w:left="0" w:firstLine="0"/>
        <w:rPr>
          <w:rFonts w:asciiTheme="majorHAnsi" w:hAnsiTheme="majorHAnsi"/>
          <w:sz w:val="18"/>
          <w:szCs w:val="18"/>
        </w:rPr>
      </w:pPr>
    </w:p>
    <w:p w:rsidR="00220E18" w:rsidRPr="002F4B3C" w:rsidRDefault="008570BE" w:rsidP="00DA7E8F">
      <w:pPr>
        <w:pStyle w:val="BodyTextIndent"/>
        <w:ind w:left="0" w:firstLine="0"/>
        <w:rPr>
          <w:rFonts w:asciiTheme="majorHAnsi" w:hAnsiTheme="majorHAnsi"/>
          <w:b/>
          <w:sz w:val="18"/>
          <w:szCs w:val="18"/>
        </w:rPr>
      </w:pP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00DA7E8F" w:rsidRPr="002F4B3C">
        <w:rPr>
          <w:rFonts w:asciiTheme="majorHAnsi" w:hAnsiTheme="majorHAnsi"/>
          <w:b/>
          <w:color w:val="auto"/>
          <w:sz w:val="18"/>
          <w:szCs w:val="18"/>
        </w:rPr>
        <w:t>SDB9</w:t>
      </w:r>
    </w:p>
    <w:p w:rsidR="00220E18" w:rsidRPr="002F4B3C" w:rsidRDefault="00220E18" w:rsidP="00F650FE">
      <w:pPr>
        <w:jc w:val="both"/>
        <w:rPr>
          <w:rFonts w:asciiTheme="majorHAnsi" w:hAnsiTheme="majorHAnsi" w:cs="Arial"/>
          <w:b/>
          <w:sz w:val="18"/>
          <w:szCs w:val="18"/>
        </w:rPr>
      </w:pPr>
    </w:p>
    <w:p w:rsidR="00DA7E8F" w:rsidRPr="002F4B3C" w:rsidRDefault="00DA7E8F" w:rsidP="00DA7E8F">
      <w:pPr>
        <w:spacing w:before="8" w:after="0" w:line="240" w:lineRule="auto"/>
        <w:ind w:left="1542" w:right="1531"/>
        <w:jc w:val="center"/>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z w:val="18"/>
          <w:szCs w:val="18"/>
        </w:rPr>
        <w:t>E</w:t>
      </w:r>
      <w:r w:rsidRPr="002F4B3C">
        <w:rPr>
          <w:rFonts w:asciiTheme="majorHAnsi" w:eastAsia="Arial" w:hAnsiTheme="majorHAnsi" w:cs="Arial"/>
          <w:b/>
          <w:bCs/>
          <w:spacing w:val="4"/>
          <w:sz w:val="18"/>
          <w:szCs w:val="18"/>
        </w:rPr>
        <w:t>R</w:t>
      </w:r>
      <w:r w:rsidRPr="002F4B3C">
        <w:rPr>
          <w:rFonts w:asciiTheme="majorHAnsi" w:eastAsia="Arial" w:hAnsiTheme="majorHAnsi" w:cs="Arial"/>
          <w:b/>
          <w:bCs/>
          <w:spacing w:val="-6"/>
          <w:sz w:val="18"/>
          <w:szCs w:val="18"/>
        </w:rPr>
        <w:t>T</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F</w:t>
      </w:r>
      <w:r w:rsidRPr="002F4B3C">
        <w:rPr>
          <w:rFonts w:asciiTheme="majorHAnsi" w:eastAsia="Arial" w:hAnsiTheme="majorHAnsi" w:cs="Arial"/>
          <w:b/>
          <w:bCs/>
          <w:sz w:val="18"/>
          <w:szCs w:val="18"/>
        </w:rPr>
        <w:t>I</w:t>
      </w:r>
      <w:r w:rsidRPr="002F4B3C">
        <w:rPr>
          <w:rFonts w:asciiTheme="majorHAnsi" w:eastAsia="Arial" w:hAnsiTheme="majorHAnsi" w:cs="Arial"/>
          <w:b/>
          <w:bCs/>
          <w:spacing w:val="4"/>
          <w:sz w:val="18"/>
          <w:szCs w:val="18"/>
        </w:rPr>
        <w:t>C</w:t>
      </w:r>
      <w:r w:rsidRPr="002F4B3C">
        <w:rPr>
          <w:rFonts w:asciiTheme="majorHAnsi" w:eastAsia="Arial" w:hAnsiTheme="majorHAnsi" w:cs="Arial"/>
          <w:b/>
          <w:bCs/>
          <w:spacing w:val="-3"/>
          <w:sz w:val="18"/>
          <w:szCs w:val="18"/>
        </w:rPr>
        <w:t>AT</w:t>
      </w:r>
      <w:r w:rsidRPr="002F4B3C">
        <w:rPr>
          <w:rFonts w:asciiTheme="majorHAnsi" w:eastAsia="Arial" w:hAnsiTheme="majorHAnsi" w:cs="Arial"/>
          <w:b/>
          <w:bCs/>
          <w:sz w:val="18"/>
          <w:szCs w:val="18"/>
        </w:rPr>
        <w:t>E</w:t>
      </w:r>
      <w:r w:rsidRPr="002F4B3C">
        <w:rPr>
          <w:rFonts w:asciiTheme="majorHAnsi" w:eastAsia="Arial" w:hAnsiTheme="majorHAnsi" w:cs="Arial"/>
          <w:b/>
          <w:bCs/>
          <w:spacing w:val="21"/>
          <w:sz w:val="18"/>
          <w:szCs w:val="18"/>
        </w:rPr>
        <w:t xml:space="preserve"> </w:t>
      </w:r>
      <w:r w:rsidRPr="002F4B3C">
        <w:rPr>
          <w:rFonts w:asciiTheme="majorHAnsi" w:eastAsia="Arial" w:hAnsiTheme="majorHAnsi" w:cs="Arial"/>
          <w:b/>
          <w:bCs/>
          <w:spacing w:val="-2"/>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3"/>
          <w:sz w:val="18"/>
          <w:szCs w:val="18"/>
        </w:rPr>
        <w:t xml:space="preserve"> </w:t>
      </w:r>
      <w:r w:rsidRPr="002F4B3C">
        <w:rPr>
          <w:rFonts w:asciiTheme="majorHAnsi" w:eastAsia="Arial" w:hAnsiTheme="majorHAnsi" w:cs="Arial"/>
          <w:b/>
          <w:bCs/>
          <w:spacing w:val="2"/>
          <w:sz w:val="18"/>
          <w:szCs w:val="18"/>
        </w:rPr>
        <w:t>IN</w:t>
      </w:r>
      <w:r w:rsidRPr="002F4B3C">
        <w:rPr>
          <w:rFonts w:asciiTheme="majorHAnsi" w:eastAsia="Arial" w:hAnsiTheme="majorHAnsi" w:cs="Arial"/>
          <w:b/>
          <w:bCs/>
          <w:spacing w:val="-1"/>
          <w:sz w:val="18"/>
          <w:szCs w:val="18"/>
        </w:rPr>
        <w:t>D</w:t>
      </w:r>
      <w:r w:rsidRPr="002F4B3C">
        <w:rPr>
          <w:rFonts w:asciiTheme="majorHAnsi" w:eastAsia="Arial" w:hAnsiTheme="majorHAnsi" w:cs="Arial"/>
          <w:b/>
          <w:bCs/>
          <w:sz w:val="18"/>
          <w:szCs w:val="18"/>
        </w:rPr>
        <w:t>EPE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pacing w:val="2"/>
          <w:sz w:val="18"/>
          <w:szCs w:val="18"/>
        </w:rPr>
        <w:t>D</w:t>
      </w:r>
      <w:r w:rsidRPr="002F4B3C">
        <w:rPr>
          <w:rFonts w:asciiTheme="majorHAnsi" w:eastAsia="Arial" w:hAnsiTheme="majorHAnsi" w:cs="Arial"/>
          <w:b/>
          <w:bCs/>
          <w:sz w:val="18"/>
          <w:szCs w:val="18"/>
        </w:rPr>
        <w:t>E</w:t>
      </w:r>
      <w:r w:rsidRPr="002F4B3C">
        <w:rPr>
          <w:rFonts w:asciiTheme="majorHAnsi" w:eastAsia="Arial" w:hAnsiTheme="majorHAnsi" w:cs="Arial"/>
          <w:b/>
          <w:bCs/>
          <w:spacing w:val="2"/>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11"/>
          <w:sz w:val="18"/>
          <w:szCs w:val="18"/>
        </w:rPr>
        <w:t xml:space="preserve"> </w:t>
      </w:r>
      <w:r w:rsidRPr="002F4B3C">
        <w:rPr>
          <w:rFonts w:asciiTheme="majorHAnsi" w:eastAsia="Arial" w:hAnsiTheme="majorHAnsi" w:cs="Arial"/>
          <w:b/>
          <w:bCs/>
          <w:spacing w:val="2"/>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4"/>
          <w:sz w:val="18"/>
          <w:szCs w:val="18"/>
        </w:rPr>
        <w:t xml:space="preserve"> </w:t>
      </w:r>
      <w:r w:rsidRPr="002F4B3C">
        <w:rPr>
          <w:rFonts w:asciiTheme="majorHAnsi" w:eastAsia="Arial" w:hAnsiTheme="majorHAnsi" w:cs="Arial"/>
          <w:b/>
          <w:bCs/>
          <w:spacing w:val="-1"/>
          <w:w w:val="101"/>
          <w:sz w:val="18"/>
          <w:szCs w:val="18"/>
        </w:rPr>
        <w:t>D</w:t>
      </w:r>
      <w:r w:rsidRPr="002F4B3C">
        <w:rPr>
          <w:rFonts w:asciiTheme="majorHAnsi" w:eastAsia="Arial" w:hAnsiTheme="majorHAnsi" w:cs="Arial"/>
          <w:b/>
          <w:bCs/>
          <w:spacing w:val="3"/>
          <w:w w:val="101"/>
          <w:sz w:val="18"/>
          <w:szCs w:val="18"/>
        </w:rPr>
        <w:t>E</w:t>
      </w:r>
      <w:r w:rsidRPr="002F4B3C">
        <w:rPr>
          <w:rFonts w:asciiTheme="majorHAnsi" w:eastAsia="Arial" w:hAnsiTheme="majorHAnsi" w:cs="Arial"/>
          <w:b/>
          <w:bCs/>
          <w:spacing w:val="-1"/>
          <w:w w:val="101"/>
          <w:sz w:val="18"/>
          <w:szCs w:val="18"/>
        </w:rPr>
        <w:t>T</w:t>
      </w:r>
      <w:r w:rsidRPr="002F4B3C">
        <w:rPr>
          <w:rFonts w:asciiTheme="majorHAnsi" w:eastAsia="Arial" w:hAnsiTheme="majorHAnsi" w:cs="Arial"/>
          <w:b/>
          <w:bCs/>
          <w:w w:val="101"/>
          <w:sz w:val="18"/>
          <w:szCs w:val="18"/>
        </w:rPr>
        <w:t>E</w:t>
      </w:r>
      <w:r w:rsidRPr="002F4B3C">
        <w:rPr>
          <w:rFonts w:asciiTheme="majorHAnsi" w:eastAsia="Arial" w:hAnsiTheme="majorHAnsi" w:cs="Arial"/>
          <w:b/>
          <w:bCs/>
          <w:spacing w:val="-1"/>
          <w:w w:val="101"/>
          <w:sz w:val="18"/>
          <w:szCs w:val="18"/>
        </w:rPr>
        <w:t>R</w:t>
      </w:r>
      <w:r w:rsidRPr="002F4B3C">
        <w:rPr>
          <w:rFonts w:asciiTheme="majorHAnsi" w:eastAsia="Arial" w:hAnsiTheme="majorHAnsi" w:cs="Arial"/>
          <w:b/>
          <w:bCs/>
          <w:spacing w:val="5"/>
          <w:w w:val="101"/>
          <w:sz w:val="18"/>
          <w:szCs w:val="18"/>
        </w:rPr>
        <w:t>M</w:t>
      </w:r>
      <w:r w:rsidRPr="002F4B3C">
        <w:rPr>
          <w:rFonts w:asciiTheme="majorHAnsi" w:eastAsia="Arial" w:hAnsiTheme="majorHAnsi" w:cs="Arial"/>
          <w:b/>
          <w:bCs/>
          <w:w w:val="101"/>
          <w:sz w:val="18"/>
          <w:szCs w:val="18"/>
        </w:rPr>
        <w:t>I</w:t>
      </w:r>
      <w:r w:rsidRPr="002F4B3C">
        <w:rPr>
          <w:rFonts w:asciiTheme="majorHAnsi" w:eastAsia="Arial" w:hAnsiTheme="majorHAnsi" w:cs="Arial"/>
          <w:b/>
          <w:bCs/>
          <w:spacing w:val="2"/>
          <w:w w:val="101"/>
          <w:sz w:val="18"/>
          <w:szCs w:val="18"/>
        </w:rPr>
        <w:t>N</w:t>
      </w:r>
      <w:r w:rsidRPr="002F4B3C">
        <w:rPr>
          <w:rFonts w:asciiTheme="majorHAnsi" w:eastAsia="Arial" w:hAnsiTheme="majorHAnsi" w:cs="Arial"/>
          <w:b/>
          <w:bCs/>
          <w:spacing w:val="-3"/>
          <w:w w:val="101"/>
          <w:sz w:val="18"/>
          <w:szCs w:val="18"/>
        </w:rPr>
        <w:t>AT</w:t>
      </w:r>
      <w:r w:rsidRPr="002F4B3C">
        <w:rPr>
          <w:rFonts w:asciiTheme="majorHAnsi" w:eastAsia="Arial" w:hAnsiTheme="majorHAnsi" w:cs="Arial"/>
          <w:b/>
          <w:bCs/>
          <w:spacing w:val="2"/>
          <w:w w:val="101"/>
          <w:sz w:val="18"/>
          <w:szCs w:val="18"/>
        </w:rPr>
        <w:t>I</w:t>
      </w:r>
      <w:r w:rsidRPr="002F4B3C">
        <w:rPr>
          <w:rFonts w:asciiTheme="majorHAnsi" w:eastAsia="Arial" w:hAnsiTheme="majorHAnsi" w:cs="Arial"/>
          <w:b/>
          <w:bCs/>
          <w:spacing w:val="-2"/>
          <w:w w:val="101"/>
          <w:sz w:val="18"/>
          <w:szCs w:val="18"/>
        </w:rPr>
        <w:t>O</w:t>
      </w:r>
      <w:r w:rsidRPr="002F4B3C">
        <w:rPr>
          <w:rFonts w:asciiTheme="majorHAnsi" w:eastAsia="Arial" w:hAnsiTheme="majorHAnsi" w:cs="Arial"/>
          <w:b/>
          <w:bCs/>
          <w:w w:val="101"/>
          <w:sz w:val="18"/>
          <w:szCs w:val="18"/>
        </w:rPr>
        <w:t>N</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9" w:after="0" w:line="200" w:lineRule="exact"/>
        <w:rPr>
          <w:rFonts w:asciiTheme="majorHAnsi" w:hAnsiTheme="majorHAnsi"/>
          <w:sz w:val="18"/>
          <w:szCs w:val="18"/>
        </w:rPr>
      </w:pPr>
    </w:p>
    <w:p w:rsidR="00DA7E8F" w:rsidRPr="002F4B3C" w:rsidRDefault="00DA7E8F" w:rsidP="00DA7E8F">
      <w:pPr>
        <w:spacing w:after="0" w:line="240" w:lineRule="auto"/>
        <w:ind w:left="102" w:right="1469"/>
        <w:jc w:val="both"/>
        <w:rPr>
          <w:rFonts w:asciiTheme="majorHAnsi" w:eastAsia="Arial" w:hAnsiTheme="majorHAnsi" w:cs="Arial"/>
          <w:sz w:val="18"/>
          <w:szCs w:val="18"/>
        </w:rPr>
      </w:pPr>
      <w:r w:rsidRPr="002F4B3C">
        <w:rPr>
          <w:rFonts w:asciiTheme="majorHAnsi" w:eastAsia="Arial" w:hAnsiTheme="majorHAnsi" w:cs="Arial"/>
          <w:sz w:val="18"/>
          <w:szCs w:val="18"/>
        </w:rPr>
        <w:t xml:space="preserve">1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SB</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mus</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or</w:t>
      </w:r>
      <w:r w:rsidRPr="002F4B3C">
        <w:rPr>
          <w:rFonts w:asciiTheme="majorHAnsi" w:eastAsia="Arial" w:hAnsiTheme="majorHAnsi" w:cs="Arial"/>
          <w:sz w:val="18"/>
          <w:szCs w:val="18"/>
        </w:rPr>
        <w:t>m</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pa</w:t>
      </w:r>
      <w:r w:rsidRPr="002F4B3C">
        <w:rPr>
          <w:rFonts w:asciiTheme="majorHAnsi" w:eastAsia="Arial" w:hAnsiTheme="majorHAnsi" w:cs="Arial"/>
          <w:sz w:val="18"/>
          <w:szCs w:val="18"/>
        </w:rPr>
        <w:t>rt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¹</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2" w:after="0" w:line="200" w:lineRule="exact"/>
        <w:rPr>
          <w:rFonts w:asciiTheme="majorHAnsi" w:hAnsiTheme="majorHAnsi"/>
          <w:sz w:val="18"/>
          <w:szCs w:val="18"/>
        </w:rPr>
      </w:pPr>
    </w:p>
    <w:p w:rsidR="00DA7E8F" w:rsidRPr="002F4B3C"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2F4B3C">
        <w:rPr>
          <w:rFonts w:asciiTheme="majorHAnsi" w:eastAsia="Arial" w:hAnsiTheme="majorHAnsi" w:cs="Arial"/>
          <w:sz w:val="18"/>
          <w:szCs w:val="18"/>
        </w:rPr>
        <w:t>2</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Se</w:t>
      </w:r>
      <w:r w:rsidRPr="002F4B3C">
        <w:rPr>
          <w:rFonts w:asciiTheme="majorHAnsi" w:eastAsia="Arial" w:hAnsiTheme="majorHAnsi" w:cs="Arial"/>
          <w:spacing w:val="-4"/>
          <w:sz w:val="18"/>
          <w:szCs w:val="18"/>
        </w:rPr>
        <w:t>c</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z w:val="18"/>
          <w:szCs w:val="18"/>
        </w:rPr>
        <w:t>4</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2"/>
          <w:sz w:val="18"/>
          <w:szCs w:val="18"/>
        </w:rPr>
        <w:t>1</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ii</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2"/>
          <w:sz w:val="18"/>
          <w:szCs w:val="18"/>
        </w:rPr>
        <w:t>9</w:t>
      </w:r>
      <w:r w:rsidRPr="002F4B3C">
        <w:rPr>
          <w:rFonts w:asciiTheme="majorHAnsi" w:eastAsia="Arial" w:hAnsiTheme="majorHAnsi" w:cs="Arial"/>
          <w:spacing w:val="1"/>
          <w:sz w:val="18"/>
          <w:szCs w:val="18"/>
        </w:rPr>
        <w:t>9</w:t>
      </w:r>
      <w:r w:rsidRPr="002F4B3C">
        <w:rPr>
          <w:rFonts w:asciiTheme="majorHAnsi" w:eastAsia="Arial" w:hAnsiTheme="majorHAnsi" w:cs="Arial"/>
          <w:spacing w:val="-2"/>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4"/>
          <w:w w:val="102"/>
          <w:sz w:val="18"/>
          <w:szCs w:val="18"/>
        </w:rPr>
        <w:t>a</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con</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ir</w:t>
      </w:r>
      <w:r w:rsidRPr="002F4B3C">
        <w:rPr>
          <w:rFonts w:asciiTheme="majorHAnsi" w:eastAsia="Arial" w:hAnsiTheme="majorHAnsi" w:cs="Arial"/>
          <w:spacing w:val="1"/>
          <w:sz w:val="18"/>
          <w:szCs w:val="18"/>
        </w:rPr>
        <w:t>ms</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 xml:space="preserve">y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soc</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50"/>
          <w:sz w:val="18"/>
          <w:szCs w:val="18"/>
        </w:rPr>
        <w:t xml:space="preserve"> </w:t>
      </w:r>
      <w:r w:rsidR="008E698C" w:rsidRPr="002F4B3C">
        <w:rPr>
          <w:rFonts w:asciiTheme="majorHAnsi" w:eastAsia="Arial" w:hAnsiTheme="majorHAnsi" w:cs="Arial"/>
          <w:spacing w:val="-2"/>
          <w:sz w:val="18"/>
          <w:szCs w:val="18"/>
        </w:rPr>
        <w:t>be</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4"/>
          <w:sz w:val="18"/>
          <w:szCs w:val="18"/>
        </w:rPr>
        <w:t>w</w:t>
      </w:r>
      <w:r w:rsidR="008E698C" w:rsidRPr="002F4B3C">
        <w:rPr>
          <w:rFonts w:asciiTheme="majorHAnsi" w:eastAsia="Arial" w:hAnsiTheme="majorHAnsi" w:cs="Arial"/>
          <w:spacing w:val="1"/>
          <w:sz w:val="18"/>
          <w:szCs w:val="18"/>
        </w:rPr>
        <w:t>ee</w:t>
      </w:r>
      <w:r w:rsidR="008E698C" w:rsidRPr="002F4B3C">
        <w:rPr>
          <w:rFonts w:asciiTheme="majorHAnsi" w:eastAsia="Arial" w:hAnsiTheme="majorHAnsi" w:cs="Arial"/>
          <w:sz w:val="18"/>
          <w:szCs w:val="18"/>
        </w:rPr>
        <w:t xml:space="preserve">n </w:t>
      </w:r>
      <w:r w:rsidR="008E698C" w:rsidRPr="002F4B3C">
        <w:rPr>
          <w:rFonts w:asciiTheme="majorHAnsi" w:eastAsia="Arial" w:hAnsiTheme="majorHAnsi" w:cs="Arial"/>
          <w:spacing w:val="3"/>
          <w:sz w:val="18"/>
          <w:szCs w:val="18"/>
        </w:rPr>
        <w:t>parties</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8"/>
          <w:sz w:val="18"/>
          <w:szCs w:val="18"/>
        </w:rPr>
        <w:t xml:space="preserve"> </w:t>
      </w:r>
      <w:r w:rsidR="008E698C" w:rsidRPr="002F4B3C">
        <w:rPr>
          <w:rFonts w:asciiTheme="majorHAnsi" w:eastAsia="Arial" w:hAnsiTheme="majorHAnsi" w:cs="Arial"/>
          <w:spacing w:val="1"/>
          <w:sz w:val="18"/>
          <w:szCs w:val="18"/>
        </w:rPr>
        <w:t>h</w:t>
      </w:r>
      <w:r w:rsidR="008E698C" w:rsidRPr="002F4B3C">
        <w:rPr>
          <w:rFonts w:asciiTheme="majorHAnsi" w:eastAsia="Arial" w:hAnsiTheme="majorHAnsi" w:cs="Arial"/>
          <w:spacing w:val="-4"/>
          <w:sz w:val="18"/>
          <w:szCs w:val="18"/>
        </w:rPr>
        <w:t>o</w:t>
      </w:r>
      <w:r w:rsidR="008E698C" w:rsidRPr="002F4B3C">
        <w:rPr>
          <w:rFonts w:asciiTheme="majorHAnsi" w:eastAsia="Arial" w:hAnsiTheme="majorHAnsi" w:cs="Arial"/>
          <w:sz w:val="18"/>
          <w:szCs w:val="18"/>
        </w:rPr>
        <w:t>r</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2"/>
          <w:sz w:val="18"/>
          <w:szCs w:val="18"/>
        </w:rPr>
        <w:t>zo</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2"/>
          <w:sz w:val="18"/>
          <w:szCs w:val="18"/>
        </w:rPr>
        <w:t>a</w:t>
      </w:r>
      <w:r w:rsidR="008E698C" w:rsidRPr="002F4B3C">
        <w:rPr>
          <w:rFonts w:asciiTheme="majorHAnsi" w:eastAsia="Arial" w:hAnsiTheme="majorHAnsi" w:cs="Arial"/>
          <w:sz w:val="18"/>
          <w:szCs w:val="18"/>
        </w:rPr>
        <w:t xml:space="preserve">l </w:t>
      </w:r>
      <w:r w:rsidR="008E698C" w:rsidRPr="002F4B3C">
        <w:rPr>
          <w:rFonts w:asciiTheme="majorHAnsi" w:eastAsia="Arial" w:hAnsiTheme="majorHAnsi" w:cs="Arial"/>
          <w:spacing w:val="5"/>
          <w:sz w:val="18"/>
          <w:szCs w:val="18"/>
        </w:rPr>
        <w:t>relationship</w:t>
      </w:r>
      <w:r w:rsidR="008E698C" w:rsidRPr="002F4B3C">
        <w:rPr>
          <w:rFonts w:asciiTheme="majorHAnsi" w:eastAsia="Arial" w:hAnsiTheme="majorHAnsi" w:cs="Arial"/>
          <w:sz w:val="18"/>
          <w:szCs w:val="18"/>
        </w:rPr>
        <w:t xml:space="preserve"> </w:t>
      </w:r>
      <w:r w:rsidR="008E698C" w:rsidRPr="002F4B3C">
        <w:rPr>
          <w:rFonts w:asciiTheme="majorHAnsi" w:eastAsia="Arial" w:hAnsiTheme="majorHAnsi" w:cs="Arial"/>
          <w:spacing w:val="10"/>
          <w:sz w:val="18"/>
          <w:szCs w:val="18"/>
        </w:rPr>
        <w:t>and</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pacing w:val="-2"/>
          <w:sz w:val="18"/>
          <w:szCs w:val="18"/>
        </w:rPr>
        <w:t>vol</w:t>
      </w:r>
      <w:r w:rsidR="008E698C" w:rsidRPr="002F4B3C">
        <w:rPr>
          <w:rFonts w:asciiTheme="majorHAnsi" w:eastAsia="Arial" w:hAnsiTheme="majorHAnsi" w:cs="Arial"/>
          <w:spacing w:val="1"/>
          <w:sz w:val="18"/>
          <w:szCs w:val="18"/>
        </w:rPr>
        <w:t>ve</w:t>
      </w:r>
      <w:r w:rsidR="008E698C" w:rsidRPr="002F4B3C">
        <w:rPr>
          <w:rFonts w:asciiTheme="majorHAnsi" w:eastAsia="Arial" w:hAnsiTheme="majorHAnsi" w:cs="Arial"/>
          <w:sz w:val="18"/>
          <w:szCs w:val="18"/>
        </w:rPr>
        <w:t xml:space="preserve">s </w:t>
      </w:r>
      <w:r w:rsidR="008E698C" w:rsidRPr="002F4B3C">
        <w:rPr>
          <w:rFonts w:asciiTheme="majorHAnsi" w:eastAsia="Arial" w:hAnsiTheme="majorHAnsi" w:cs="Arial"/>
          <w:spacing w:val="2"/>
          <w:sz w:val="18"/>
          <w:szCs w:val="18"/>
        </w:rPr>
        <w:t>collusive</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²</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ll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i/>
          <w:spacing w:val="1"/>
          <w:sz w:val="18"/>
          <w:szCs w:val="18"/>
        </w:rPr>
        <w:t>p</w:t>
      </w:r>
      <w:r w:rsidRPr="002F4B3C">
        <w:rPr>
          <w:rFonts w:asciiTheme="majorHAnsi" w:eastAsia="Arial" w:hAnsiTheme="majorHAnsi" w:cs="Arial"/>
          <w:i/>
          <w:sz w:val="18"/>
          <w:szCs w:val="18"/>
        </w:rPr>
        <w:t>e</w:t>
      </w:r>
      <w:r w:rsidRPr="002F4B3C">
        <w:rPr>
          <w:rFonts w:asciiTheme="majorHAnsi" w:eastAsia="Arial" w:hAnsiTheme="majorHAnsi" w:cs="Arial"/>
          <w:i/>
          <w:spacing w:val="14"/>
          <w:sz w:val="18"/>
          <w:szCs w:val="18"/>
        </w:rPr>
        <w:t xml:space="preserve"> </w:t>
      </w:r>
      <w:r w:rsidRPr="002F4B3C">
        <w:rPr>
          <w:rFonts w:asciiTheme="majorHAnsi" w:eastAsia="Arial" w:hAnsiTheme="majorHAnsi" w:cs="Arial"/>
          <w:i/>
          <w:spacing w:val="1"/>
          <w:sz w:val="18"/>
          <w:szCs w:val="18"/>
        </w:rPr>
        <w:t>s</w:t>
      </w:r>
      <w:r w:rsidRPr="002F4B3C">
        <w:rPr>
          <w:rFonts w:asciiTheme="majorHAnsi" w:eastAsia="Arial" w:hAnsiTheme="majorHAnsi" w:cs="Arial"/>
          <w:i/>
          <w:sz w:val="18"/>
          <w:szCs w:val="18"/>
        </w:rPr>
        <w:t>e</w:t>
      </w:r>
      <w:r w:rsidRPr="002F4B3C">
        <w:rPr>
          <w:rFonts w:asciiTheme="majorHAnsi" w:eastAsia="Arial" w:hAnsiTheme="majorHAnsi" w:cs="Arial"/>
          <w:i/>
          <w:spacing w:val="16"/>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ea</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w w:val="102"/>
          <w:sz w:val="18"/>
          <w:szCs w:val="18"/>
        </w:rPr>
        <w:t>ca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no</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3"/>
          <w:sz w:val="18"/>
          <w:szCs w:val="18"/>
        </w:rPr>
        <w:t>j</w:t>
      </w:r>
      <w:r w:rsidRPr="002F4B3C">
        <w:rPr>
          <w:rFonts w:asciiTheme="majorHAnsi" w:eastAsia="Arial" w:hAnsiTheme="majorHAnsi" w:cs="Arial"/>
          <w:spacing w:val="-2"/>
          <w:sz w:val="18"/>
          <w:szCs w:val="18"/>
        </w:rPr>
        <w:t>ust</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w w:val="102"/>
          <w:sz w:val="18"/>
          <w:szCs w:val="18"/>
        </w:rPr>
        <w:t>g</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ds</w:t>
      </w:r>
      <w:r w:rsidRPr="002F4B3C">
        <w:rPr>
          <w:rFonts w:asciiTheme="majorHAnsi" w:eastAsia="Arial" w:hAnsiTheme="majorHAnsi" w:cs="Arial"/>
          <w:w w:val="102"/>
          <w:sz w:val="18"/>
          <w:szCs w:val="18"/>
        </w:rPr>
        <w:t>.</w:t>
      </w:r>
    </w:p>
    <w:p w:rsidR="00DA7E8F" w:rsidRPr="002F4B3C" w:rsidRDefault="00DA7E8F" w:rsidP="00DA7E8F">
      <w:pPr>
        <w:spacing w:before="18" w:after="0" w:line="260" w:lineRule="exact"/>
        <w:rPr>
          <w:rFonts w:asciiTheme="majorHAnsi" w:hAnsiTheme="majorHAnsi"/>
          <w:sz w:val="18"/>
          <w:szCs w:val="18"/>
        </w:rPr>
      </w:pPr>
    </w:p>
    <w:p w:rsidR="00DA7E8F" w:rsidRPr="002F4B3C"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3</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Re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4"/>
          <w:sz w:val="18"/>
          <w:szCs w:val="18"/>
        </w:rPr>
        <w:t>6</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9</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sc</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be</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w w:val="102"/>
          <w:sz w:val="18"/>
          <w:szCs w:val="18"/>
        </w:rPr>
        <w:t>au</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 xml:space="preserve">t </w:t>
      </w:r>
      <w:r w:rsidRPr="002F4B3C">
        <w:rPr>
          <w:rFonts w:asciiTheme="majorHAnsi" w:eastAsia="Arial" w:hAnsiTheme="majorHAnsi" w:cs="Arial"/>
          <w:spacing w:val="3"/>
          <w:sz w:val="18"/>
          <w:szCs w:val="18"/>
        </w:rPr>
        <w:t xml:space="preserve"> 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 xml:space="preserve">l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 xml:space="preserve">le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 xml:space="preserve">s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 xml:space="preserve">to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4"/>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ev</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t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bu</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 xml:space="preserve">e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 xml:space="preserve">ly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 xml:space="preserve">in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1"/>
          <w:w w:val="102"/>
          <w:sz w:val="18"/>
          <w:szCs w:val="18"/>
        </w:rPr>
        <w:t>an</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g</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1"/>
          <w:w w:val="102"/>
          <w:sz w:val="18"/>
          <w:szCs w:val="18"/>
        </w:rPr>
        <w:t>men</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3"/>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rsidR="00DA7E8F" w:rsidRPr="002F4B3C" w:rsidRDefault="00DA7E8F" w:rsidP="00DA7E8F">
      <w:pPr>
        <w:spacing w:before="6" w:after="0" w:line="240" w:lineRule="exact"/>
        <w:rPr>
          <w:rFonts w:asciiTheme="majorHAnsi" w:hAnsiTheme="majorHAnsi"/>
          <w:sz w:val="18"/>
          <w:szCs w:val="18"/>
        </w:rPr>
      </w:pPr>
    </w:p>
    <w:p w:rsidR="00DA7E8F" w:rsidRPr="002F4B3C" w:rsidRDefault="00DA7E8F" w:rsidP="00DA7E8F">
      <w:pPr>
        <w:spacing w:after="0" w:line="245" w:lineRule="auto"/>
        <w:ind w:left="1503" w:right="48"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rd</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ha</w:t>
      </w:r>
      <w:r w:rsidRPr="002F4B3C">
        <w:rPr>
          <w:rFonts w:asciiTheme="majorHAnsi" w:eastAsia="Arial" w:hAnsiTheme="majorHAnsi" w:cs="Arial"/>
          <w:sz w:val="18"/>
          <w:szCs w:val="18"/>
        </w:rPr>
        <w:t>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2"/>
          <w:w w:val="102"/>
          <w:sz w:val="18"/>
          <w:szCs w:val="18"/>
        </w:rPr>
        <w:t>ab</w:t>
      </w:r>
      <w:r w:rsidRPr="002F4B3C">
        <w:rPr>
          <w:rFonts w:asciiTheme="majorHAnsi" w:eastAsia="Arial" w:hAnsiTheme="majorHAnsi" w:cs="Arial"/>
          <w:spacing w:val="1"/>
          <w:w w:val="102"/>
          <w:sz w:val="18"/>
          <w:szCs w:val="18"/>
        </w:rPr>
        <w:t>us</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d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s</w:t>
      </w:r>
      <w:r w:rsidR="00D675C6">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it</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au</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y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mp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duc</w:t>
      </w:r>
      <w:r w:rsidRPr="002F4B3C">
        <w:rPr>
          <w:rFonts w:asciiTheme="majorHAnsi" w:eastAsia="Arial" w:hAnsiTheme="majorHAnsi" w:cs="Arial"/>
          <w:sz w:val="18"/>
          <w:szCs w:val="18"/>
        </w:rPr>
        <w:t>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1"/>
          <w:w w:val="102"/>
          <w:sz w:val="18"/>
          <w:szCs w:val="18"/>
        </w:rPr>
        <w:t>s</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em</w:t>
      </w:r>
      <w:r w:rsidRPr="002F4B3C">
        <w:rPr>
          <w:rFonts w:asciiTheme="majorHAnsi" w:eastAsia="Arial" w:hAnsiTheme="majorHAnsi" w:cs="Arial"/>
          <w:w w:val="102"/>
          <w:sz w:val="18"/>
          <w:szCs w:val="18"/>
        </w:rPr>
        <w:t>.</w:t>
      </w:r>
    </w:p>
    <w:p w:rsidR="00DA7E8F" w:rsidRPr="002F4B3C" w:rsidRDefault="00DA7E8F" w:rsidP="00DA7E8F">
      <w:pPr>
        <w:spacing w:before="5" w:after="0" w:line="240" w:lineRule="exact"/>
        <w:rPr>
          <w:rFonts w:asciiTheme="majorHAnsi" w:hAnsiTheme="majorHAnsi"/>
          <w:sz w:val="18"/>
          <w:szCs w:val="18"/>
        </w:rPr>
      </w:pPr>
    </w:p>
    <w:p w:rsidR="00D675C6" w:rsidRDefault="00DA7E8F" w:rsidP="00DA7E8F">
      <w:pPr>
        <w:spacing w:after="0" w:line="244" w:lineRule="auto"/>
        <w:ind w:left="1503" w:right="50"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1"/>
          <w:w w:val="102"/>
          <w:sz w:val="18"/>
          <w:szCs w:val="18"/>
        </w:rPr>
        <w:t>up</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l</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z w:val="18"/>
          <w:szCs w:val="18"/>
        </w:rPr>
        <w:t>itt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00D675C6">
        <w:rPr>
          <w:rFonts w:asciiTheme="majorHAnsi" w:eastAsia="Arial" w:hAnsiTheme="majorHAnsi" w:cs="Arial"/>
          <w:sz w:val="18"/>
          <w:szCs w:val="18"/>
        </w:rPr>
        <w:t>y</w:t>
      </w:r>
    </w:p>
    <w:p w:rsidR="00DA7E8F" w:rsidRPr="002F4B3C" w:rsidRDefault="00D675C6" w:rsidP="00DA7E8F">
      <w:pPr>
        <w:spacing w:after="0" w:line="244" w:lineRule="auto"/>
        <w:ind w:left="1503" w:right="50" w:hanging="701"/>
        <w:jc w:val="both"/>
        <w:rPr>
          <w:rFonts w:asciiTheme="majorHAnsi" w:eastAsia="Arial" w:hAnsiTheme="majorHAnsi" w:cs="Arial"/>
          <w:sz w:val="18"/>
          <w:szCs w:val="18"/>
        </w:rPr>
      </w:pPr>
      <w:r>
        <w:rPr>
          <w:rFonts w:asciiTheme="majorHAnsi" w:eastAsia="Arial" w:hAnsiTheme="majorHAnsi" w:cs="Arial"/>
          <w:sz w:val="18"/>
          <w:szCs w:val="18"/>
        </w:rPr>
        <w:tab/>
      </w:r>
      <w:r w:rsidR="00DA7E8F" w:rsidRPr="002F4B3C">
        <w:rPr>
          <w:rFonts w:asciiTheme="majorHAnsi" w:eastAsia="Arial" w:hAnsiTheme="majorHAnsi" w:cs="Arial"/>
          <w:spacing w:val="1"/>
          <w:sz w:val="18"/>
          <w:szCs w:val="18"/>
        </w:rPr>
        <w:t>c</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3"/>
          <w:sz w:val="18"/>
          <w:szCs w:val="18"/>
        </w:rPr>
        <w:t>r</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9"/>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z w:val="18"/>
          <w:szCs w:val="18"/>
        </w:rPr>
        <w:t>fr</w:t>
      </w:r>
      <w:r w:rsidR="00DA7E8F" w:rsidRPr="002F4B3C">
        <w:rPr>
          <w:rFonts w:asciiTheme="majorHAnsi" w:eastAsia="Arial" w:hAnsiTheme="majorHAnsi" w:cs="Arial"/>
          <w:spacing w:val="1"/>
          <w:sz w:val="18"/>
          <w:szCs w:val="18"/>
        </w:rPr>
        <w:t>au</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l</w:t>
      </w:r>
      <w:r w:rsidR="00DA7E8F" w:rsidRPr="002F4B3C">
        <w:rPr>
          <w:rFonts w:asciiTheme="majorHAnsi" w:eastAsia="Arial" w:hAnsiTheme="majorHAnsi" w:cs="Arial"/>
          <w:spacing w:val="1"/>
          <w:sz w:val="18"/>
          <w:szCs w:val="18"/>
        </w:rPr>
        <w:t>en</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37"/>
          <w:sz w:val="18"/>
          <w:szCs w:val="18"/>
        </w:rPr>
        <w:t xml:space="preserve"> </w:t>
      </w:r>
      <w:r w:rsidR="00DA7E8F" w:rsidRPr="002F4B3C">
        <w:rPr>
          <w:rFonts w:asciiTheme="majorHAnsi" w:eastAsia="Arial" w:hAnsiTheme="majorHAnsi" w:cs="Arial"/>
          <w:spacing w:val="-2"/>
          <w:sz w:val="18"/>
          <w:szCs w:val="18"/>
        </w:rPr>
        <w:t>ac</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ri</w:t>
      </w:r>
      <w:r w:rsidR="00DA7E8F" w:rsidRPr="002F4B3C">
        <w:rPr>
          <w:rFonts w:asciiTheme="majorHAnsi" w:eastAsia="Arial" w:hAnsiTheme="majorHAnsi" w:cs="Arial"/>
          <w:spacing w:val="-2"/>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3"/>
          <w:sz w:val="18"/>
          <w:szCs w:val="18"/>
        </w:rPr>
        <w:t>t</w:t>
      </w:r>
      <w:r w:rsidR="00DA7E8F" w:rsidRPr="002F4B3C">
        <w:rPr>
          <w:rFonts w:asciiTheme="majorHAnsi" w:eastAsia="Arial" w:hAnsiTheme="majorHAnsi" w:cs="Arial"/>
          <w:spacing w:val="-2"/>
          <w:sz w:val="18"/>
          <w:szCs w:val="18"/>
        </w:rPr>
        <w:t>h</w:t>
      </w:r>
      <w:r w:rsidR="00DA7E8F" w:rsidRPr="002F4B3C">
        <w:rPr>
          <w:rFonts w:asciiTheme="majorHAnsi" w:eastAsia="Arial" w:hAnsiTheme="majorHAnsi" w:cs="Arial"/>
          <w:sz w:val="18"/>
          <w:szCs w:val="18"/>
        </w:rPr>
        <w:t xml:space="preserve">e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4"/>
          <w:sz w:val="18"/>
          <w:szCs w:val="18"/>
        </w:rPr>
        <w:t>b</w:t>
      </w:r>
      <w:r w:rsidR="00DA7E8F" w:rsidRPr="002F4B3C">
        <w:rPr>
          <w:rFonts w:asciiTheme="majorHAnsi" w:eastAsia="Arial" w:hAnsiTheme="majorHAnsi" w:cs="Arial"/>
          <w:spacing w:val="3"/>
          <w:sz w:val="18"/>
          <w:szCs w:val="18"/>
        </w:rPr>
        <w:t>i</w:t>
      </w:r>
      <w:r w:rsidR="00DA7E8F" w:rsidRPr="002F4B3C">
        <w:rPr>
          <w:rFonts w:asciiTheme="majorHAnsi" w:eastAsia="Arial" w:hAnsiTheme="majorHAnsi" w:cs="Arial"/>
          <w:spacing w:val="-2"/>
          <w:sz w:val="18"/>
          <w:szCs w:val="18"/>
        </w:rPr>
        <w:t>d</w:t>
      </w:r>
      <w:r w:rsidR="00DA7E8F" w:rsidRPr="002F4B3C">
        <w:rPr>
          <w:rFonts w:asciiTheme="majorHAnsi" w:eastAsia="Arial" w:hAnsiTheme="majorHAnsi" w:cs="Arial"/>
          <w:spacing w:val="1"/>
          <w:sz w:val="18"/>
          <w:szCs w:val="18"/>
        </w:rPr>
        <w:t>d</w:t>
      </w:r>
      <w:r w:rsidR="00DA7E8F" w:rsidRPr="002F4B3C">
        <w:rPr>
          <w:rFonts w:asciiTheme="majorHAnsi" w:eastAsia="Arial" w:hAnsiTheme="majorHAnsi" w:cs="Arial"/>
          <w:sz w:val="18"/>
          <w:szCs w:val="18"/>
        </w:rPr>
        <w:t>i</w:t>
      </w:r>
      <w:r w:rsidR="00DA7E8F" w:rsidRPr="002F4B3C">
        <w:rPr>
          <w:rFonts w:asciiTheme="majorHAnsi" w:eastAsia="Arial" w:hAnsiTheme="majorHAnsi" w:cs="Arial"/>
          <w:spacing w:val="1"/>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7"/>
          <w:sz w:val="18"/>
          <w:szCs w:val="18"/>
        </w:rPr>
        <w:t xml:space="preserve"> </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pacing w:val="-2"/>
          <w:sz w:val="18"/>
          <w:szCs w:val="18"/>
        </w:rPr>
        <w:t>c</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s</w:t>
      </w:r>
      <w:r w:rsidR="00DA7E8F" w:rsidRPr="002F4B3C">
        <w:rPr>
          <w:rFonts w:asciiTheme="majorHAnsi" w:eastAsia="Arial" w:hAnsiTheme="majorHAnsi" w:cs="Arial"/>
          <w:sz w:val="18"/>
          <w:szCs w:val="18"/>
        </w:rPr>
        <w:t xml:space="preserve">s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spacing w:val="-4"/>
          <w:w w:val="102"/>
          <w:sz w:val="18"/>
          <w:szCs w:val="18"/>
        </w:rPr>
        <w:t>h</w:t>
      </w:r>
      <w:r w:rsidR="00DA7E8F" w:rsidRPr="002F4B3C">
        <w:rPr>
          <w:rFonts w:asciiTheme="majorHAnsi" w:eastAsia="Arial" w:hAnsiTheme="majorHAnsi" w:cs="Arial"/>
          <w:w w:val="102"/>
          <w:sz w:val="18"/>
          <w:szCs w:val="18"/>
        </w:rPr>
        <w:t xml:space="preserve">e </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x</w:t>
      </w:r>
      <w:r w:rsidR="00DA7E8F" w:rsidRPr="002F4B3C">
        <w:rPr>
          <w:rFonts w:asciiTheme="majorHAnsi" w:eastAsia="Arial" w:hAnsiTheme="majorHAnsi" w:cs="Arial"/>
          <w:spacing w:val="1"/>
          <w:sz w:val="18"/>
          <w:szCs w:val="18"/>
        </w:rPr>
        <w:t>ec</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z w:val="18"/>
          <w:szCs w:val="18"/>
        </w:rPr>
        <w:t>ti</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n</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f</w:t>
      </w:r>
      <w:r w:rsidR="00DA7E8F" w:rsidRPr="002F4B3C">
        <w:rPr>
          <w:rFonts w:asciiTheme="majorHAnsi" w:eastAsia="Arial" w:hAnsiTheme="majorHAnsi" w:cs="Arial"/>
          <w:spacing w:val="3"/>
          <w:sz w:val="18"/>
          <w:szCs w:val="18"/>
        </w:rPr>
        <w:t xml:space="preserve"> </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1"/>
          <w:sz w:val="18"/>
          <w:szCs w:val="18"/>
        </w:rPr>
        <w:t>ha</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7"/>
          <w:sz w:val="18"/>
          <w:szCs w:val="18"/>
        </w:rPr>
        <w:t xml:space="preserve"> </w:t>
      </w:r>
      <w:r w:rsidR="00DA7E8F" w:rsidRPr="002F4B3C">
        <w:rPr>
          <w:rFonts w:asciiTheme="majorHAnsi" w:eastAsia="Arial" w:hAnsiTheme="majorHAnsi" w:cs="Arial"/>
          <w:spacing w:val="1"/>
          <w:w w:val="102"/>
          <w:sz w:val="18"/>
          <w:szCs w:val="18"/>
        </w:rPr>
        <w:t>co</w:t>
      </w:r>
      <w:r w:rsidR="00DA7E8F" w:rsidRPr="002F4B3C">
        <w:rPr>
          <w:rFonts w:asciiTheme="majorHAnsi" w:eastAsia="Arial" w:hAnsiTheme="majorHAnsi" w:cs="Arial"/>
          <w:spacing w:val="-4"/>
          <w:w w:val="102"/>
          <w:sz w:val="18"/>
          <w:szCs w:val="18"/>
        </w:rPr>
        <w:t>n</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r</w:t>
      </w:r>
      <w:r w:rsidR="00DA7E8F" w:rsidRPr="002F4B3C">
        <w:rPr>
          <w:rFonts w:asciiTheme="majorHAnsi" w:eastAsia="Arial" w:hAnsiTheme="majorHAnsi" w:cs="Arial"/>
          <w:spacing w:val="1"/>
          <w:w w:val="102"/>
          <w:sz w:val="18"/>
          <w:szCs w:val="18"/>
        </w:rPr>
        <w:t>a</w:t>
      </w:r>
      <w:r w:rsidR="00DA7E8F" w:rsidRPr="002F4B3C">
        <w:rPr>
          <w:rFonts w:asciiTheme="majorHAnsi" w:eastAsia="Arial" w:hAnsiTheme="majorHAnsi" w:cs="Arial"/>
          <w:spacing w:val="-4"/>
          <w:w w:val="102"/>
          <w:sz w:val="18"/>
          <w:szCs w:val="18"/>
        </w:rPr>
        <w:t>c</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w:t>
      </w:r>
    </w:p>
    <w:p w:rsidR="00DA7E8F" w:rsidRPr="002F4B3C" w:rsidRDefault="00DA7E8F" w:rsidP="00DA7E8F">
      <w:pPr>
        <w:spacing w:before="6" w:after="0" w:line="240" w:lineRule="exact"/>
        <w:rPr>
          <w:rFonts w:asciiTheme="majorHAnsi" w:hAnsiTheme="majorHAnsi"/>
          <w:sz w:val="18"/>
          <w:szCs w:val="18"/>
        </w:rPr>
      </w:pPr>
    </w:p>
    <w:p w:rsidR="00DA7E8F" w:rsidRPr="002F4B3C"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4</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D</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00C6549E" w:rsidRPr="002F4B3C">
        <w:rPr>
          <w:rFonts w:asciiTheme="majorHAnsi" w:eastAsia="Arial" w:hAnsiTheme="majorHAnsi" w:cs="Arial"/>
          <w:spacing w:val="1"/>
          <w:sz w:val="18"/>
          <w:szCs w:val="18"/>
        </w:rPr>
        <w:t>ce</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if</w:t>
      </w:r>
      <w:r w:rsidR="00C6549E" w:rsidRPr="002F4B3C">
        <w:rPr>
          <w:rFonts w:asciiTheme="majorHAnsi" w:eastAsia="Arial" w:hAnsiTheme="majorHAnsi" w:cs="Arial"/>
          <w:spacing w:val="3"/>
          <w:sz w:val="18"/>
          <w:szCs w:val="18"/>
        </w:rPr>
        <w:t>i</w:t>
      </w:r>
      <w:r w:rsidR="00C6549E" w:rsidRPr="002F4B3C">
        <w:rPr>
          <w:rFonts w:asciiTheme="majorHAnsi" w:eastAsia="Arial" w:hAnsiTheme="majorHAnsi" w:cs="Arial"/>
          <w:spacing w:val="-2"/>
          <w:sz w:val="18"/>
          <w:szCs w:val="18"/>
        </w:rPr>
        <w:t>ca</w:t>
      </w:r>
      <w:r w:rsidR="00C6549E" w:rsidRPr="002F4B3C">
        <w:rPr>
          <w:rFonts w:asciiTheme="majorHAnsi" w:eastAsia="Arial" w:hAnsiTheme="majorHAnsi" w:cs="Arial"/>
          <w:sz w:val="18"/>
          <w:szCs w:val="18"/>
        </w:rPr>
        <w:t xml:space="preserve">te </w:t>
      </w:r>
      <w:r w:rsidR="00C6549E" w:rsidRPr="002F4B3C">
        <w:rPr>
          <w:rFonts w:asciiTheme="majorHAnsi" w:eastAsia="Arial" w:hAnsiTheme="majorHAnsi" w:cs="Arial"/>
          <w:spacing w:val="3"/>
          <w:sz w:val="18"/>
          <w:szCs w:val="18"/>
        </w:rPr>
        <w:t>of</w:t>
      </w:r>
      <w:r w:rsidRPr="002F4B3C">
        <w:rPr>
          <w:rFonts w:asciiTheme="majorHAnsi" w:eastAsia="Arial" w:hAnsiTheme="majorHAnsi" w:cs="Arial"/>
          <w:spacing w:val="49"/>
          <w:sz w:val="18"/>
          <w:szCs w:val="18"/>
        </w:rPr>
        <w:t xml:space="preserve"> </w:t>
      </w:r>
      <w:r w:rsidR="00C6549E" w:rsidRPr="002F4B3C">
        <w:rPr>
          <w:rFonts w:asciiTheme="majorHAnsi" w:eastAsia="Arial" w:hAnsiTheme="majorHAnsi" w:cs="Arial"/>
          <w:spacing w:val="-2"/>
          <w:sz w:val="18"/>
          <w:szCs w:val="18"/>
        </w:rPr>
        <w:t>d</w:t>
      </w:r>
      <w:r w:rsidR="00C6549E" w:rsidRPr="002F4B3C">
        <w:rPr>
          <w:rFonts w:asciiTheme="majorHAnsi" w:eastAsia="Arial" w:hAnsiTheme="majorHAnsi" w:cs="Arial"/>
          <w:spacing w:val="1"/>
          <w:sz w:val="18"/>
          <w:szCs w:val="18"/>
        </w:rPr>
        <w:t>e</w:t>
      </w:r>
      <w:r w:rsidR="00C6549E" w:rsidRPr="002F4B3C">
        <w:rPr>
          <w:rFonts w:asciiTheme="majorHAnsi" w:eastAsia="Arial" w:hAnsiTheme="majorHAnsi" w:cs="Arial"/>
          <w:spacing w:val="-2"/>
          <w:sz w:val="18"/>
          <w:szCs w:val="18"/>
        </w:rPr>
        <w:t>c</w:t>
      </w:r>
      <w:r w:rsidR="00C6549E" w:rsidRPr="002F4B3C">
        <w:rPr>
          <w:rFonts w:asciiTheme="majorHAnsi" w:eastAsia="Arial" w:hAnsiTheme="majorHAnsi" w:cs="Arial"/>
          <w:sz w:val="18"/>
          <w:szCs w:val="18"/>
        </w:rPr>
        <w:t>l</w:t>
      </w:r>
      <w:r w:rsidR="00C6549E" w:rsidRPr="002F4B3C">
        <w:rPr>
          <w:rFonts w:asciiTheme="majorHAnsi" w:eastAsia="Arial" w:hAnsiTheme="majorHAnsi" w:cs="Arial"/>
          <w:spacing w:val="1"/>
          <w:sz w:val="18"/>
          <w:szCs w:val="18"/>
        </w:rPr>
        <w:t>a</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a</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z w:val="18"/>
          <w:szCs w:val="18"/>
        </w:rPr>
        <w:t xml:space="preserve">n </w:t>
      </w:r>
      <w:r w:rsidR="00C6549E" w:rsidRPr="002F4B3C">
        <w:rPr>
          <w:rFonts w:asciiTheme="majorHAnsi" w:eastAsia="Arial" w:hAnsiTheme="majorHAnsi" w:cs="Arial"/>
          <w:spacing w:val="3"/>
          <w:sz w:val="18"/>
          <w:szCs w:val="18"/>
        </w:rPr>
        <w:t>that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1"/>
          <w:sz w:val="18"/>
          <w:szCs w:val="18"/>
        </w:rPr>
        <w:t>ns</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3"/>
          <w:sz w:val="18"/>
          <w:szCs w:val="18"/>
        </w:rPr>
        <w:t>t</w:t>
      </w:r>
      <w:r w:rsidR="00C6549E" w:rsidRPr="002F4B3C">
        <w:rPr>
          <w:rFonts w:asciiTheme="majorHAnsi" w:eastAsia="Arial" w:hAnsiTheme="majorHAnsi" w:cs="Arial"/>
          <w:spacing w:val="-4"/>
          <w:sz w:val="18"/>
          <w:szCs w:val="18"/>
        </w:rPr>
        <w:t>u</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pacing w:val="-2"/>
          <w:sz w:val="18"/>
          <w:szCs w:val="18"/>
        </w:rPr>
        <w:t>n</w:t>
      </w:r>
      <w:r w:rsidR="00C6549E" w:rsidRPr="002F4B3C">
        <w:rPr>
          <w:rFonts w:asciiTheme="majorHAnsi" w:eastAsia="Arial" w:hAnsiTheme="majorHAnsi" w:cs="Arial"/>
          <w:sz w:val="18"/>
          <w:szCs w:val="18"/>
        </w:rPr>
        <w:t xml:space="preserve">s </w:t>
      </w:r>
      <w:r w:rsidR="00C6549E" w:rsidRPr="002F4B3C">
        <w:rPr>
          <w:rFonts w:asciiTheme="majorHAnsi" w:eastAsia="Arial" w:hAnsiTheme="majorHAnsi" w:cs="Arial"/>
          <w:spacing w:val="5"/>
          <w:sz w:val="18"/>
          <w:szCs w:val="18"/>
        </w:rPr>
        <w:t>to</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re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ab</w:t>
      </w:r>
      <w:r w:rsidRPr="002F4B3C">
        <w:rPr>
          <w:rFonts w:asciiTheme="majorHAnsi" w:eastAsia="Arial" w:hAnsiTheme="majorHAnsi" w:cs="Arial"/>
          <w:sz w:val="18"/>
          <w:szCs w:val="18"/>
        </w:rPr>
        <w:t>le</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w w:val="102"/>
          <w:sz w:val="18"/>
          <w:szCs w:val="18"/>
        </w:rPr>
        <w:t>f</w:t>
      </w:r>
      <w:r w:rsidRPr="002F4B3C">
        <w:rPr>
          <w:rFonts w:asciiTheme="majorHAnsi" w:eastAsia="Arial" w:hAnsiTheme="majorHAnsi" w:cs="Arial"/>
          <w:spacing w:val="-2"/>
          <w:w w:val="102"/>
          <w:sz w:val="18"/>
          <w:szCs w:val="18"/>
        </w:rPr>
        <w:t>or</w:t>
      </w:r>
      <w:r w:rsidRPr="002F4B3C">
        <w:rPr>
          <w:rFonts w:asciiTheme="majorHAnsi" w:eastAsia="Arial" w:hAnsiTheme="majorHAnsi" w:cs="Arial"/>
          <w:w w:val="102"/>
          <w:sz w:val="18"/>
          <w:szCs w:val="18"/>
        </w:rPr>
        <w:t xml:space="preserve">m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w:t>
      </w:r>
      <w:r w:rsidRPr="002F4B3C">
        <w:rPr>
          <w:rFonts w:asciiTheme="majorHAnsi" w:eastAsia="Arial" w:hAnsiTheme="majorHAnsi" w:cs="Arial"/>
          <w:w w:val="102"/>
          <w:sz w:val="18"/>
          <w:szCs w:val="18"/>
        </w:rPr>
        <w:t>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gg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675C6">
      <w:pPr>
        <w:spacing w:before="3" w:after="0" w:line="240" w:lineRule="auto"/>
        <w:ind w:left="102" w:right="52"/>
        <w:jc w:val="both"/>
        <w:rPr>
          <w:rFonts w:asciiTheme="majorHAnsi" w:eastAsia="Arial" w:hAnsiTheme="majorHAnsi" w:cs="Arial"/>
          <w:sz w:val="18"/>
          <w:szCs w:val="18"/>
        </w:rPr>
      </w:pPr>
      <w:r w:rsidRPr="002F4B3C">
        <w:rPr>
          <w:rFonts w:asciiTheme="majorHAnsi" w:eastAsia="Arial" w:hAnsiTheme="majorHAnsi" w:cs="Arial"/>
          <w:sz w:val="18"/>
          <w:szCs w:val="18"/>
        </w:rPr>
        <w:t xml:space="preserve">5        </w:t>
      </w:r>
      <w:r w:rsidR="00C6549E">
        <w:rPr>
          <w:rFonts w:asciiTheme="majorHAnsi" w:eastAsia="Arial" w:hAnsiTheme="majorHAnsi" w:cs="Arial"/>
          <w:sz w:val="18"/>
          <w:szCs w:val="18"/>
        </w:rPr>
        <w:tab/>
      </w:r>
      <w:r w:rsidRPr="002F4B3C">
        <w:rPr>
          <w:rFonts w:asciiTheme="majorHAnsi" w:eastAsia="Arial" w:hAnsiTheme="majorHAnsi" w:cs="Arial"/>
          <w:sz w:val="18"/>
          <w:szCs w:val="18"/>
        </w:rPr>
        <w:t xml:space="preserve">  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ff</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ab</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fi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4"/>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pacing w:val="1"/>
          <w:sz w:val="18"/>
          <w:szCs w:val="18"/>
        </w:rPr>
        <w:t>SB</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w:t>
      </w:r>
      <w:r w:rsidR="00D675C6">
        <w:rPr>
          <w:rFonts w:asciiTheme="majorHAnsi" w:eastAsia="Arial" w:hAnsiTheme="majorHAnsi" w:cs="Arial"/>
          <w:sz w:val="18"/>
          <w:szCs w:val="18"/>
        </w:rPr>
        <w:t xml:space="preserve">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00D675C6">
        <w:rPr>
          <w:rFonts w:asciiTheme="majorHAnsi" w:eastAsia="Arial" w:hAnsiTheme="majorHAnsi" w:cs="Arial"/>
          <w:spacing w:val="19"/>
          <w:sz w:val="18"/>
          <w:szCs w:val="18"/>
        </w:rPr>
        <w:tab/>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5" w:after="0" w:line="280" w:lineRule="exact"/>
        <w:rPr>
          <w:rFonts w:asciiTheme="majorHAnsi" w:hAnsiTheme="majorHAnsi"/>
          <w:sz w:val="18"/>
          <w:szCs w:val="18"/>
        </w:rPr>
      </w:pPr>
    </w:p>
    <w:p w:rsidR="00DA7E8F" w:rsidRPr="002F4B3C" w:rsidRDefault="00DA7E8F" w:rsidP="00DA7E8F">
      <w:pPr>
        <w:spacing w:after="0" w:line="240" w:lineRule="auto"/>
        <w:ind w:left="102" w:right="3709"/>
        <w:jc w:val="both"/>
        <w:rPr>
          <w:rFonts w:asciiTheme="majorHAnsi" w:eastAsia="Calibri" w:hAnsiTheme="majorHAnsi" w:cs="Calibri"/>
          <w:sz w:val="18"/>
          <w:szCs w:val="18"/>
        </w:rPr>
      </w:pPr>
      <w:r w:rsidRPr="002F4B3C">
        <w:rPr>
          <w:rFonts w:asciiTheme="majorHAnsi" w:eastAsia="Arial" w:hAnsiTheme="majorHAnsi" w:cs="Arial"/>
          <w:b/>
          <w:bCs/>
          <w:sz w:val="18"/>
          <w:szCs w:val="18"/>
        </w:rPr>
        <w:t>¹</w:t>
      </w:r>
      <w:r w:rsidRPr="002F4B3C">
        <w:rPr>
          <w:rFonts w:asciiTheme="majorHAnsi" w:eastAsia="Arial" w:hAnsiTheme="majorHAnsi" w:cs="Arial"/>
          <w:b/>
          <w:bCs/>
          <w:spacing w:val="6"/>
          <w:sz w:val="18"/>
          <w:szCs w:val="18"/>
        </w:rPr>
        <w:t xml:space="preserve"> </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ludes</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pri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w w:val="106"/>
          <w:sz w:val="18"/>
          <w:szCs w:val="18"/>
        </w:rPr>
        <w:t>q</w:t>
      </w:r>
      <w:r w:rsidRPr="002F4B3C">
        <w:rPr>
          <w:rFonts w:asciiTheme="majorHAnsi" w:eastAsia="Calibri" w:hAnsiTheme="majorHAnsi" w:cs="Calibri"/>
          <w:spacing w:val="-2"/>
          <w:w w:val="106"/>
          <w:sz w:val="18"/>
          <w:szCs w:val="18"/>
        </w:rPr>
        <w:t>u</w:t>
      </w:r>
      <w:r w:rsidRPr="002F4B3C">
        <w:rPr>
          <w:rFonts w:asciiTheme="majorHAnsi" w:eastAsia="Calibri" w:hAnsiTheme="majorHAnsi" w:cs="Calibri"/>
          <w:w w:val="106"/>
          <w:sz w:val="18"/>
          <w:szCs w:val="18"/>
        </w:rPr>
        <w:t>o</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spacing w:val="2"/>
          <w:w w:val="106"/>
          <w:sz w:val="18"/>
          <w:szCs w:val="18"/>
        </w:rPr>
        <w:t>a</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w w:val="106"/>
          <w:sz w:val="18"/>
          <w:szCs w:val="18"/>
        </w:rPr>
        <w:t>io</w:t>
      </w:r>
      <w:r w:rsidRPr="002F4B3C">
        <w:rPr>
          <w:rFonts w:asciiTheme="majorHAnsi" w:eastAsia="Calibri" w:hAnsiTheme="majorHAnsi" w:cs="Calibri"/>
          <w:spacing w:val="-2"/>
          <w:w w:val="106"/>
          <w:sz w:val="18"/>
          <w:szCs w:val="18"/>
        </w:rPr>
        <w:t>n</w:t>
      </w:r>
      <w:r w:rsidRPr="002F4B3C">
        <w:rPr>
          <w:rFonts w:asciiTheme="majorHAnsi" w:eastAsia="Calibri" w:hAnsiTheme="majorHAnsi" w:cs="Calibri"/>
          <w:w w:val="106"/>
          <w:sz w:val="18"/>
          <w:szCs w:val="18"/>
        </w:rPr>
        <w:t>s,</w:t>
      </w:r>
      <w:r w:rsidRPr="002F4B3C">
        <w:rPr>
          <w:rFonts w:asciiTheme="majorHAnsi" w:eastAsia="Times New Roman" w:hAnsiTheme="majorHAnsi" w:cs="Times New Roman"/>
          <w:spacing w:val="-2"/>
          <w:w w:val="106"/>
          <w:sz w:val="18"/>
          <w:szCs w:val="18"/>
        </w:rPr>
        <w:t xml:space="preserve"> </w:t>
      </w:r>
      <w:r w:rsidR="00D675C6" w:rsidRPr="002F4B3C">
        <w:rPr>
          <w:rFonts w:asciiTheme="majorHAnsi" w:eastAsia="Calibri" w:hAnsiTheme="majorHAnsi" w:cs="Calibri"/>
          <w:sz w:val="18"/>
          <w:szCs w:val="18"/>
        </w:rPr>
        <w:t>ad</w:t>
      </w:r>
      <w:r w:rsidR="00D675C6" w:rsidRPr="002F4B3C">
        <w:rPr>
          <w:rFonts w:asciiTheme="majorHAnsi" w:eastAsia="Calibri" w:hAnsiTheme="majorHAnsi" w:cs="Calibri"/>
          <w:spacing w:val="-2"/>
          <w:sz w:val="18"/>
          <w:szCs w:val="18"/>
        </w:rPr>
        <w:t>v</w:t>
      </w:r>
      <w:r w:rsidR="00D675C6" w:rsidRPr="002F4B3C">
        <w:rPr>
          <w:rFonts w:asciiTheme="majorHAnsi" w:eastAsia="Calibri" w:hAnsiTheme="majorHAnsi" w:cs="Calibri"/>
          <w:sz w:val="18"/>
          <w:szCs w:val="18"/>
        </w:rPr>
        <w:t>er</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i</w:t>
      </w:r>
      <w:r w:rsidR="00D675C6" w:rsidRPr="002F4B3C">
        <w:rPr>
          <w:rFonts w:asciiTheme="majorHAnsi" w:eastAsia="Calibri" w:hAnsiTheme="majorHAnsi" w:cs="Calibri"/>
          <w:spacing w:val="-2"/>
          <w:sz w:val="18"/>
          <w:szCs w:val="18"/>
        </w:rPr>
        <w:t>s</w:t>
      </w:r>
      <w:r w:rsidR="00D675C6" w:rsidRPr="002F4B3C">
        <w:rPr>
          <w:rFonts w:asciiTheme="majorHAnsi" w:eastAsia="Calibri" w:hAnsiTheme="majorHAnsi" w:cs="Calibri"/>
          <w:sz w:val="18"/>
          <w:szCs w:val="18"/>
        </w:rPr>
        <w:t>ed</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3"/>
          <w:sz w:val="18"/>
          <w:szCs w:val="18"/>
        </w:rPr>
        <w:t>competitive</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bids</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w w:val="106"/>
          <w:sz w:val="18"/>
          <w:szCs w:val="18"/>
        </w:rPr>
        <w:t>p</w:t>
      </w:r>
      <w:r w:rsidRPr="002F4B3C">
        <w:rPr>
          <w:rFonts w:asciiTheme="majorHAnsi" w:eastAsia="Calibri" w:hAnsiTheme="majorHAnsi" w:cs="Calibri"/>
          <w:spacing w:val="2"/>
          <w:w w:val="106"/>
          <w:sz w:val="18"/>
          <w:szCs w:val="18"/>
        </w:rPr>
        <w:t>r</w:t>
      </w:r>
      <w:r w:rsidRPr="002F4B3C">
        <w:rPr>
          <w:rFonts w:asciiTheme="majorHAnsi" w:eastAsia="Calibri" w:hAnsiTheme="majorHAnsi" w:cs="Calibri"/>
          <w:w w:val="106"/>
          <w:sz w:val="18"/>
          <w:szCs w:val="18"/>
        </w:rPr>
        <w:t>oposa</w:t>
      </w:r>
      <w:r w:rsidRPr="002F4B3C">
        <w:rPr>
          <w:rFonts w:asciiTheme="majorHAnsi" w:eastAsia="Calibri" w:hAnsiTheme="majorHAnsi" w:cs="Calibri"/>
          <w:spacing w:val="-2"/>
          <w:w w:val="111"/>
          <w:sz w:val="18"/>
          <w:szCs w:val="18"/>
        </w:rPr>
        <w:t>l</w:t>
      </w:r>
      <w:r w:rsidRPr="002F4B3C">
        <w:rPr>
          <w:rFonts w:asciiTheme="majorHAnsi" w:eastAsia="Calibri" w:hAnsiTheme="majorHAnsi" w:cs="Calibri"/>
          <w:w w:val="106"/>
          <w:sz w:val="18"/>
          <w:szCs w:val="18"/>
        </w:rPr>
        <w:t>s</w:t>
      </w:r>
      <w:r w:rsidRPr="002F4B3C">
        <w:rPr>
          <w:rFonts w:asciiTheme="majorHAnsi" w:eastAsia="Calibri" w:hAnsiTheme="majorHAnsi" w:cs="Calibri"/>
          <w:w w:val="110"/>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0" w:after="0" w:line="260" w:lineRule="exact"/>
        <w:rPr>
          <w:rFonts w:asciiTheme="majorHAnsi" w:hAnsiTheme="majorHAnsi"/>
          <w:sz w:val="18"/>
          <w:szCs w:val="18"/>
        </w:rPr>
      </w:pPr>
    </w:p>
    <w:p w:rsidR="00DA7E8F" w:rsidRPr="00D675C6" w:rsidRDefault="00DA7E8F" w:rsidP="00D675C6">
      <w:pPr>
        <w:spacing w:after="0" w:line="372" w:lineRule="auto"/>
        <w:ind w:left="102" w:right="58"/>
        <w:jc w:val="both"/>
        <w:rPr>
          <w:rFonts w:asciiTheme="majorHAnsi" w:eastAsia="Calibri" w:hAnsiTheme="majorHAnsi" w:cs="Calibri"/>
          <w:sz w:val="18"/>
          <w:szCs w:val="18"/>
        </w:rPr>
        <w:sectPr w:rsidR="00DA7E8F" w:rsidRPr="00D675C6" w:rsidSect="00C46582">
          <w:headerReference w:type="even" r:id="rId14"/>
          <w:headerReference w:type="default" r:id="rId15"/>
          <w:footerReference w:type="even" r:id="rId16"/>
          <w:footerReference w:type="default" r:id="rId17"/>
          <w:pgSz w:w="11900" w:h="16840"/>
          <w:pgMar w:top="1276" w:right="1280" w:bottom="993" w:left="1300" w:header="2139" w:footer="1415" w:gutter="0"/>
          <w:pgNumType w:start="1"/>
          <w:cols w:space="720"/>
        </w:sectPr>
      </w:pPr>
      <w:r w:rsidRPr="002F4B3C">
        <w:rPr>
          <w:rFonts w:asciiTheme="majorHAnsi" w:eastAsia="Calibri" w:hAnsiTheme="majorHAnsi" w:cs="Calibri"/>
          <w:sz w:val="18"/>
          <w:szCs w:val="18"/>
        </w:rPr>
        <w:t>²</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1"/>
          <w:sz w:val="18"/>
          <w:szCs w:val="18"/>
        </w:rPr>
        <w:t>B</w:t>
      </w:r>
      <w:r w:rsidRPr="002F4B3C">
        <w:rPr>
          <w:rFonts w:asciiTheme="majorHAnsi" w:eastAsia="Calibri" w:hAnsiTheme="majorHAnsi" w:cs="Calibri"/>
          <w:sz w:val="18"/>
          <w:szCs w:val="18"/>
        </w:rPr>
        <w:t>id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ggi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spacing w:val="-1"/>
          <w:sz w:val="18"/>
          <w:szCs w:val="18"/>
        </w:rPr>
        <w:t>(</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lusi</w:t>
      </w:r>
      <w:r w:rsidRPr="002F4B3C">
        <w:rPr>
          <w:rFonts w:asciiTheme="majorHAnsi" w:eastAsia="Calibri" w:hAnsiTheme="majorHAnsi" w:cs="Calibri"/>
          <w:spacing w:val="-2"/>
          <w:sz w:val="18"/>
          <w:szCs w:val="18"/>
        </w:rPr>
        <w:t>v</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z w:val="18"/>
          <w:szCs w:val="18"/>
        </w:rPr>
        <w:t>biddi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32"/>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3"/>
          <w:sz w:val="18"/>
          <w:szCs w:val="18"/>
        </w:rPr>
        <w:t>u</w:t>
      </w:r>
      <w:r w:rsidRPr="002F4B3C">
        <w:rPr>
          <w:rFonts w:asciiTheme="majorHAnsi" w:eastAsia="Calibri" w:hAnsiTheme="majorHAnsi" w:cs="Calibri"/>
          <w:sz w:val="18"/>
          <w:szCs w:val="18"/>
        </w:rPr>
        <w:t>rs</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hen</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3"/>
          <w:sz w:val="18"/>
          <w:szCs w:val="18"/>
        </w:rPr>
        <w:t>a</w:t>
      </w:r>
      <w:r w:rsidRPr="002F4B3C">
        <w:rPr>
          <w:rFonts w:asciiTheme="majorHAnsi" w:eastAsia="Calibri" w:hAnsiTheme="majorHAnsi" w:cs="Calibri"/>
          <w:sz w:val="18"/>
          <w:szCs w:val="18"/>
        </w:rPr>
        <w:t>t</w:t>
      </w:r>
      <w:r w:rsidRPr="002F4B3C">
        <w:rPr>
          <w:rFonts w:asciiTheme="majorHAnsi" w:eastAsia="Times New Roman" w:hAnsiTheme="majorHAnsi" w:cs="Times New Roman"/>
          <w:spacing w:val="19"/>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d</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z w:val="18"/>
          <w:szCs w:val="18"/>
        </w:rPr>
        <w:t>o</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2"/>
          <w:sz w:val="18"/>
          <w:szCs w:val="18"/>
        </w:rPr>
        <w:t>b</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9"/>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0"/>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4"/>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2"/>
          <w:sz w:val="18"/>
          <w:szCs w:val="18"/>
        </w:rPr>
        <w:t xml:space="preserve"> </w:t>
      </w:r>
      <w:r w:rsidRPr="002F4B3C">
        <w:rPr>
          <w:rFonts w:asciiTheme="majorHAnsi" w:eastAsia="Calibri" w:hAnsiTheme="majorHAnsi" w:cs="Calibri"/>
          <w:spacing w:val="-2"/>
          <w:w w:val="106"/>
          <w:sz w:val="18"/>
          <w:szCs w:val="18"/>
        </w:rPr>
        <w:t>o</w:t>
      </w:r>
      <w:r w:rsidRPr="002F4B3C">
        <w:rPr>
          <w:rFonts w:asciiTheme="majorHAnsi" w:eastAsia="Calibri" w:hAnsiTheme="majorHAnsi" w:cs="Calibri"/>
          <w:w w:val="106"/>
          <w:sz w:val="18"/>
          <w:szCs w:val="18"/>
        </w:rPr>
        <w:t>r</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lo</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er</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q</w:t>
      </w:r>
      <w:r w:rsidRPr="002F4B3C">
        <w:rPr>
          <w:rFonts w:asciiTheme="majorHAnsi" w:eastAsia="Calibri" w:hAnsiTheme="majorHAnsi" w:cs="Calibri"/>
          <w:sz w:val="18"/>
          <w:szCs w:val="18"/>
        </w:rPr>
        <w:t>ual</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z w:val="18"/>
          <w:szCs w:val="18"/>
        </w:rPr>
        <w:t>vi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5"/>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pu</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ha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4"/>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ho</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ish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c</w:t>
      </w:r>
      <w:r w:rsidRPr="002F4B3C">
        <w:rPr>
          <w:rFonts w:asciiTheme="majorHAnsi" w:eastAsia="Calibri" w:hAnsiTheme="majorHAnsi" w:cs="Calibri"/>
          <w:sz w:val="18"/>
          <w:szCs w:val="18"/>
        </w:rPr>
        <w:t>qu</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servi</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g</w:t>
      </w:r>
      <w:r w:rsidRPr="002F4B3C">
        <w:rPr>
          <w:rFonts w:asciiTheme="majorHAnsi" w:eastAsia="Calibri" w:hAnsiTheme="majorHAnsi" w:cs="Calibri"/>
          <w:sz w:val="18"/>
          <w:szCs w:val="18"/>
        </w:rPr>
        <w:t>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d</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ng</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1"/>
          <w:w w:val="107"/>
          <w:sz w:val="18"/>
          <w:szCs w:val="18"/>
        </w:rPr>
        <w:t>B</w:t>
      </w:r>
      <w:r w:rsidRPr="002F4B3C">
        <w:rPr>
          <w:rFonts w:asciiTheme="majorHAnsi" w:eastAsia="Calibri" w:hAnsiTheme="majorHAnsi" w:cs="Calibri"/>
          <w:w w:val="111"/>
          <w:sz w:val="18"/>
          <w:szCs w:val="18"/>
        </w:rPr>
        <w:t>i</w:t>
      </w:r>
      <w:r w:rsidRPr="002F4B3C">
        <w:rPr>
          <w:rFonts w:asciiTheme="majorHAnsi" w:eastAsia="Calibri" w:hAnsiTheme="majorHAnsi" w:cs="Calibri"/>
          <w:w w:val="106"/>
          <w:sz w:val="18"/>
          <w:szCs w:val="18"/>
        </w:rPr>
        <w:t>d</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rigging</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00D675C6" w:rsidRPr="002F4B3C">
        <w:rPr>
          <w:rFonts w:asciiTheme="majorHAnsi" w:eastAsia="Calibri" w:hAnsiTheme="majorHAnsi" w:cs="Calibri"/>
          <w:spacing w:val="2"/>
          <w:sz w:val="18"/>
          <w:szCs w:val="18"/>
        </w:rPr>
        <w:t>a</w:t>
      </w:r>
      <w:r w:rsidR="00D675C6" w:rsidRPr="002F4B3C">
        <w:rPr>
          <w:rFonts w:asciiTheme="majorHAnsi" w:eastAsia="Calibri" w:hAnsiTheme="majorHAnsi" w:cs="Calibri"/>
          <w:sz w:val="18"/>
          <w:szCs w:val="18"/>
        </w:rPr>
        <w:t>g</w:t>
      </w:r>
      <w:r w:rsidR="00D675C6" w:rsidRPr="002F4B3C">
        <w:rPr>
          <w:rFonts w:asciiTheme="majorHAnsi" w:eastAsia="Calibri" w:hAnsiTheme="majorHAnsi" w:cs="Calibri"/>
          <w:spacing w:val="-3"/>
          <w:sz w:val="18"/>
          <w:szCs w:val="18"/>
        </w:rPr>
        <w:t>r</w:t>
      </w:r>
      <w:r w:rsidR="00D675C6" w:rsidRPr="002F4B3C">
        <w:rPr>
          <w:rFonts w:asciiTheme="majorHAnsi" w:eastAsia="Calibri" w:hAnsiTheme="majorHAnsi" w:cs="Calibri"/>
          <w:sz w:val="18"/>
          <w:szCs w:val="18"/>
        </w:rPr>
        <w:t>ee</w:t>
      </w:r>
      <w:r w:rsidR="00D675C6" w:rsidRPr="002F4B3C">
        <w:rPr>
          <w:rFonts w:asciiTheme="majorHAnsi" w:eastAsia="Calibri" w:hAnsiTheme="majorHAnsi" w:cs="Calibri"/>
          <w:spacing w:val="-3"/>
          <w:sz w:val="18"/>
          <w:szCs w:val="18"/>
        </w:rPr>
        <w:t>m</w:t>
      </w:r>
      <w:r w:rsidR="00D675C6" w:rsidRPr="002F4B3C">
        <w:rPr>
          <w:rFonts w:asciiTheme="majorHAnsi" w:eastAsia="Calibri" w:hAnsiTheme="majorHAnsi" w:cs="Calibri"/>
          <w:sz w:val="18"/>
          <w:szCs w:val="18"/>
        </w:rPr>
        <w:t>e</w:t>
      </w:r>
      <w:r w:rsidR="00D675C6" w:rsidRPr="002F4B3C">
        <w:rPr>
          <w:rFonts w:asciiTheme="majorHAnsi" w:eastAsia="Calibri" w:hAnsiTheme="majorHAnsi" w:cs="Calibri"/>
          <w:spacing w:val="-2"/>
          <w:sz w:val="18"/>
          <w:szCs w:val="18"/>
        </w:rPr>
        <w:t>n</w:t>
      </w:r>
      <w:r w:rsidR="00D675C6" w:rsidRPr="002F4B3C">
        <w:rPr>
          <w:rFonts w:asciiTheme="majorHAnsi" w:eastAsia="Calibri" w:hAnsiTheme="majorHAnsi" w:cs="Calibri"/>
          <w:sz w:val="18"/>
          <w:szCs w:val="18"/>
        </w:rPr>
        <w:t>t</w:t>
      </w:r>
      <w:r w:rsidR="00D675C6" w:rsidRPr="002F4B3C">
        <w:rPr>
          <w:rFonts w:asciiTheme="majorHAnsi" w:eastAsia="Times New Roman" w:hAnsiTheme="majorHAnsi" w:cs="Times New Roman"/>
          <w:sz w:val="18"/>
          <w:szCs w:val="18"/>
        </w:rPr>
        <w:t xml:space="preserve"> between</w:t>
      </w:r>
      <w:r w:rsidRPr="002F4B3C">
        <w:rPr>
          <w:rFonts w:asciiTheme="majorHAnsi" w:eastAsia="Times New Roman" w:hAnsiTheme="majorHAnsi" w:cs="Times New Roman"/>
          <w:spacing w:val="32"/>
          <w:sz w:val="18"/>
          <w:szCs w:val="18"/>
        </w:rPr>
        <w:t xml:space="preserve"> </w:t>
      </w:r>
      <w:r w:rsidR="00D675C6" w:rsidRPr="002F4B3C">
        <w:rPr>
          <w:rFonts w:asciiTheme="majorHAnsi" w:eastAsia="Calibri" w:hAnsiTheme="majorHAnsi" w:cs="Calibri"/>
          <w:spacing w:val="-1"/>
          <w:sz w:val="18"/>
          <w:szCs w:val="18"/>
        </w:rPr>
        <w:t>c</w:t>
      </w:r>
      <w:r w:rsidR="00D675C6" w:rsidRPr="002F4B3C">
        <w:rPr>
          <w:rFonts w:asciiTheme="majorHAnsi" w:eastAsia="Calibri" w:hAnsiTheme="majorHAnsi" w:cs="Calibri"/>
          <w:sz w:val="18"/>
          <w:szCs w:val="18"/>
        </w:rPr>
        <w:t>omp</w:t>
      </w:r>
      <w:r w:rsidR="00D675C6" w:rsidRPr="002F4B3C">
        <w:rPr>
          <w:rFonts w:asciiTheme="majorHAnsi" w:eastAsia="Calibri" w:hAnsiTheme="majorHAnsi" w:cs="Calibri"/>
          <w:spacing w:val="-2"/>
          <w:sz w:val="18"/>
          <w:szCs w:val="18"/>
        </w:rPr>
        <w:t>e</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pacing w:val="-2"/>
          <w:sz w:val="18"/>
          <w:szCs w:val="18"/>
        </w:rPr>
        <w:t>i</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ors</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5"/>
          <w:sz w:val="18"/>
          <w:szCs w:val="18"/>
        </w:rPr>
        <w:t>not</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w w:val="106"/>
          <w:sz w:val="18"/>
          <w:szCs w:val="18"/>
        </w:rPr>
        <w:t>omp</w:t>
      </w:r>
      <w:r w:rsidRPr="002F4B3C">
        <w:rPr>
          <w:rFonts w:asciiTheme="majorHAnsi" w:eastAsia="Calibri" w:hAnsiTheme="majorHAnsi" w:cs="Calibri"/>
          <w:spacing w:val="-2"/>
          <w:w w:val="105"/>
          <w:sz w:val="18"/>
          <w:szCs w:val="18"/>
        </w:rPr>
        <w:t>e</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5"/>
          <w:sz w:val="18"/>
          <w:szCs w:val="18"/>
        </w:rPr>
        <w:t>e</w:t>
      </w:r>
      <w:r w:rsidRPr="002F4B3C">
        <w:rPr>
          <w:rFonts w:asciiTheme="majorHAnsi" w:eastAsia="Calibri" w:hAnsiTheme="majorHAnsi" w:cs="Calibri"/>
          <w:w w:val="110"/>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4" w:after="0" w:line="260" w:lineRule="exact"/>
        <w:rPr>
          <w:rFonts w:asciiTheme="majorHAnsi" w:hAnsiTheme="majorHAnsi"/>
          <w:sz w:val="18"/>
          <w:szCs w:val="18"/>
        </w:rPr>
      </w:pPr>
    </w:p>
    <w:p w:rsidR="00DA7E8F" w:rsidRPr="002F4B3C" w:rsidRDefault="00DA7E8F" w:rsidP="00DA7E8F">
      <w:pPr>
        <w:spacing w:before="37" w:after="0" w:line="240" w:lineRule="auto"/>
        <w:ind w:left="1837" w:right="-20"/>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3"/>
          <w:sz w:val="18"/>
          <w:szCs w:val="18"/>
        </w:rPr>
        <w:t>E</w:t>
      </w:r>
      <w:r w:rsidRPr="002F4B3C">
        <w:rPr>
          <w:rFonts w:asciiTheme="majorHAnsi" w:eastAsia="Arial" w:hAnsiTheme="majorHAnsi" w:cs="Arial"/>
          <w:b/>
          <w:bCs/>
          <w:spacing w:val="1"/>
          <w:sz w:val="18"/>
          <w:szCs w:val="18"/>
        </w:rPr>
        <w:t>R</w:t>
      </w:r>
      <w:r w:rsidRPr="002F4B3C">
        <w:rPr>
          <w:rFonts w:asciiTheme="majorHAnsi" w:eastAsia="Arial" w:hAnsiTheme="majorHAnsi" w:cs="Arial"/>
          <w:b/>
          <w:bCs/>
          <w:spacing w:val="-2"/>
          <w:sz w:val="18"/>
          <w:szCs w:val="18"/>
        </w:rPr>
        <w:t>TIF</w:t>
      </w:r>
      <w:r w:rsidRPr="002F4B3C">
        <w:rPr>
          <w:rFonts w:asciiTheme="majorHAnsi" w:eastAsia="Arial" w:hAnsiTheme="majorHAnsi" w:cs="Arial"/>
          <w:b/>
          <w:bCs/>
          <w:spacing w:val="3"/>
          <w:sz w:val="18"/>
          <w:szCs w:val="18"/>
        </w:rPr>
        <w:t>I</w:t>
      </w: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4"/>
          <w:sz w:val="18"/>
          <w:szCs w:val="18"/>
        </w:rPr>
        <w:t>A</w:t>
      </w:r>
      <w:r w:rsidRPr="002F4B3C">
        <w:rPr>
          <w:rFonts w:asciiTheme="majorHAnsi" w:eastAsia="Arial" w:hAnsiTheme="majorHAnsi" w:cs="Arial"/>
          <w:b/>
          <w:bCs/>
          <w:spacing w:val="-2"/>
          <w:sz w:val="18"/>
          <w:szCs w:val="18"/>
        </w:rPr>
        <w:t>T</w:t>
      </w:r>
      <w:r w:rsidRPr="002F4B3C">
        <w:rPr>
          <w:rFonts w:asciiTheme="majorHAnsi" w:eastAsia="Arial" w:hAnsiTheme="majorHAnsi" w:cs="Arial"/>
          <w:b/>
          <w:bCs/>
          <w:sz w:val="18"/>
          <w:szCs w:val="18"/>
        </w:rPr>
        <w:t>E</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8"/>
          <w:sz w:val="18"/>
          <w:szCs w:val="18"/>
        </w:rPr>
        <w:t xml:space="preserve"> </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P</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7"/>
          <w:sz w:val="18"/>
          <w:szCs w:val="18"/>
        </w:rPr>
        <w:t xml:space="preserve"> </w:t>
      </w:r>
      <w:r w:rsidRPr="002F4B3C">
        <w:rPr>
          <w:rFonts w:asciiTheme="majorHAnsi" w:eastAsia="Arial" w:hAnsiTheme="majorHAnsi" w:cs="Arial"/>
          <w:b/>
          <w:bCs/>
          <w:spacing w:val="-1"/>
          <w:w w:val="102"/>
          <w:sz w:val="18"/>
          <w:szCs w:val="18"/>
        </w:rPr>
        <w:t>D</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1"/>
          <w:w w:val="102"/>
          <w:sz w:val="18"/>
          <w:szCs w:val="18"/>
        </w:rPr>
        <w:t>R</w:t>
      </w:r>
      <w:r w:rsidRPr="002F4B3C">
        <w:rPr>
          <w:rFonts w:asciiTheme="majorHAnsi" w:eastAsia="Arial" w:hAnsiTheme="majorHAnsi" w:cs="Arial"/>
          <w:b/>
          <w:bCs/>
          <w:spacing w:val="1"/>
          <w:w w:val="102"/>
          <w:sz w:val="18"/>
          <w:szCs w:val="18"/>
        </w:rPr>
        <w:t>M</w:t>
      </w:r>
      <w:r w:rsidRPr="002F4B3C">
        <w:rPr>
          <w:rFonts w:asciiTheme="majorHAnsi" w:eastAsia="Arial" w:hAnsiTheme="majorHAnsi" w:cs="Arial"/>
          <w:b/>
          <w:bCs/>
          <w:spacing w:val="-2"/>
          <w:w w:val="102"/>
          <w:sz w:val="18"/>
          <w:szCs w:val="18"/>
        </w:rPr>
        <w:t>I</w:t>
      </w:r>
      <w:r w:rsidRPr="002F4B3C">
        <w:rPr>
          <w:rFonts w:asciiTheme="majorHAnsi" w:eastAsia="Arial" w:hAnsiTheme="majorHAnsi" w:cs="Arial"/>
          <w:b/>
          <w:bCs/>
          <w:spacing w:val="1"/>
          <w:w w:val="102"/>
          <w:sz w:val="18"/>
          <w:szCs w:val="18"/>
        </w:rPr>
        <w:t>N</w:t>
      </w:r>
      <w:r w:rsidRPr="002F4B3C">
        <w:rPr>
          <w:rFonts w:asciiTheme="majorHAnsi" w:eastAsia="Arial" w:hAnsiTheme="majorHAnsi" w:cs="Arial"/>
          <w:b/>
          <w:bCs/>
          <w:spacing w:val="-1"/>
          <w:w w:val="102"/>
          <w:sz w:val="18"/>
          <w:szCs w:val="18"/>
        </w:rPr>
        <w:t>A</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I</w:t>
      </w:r>
      <w:r w:rsidRPr="002F4B3C">
        <w:rPr>
          <w:rFonts w:asciiTheme="majorHAnsi" w:eastAsia="Arial" w:hAnsiTheme="majorHAnsi" w:cs="Arial"/>
          <w:b/>
          <w:bCs/>
          <w:spacing w:val="1"/>
          <w:w w:val="102"/>
          <w:sz w:val="18"/>
          <w:szCs w:val="18"/>
        </w:rPr>
        <w:t>O</w:t>
      </w:r>
      <w:r w:rsidRPr="002F4B3C">
        <w:rPr>
          <w:rFonts w:asciiTheme="majorHAnsi" w:eastAsia="Arial" w:hAnsiTheme="majorHAnsi" w:cs="Arial"/>
          <w:b/>
          <w:bCs/>
          <w:w w:val="102"/>
          <w:sz w:val="18"/>
          <w:szCs w:val="18"/>
        </w:rPr>
        <w:t>N</w:t>
      </w:r>
    </w:p>
    <w:p w:rsidR="00DA7E8F" w:rsidRPr="002F4B3C" w:rsidRDefault="00DA7E8F" w:rsidP="00DA7E8F">
      <w:pPr>
        <w:spacing w:before="13" w:after="0" w:line="240" w:lineRule="exact"/>
        <w:rPr>
          <w:rFonts w:asciiTheme="majorHAnsi" w:hAnsiTheme="majorHAnsi"/>
          <w:sz w:val="18"/>
          <w:szCs w:val="18"/>
        </w:rPr>
      </w:pPr>
    </w:p>
    <w:p w:rsidR="00DA7E8F" w:rsidRPr="002F4B3C" w:rsidRDefault="00DA7E8F" w:rsidP="00DA7E8F">
      <w:pPr>
        <w:spacing w:after="0" w:line="238" w:lineRule="exact"/>
        <w:ind w:left="102" w:right="-20"/>
        <w:rPr>
          <w:rFonts w:asciiTheme="majorHAnsi" w:eastAsia="Arial" w:hAnsiTheme="majorHAnsi" w:cs="Arial"/>
          <w:sz w:val="18"/>
          <w:szCs w:val="18"/>
        </w:rPr>
      </w:pPr>
      <w:r w:rsidRPr="002F4B3C">
        <w:rPr>
          <w:rFonts w:asciiTheme="majorHAnsi" w:eastAsia="Arial" w:hAnsiTheme="majorHAnsi" w:cs="Arial"/>
          <w:position w:val="-1"/>
          <w:sz w:val="18"/>
          <w:szCs w:val="18"/>
        </w:rPr>
        <w:t>I,</w:t>
      </w:r>
      <w:r w:rsidRPr="002F4B3C">
        <w:rPr>
          <w:rFonts w:asciiTheme="majorHAnsi" w:eastAsia="Arial" w:hAnsiTheme="majorHAnsi" w:cs="Arial"/>
          <w:spacing w:val="4"/>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u</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d</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3"/>
          <w:position w:val="-1"/>
          <w:sz w:val="18"/>
          <w:szCs w:val="18"/>
        </w:rPr>
        <w:t>r</w:t>
      </w:r>
      <w:r w:rsidRPr="002F4B3C">
        <w:rPr>
          <w:rFonts w:asciiTheme="majorHAnsi" w:eastAsia="Arial" w:hAnsiTheme="majorHAnsi" w:cs="Arial"/>
          <w:spacing w:val="-4"/>
          <w:position w:val="-1"/>
          <w:sz w:val="18"/>
          <w:szCs w:val="18"/>
        </w:rPr>
        <w:t>s</w:t>
      </w:r>
      <w:r w:rsidRPr="002F4B3C">
        <w:rPr>
          <w:rFonts w:asciiTheme="majorHAnsi" w:eastAsia="Arial" w:hAnsiTheme="majorHAnsi" w:cs="Arial"/>
          <w:spacing w:val="3"/>
          <w:position w:val="-1"/>
          <w:sz w:val="18"/>
          <w:szCs w:val="18"/>
        </w:rPr>
        <w:t>i</w:t>
      </w:r>
      <w:r w:rsidRPr="002F4B3C">
        <w:rPr>
          <w:rFonts w:asciiTheme="majorHAnsi" w:eastAsia="Arial" w:hAnsiTheme="majorHAnsi" w:cs="Arial"/>
          <w:spacing w:val="1"/>
          <w:position w:val="-1"/>
          <w:sz w:val="18"/>
          <w:szCs w:val="18"/>
        </w:rPr>
        <w:t>g</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e</w:t>
      </w:r>
      <w:r w:rsidRPr="002F4B3C">
        <w:rPr>
          <w:rFonts w:asciiTheme="majorHAnsi" w:eastAsia="Arial" w:hAnsiTheme="majorHAnsi" w:cs="Arial"/>
          <w:spacing w:val="-4"/>
          <w:position w:val="-1"/>
          <w:sz w:val="18"/>
          <w:szCs w:val="18"/>
        </w:rPr>
        <w:t>d</w:t>
      </w:r>
      <w:r w:rsidRPr="002F4B3C">
        <w:rPr>
          <w:rFonts w:asciiTheme="majorHAnsi" w:eastAsia="Arial" w:hAnsiTheme="majorHAnsi" w:cs="Arial"/>
          <w:position w:val="-1"/>
          <w:sz w:val="18"/>
          <w:szCs w:val="18"/>
        </w:rPr>
        <w:t>,</w:t>
      </w:r>
      <w:r w:rsidRPr="002F4B3C">
        <w:rPr>
          <w:rFonts w:asciiTheme="majorHAnsi" w:eastAsia="Arial" w:hAnsiTheme="majorHAnsi" w:cs="Arial"/>
          <w:spacing w:val="26"/>
          <w:position w:val="-1"/>
          <w:sz w:val="18"/>
          <w:szCs w:val="18"/>
        </w:rPr>
        <w:t xml:space="preserve"> </w:t>
      </w:r>
      <w:r w:rsidRPr="002F4B3C">
        <w:rPr>
          <w:rFonts w:asciiTheme="majorHAnsi" w:eastAsia="Arial" w:hAnsiTheme="majorHAnsi" w:cs="Arial"/>
          <w:spacing w:val="3"/>
          <w:position w:val="-1"/>
          <w:sz w:val="18"/>
          <w:szCs w:val="18"/>
        </w:rPr>
        <w:t>i</w:t>
      </w:r>
      <w:r w:rsidRPr="002F4B3C">
        <w:rPr>
          <w:rFonts w:asciiTheme="majorHAnsi" w:eastAsia="Arial" w:hAnsiTheme="majorHAnsi" w:cs="Arial"/>
          <w:position w:val="-1"/>
          <w:sz w:val="18"/>
          <w:szCs w:val="18"/>
        </w:rPr>
        <w:t>n</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spacing w:val="1"/>
          <w:position w:val="-1"/>
          <w:sz w:val="18"/>
          <w:szCs w:val="18"/>
        </w:rPr>
        <w:t>s</w:t>
      </w:r>
      <w:r w:rsidRPr="002F4B3C">
        <w:rPr>
          <w:rFonts w:asciiTheme="majorHAnsi" w:eastAsia="Arial" w:hAnsiTheme="majorHAnsi" w:cs="Arial"/>
          <w:spacing w:val="-2"/>
          <w:position w:val="-1"/>
          <w:sz w:val="18"/>
          <w:szCs w:val="18"/>
        </w:rPr>
        <w:t>ub</w:t>
      </w:r>
      <w:r w:rsidRPr="002F4B3C">
        <w:rPr>
          <w:rFonts w:asciiTheme="majorHAnsi" w:eastAsia="Arial" w:hAnsiTheme="majorHAnsi" w:cs="Arial"/>
          <w:spacing w:val="3"/>
          <w:position w:val="-1"/>
          <w:sz w:val="18"/>
          <w:szCs w:val="18"/>
        </w:rPr>
        <w:t>m</w:t>
      </w:r>
      <w:r w:rsidRPr="002F4B3C">
        <w:rPr>
          <w:rFonts w:asciiTheme="majorHAnsi" w:eastAsia="Arial" w:hAnsiTheme="majorHAnsi" w:cs="Arial"/>
          <w:spacing w:val="-2"/>
          <w:position w:val="-1"/>
          <w:sz w:val="18"/>
          <w:szCs w:val="18"/>
        </w:rPr>
        <w:t>i</w:t>
      </w:r>
      <w:r w:rsidRPr="002F4B3C">
        <w:rPr>
          <w:rFonts w:asciiTheme="majorHAnsi" w:eastAsia="Arial" w:hAnsiTheme="majorHAnsi" w:cs="Arial"/>
          <w:position w:val="-1"/>
          <w:sz w:val="18"/>
          <w:szCs w:val="18"/>
        </w:rPr>
        <w:t>tti</w:t>
      </w:r>
      <w:r w:rsidRPr="002F4B3C">
        <w:rPr>
          <w:rFonts w:asciiTheme="majorHAnsi" w:eastAsia="Arial" w:hAnsiTheme="majorHAnsi" w:cs="Arial"/>
          <w:spacing w:val="1"/>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19"/>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2"/>
          <w:position w:val="-1"/>
          <w:sz w:val="18"/>
          <w:szCs w:val="18"/>
        </w:rPr>
        <w:t>a</w:t>
      </w:r>
      <w:r w:rsidRPr="002F4B3C">
        <w:rPr>
          <w:rFonts w:asciiTheme="majorHAnsi" w:eastAsia="Arial" w:hAnsiTheme="majorHAnsi" w:cs="Arial"/>
          <w:spacing w:val="1"/>
          <w:position w:val="-1"/>
          <w:sz w:val="18"/>
          <w:szCs w:val="18"/>
        </w:rPr>
        <w:t>cc</w:t>
      </w:r>
      <w:r w:rsidRPr="002F4B3C">
        <w:rPr>
          <w:rFonts w:asciiTheme="majorHAnsi" w:eastAsia="Arial" w:hAnsiTheme="majorHAnsi" w:cs="Arial"/>
          <w:spacing w:val="-4"/>
          <w:position w:val="-1"/>
          <w:sz w:val="18"/>
          <w:szCs w:val="18"/>
        </w:rPr>
        <w:t>o</w:t>
      </w:r>
      <w:r w:rsidRPr="002F4B3C">
        <w:rPr>
          <w:rFonts w:asciiTheme="majorHAnsi" w:eastAsia="Arial" w:hAnsiTheme="majorHAnsi" w:cs="Arial"/>
          <w:spacing w:val="1"/>
          <w:position w:val="-1"/>
          <w:sz w:val="18"/>
          <w:szCs w:val="18"/>
        </w:rPr>
        <w:t>mpa</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4"/>
          <w:position w:val="-1"/>
          <w:sz w:val="18"/>
          <w:szCs w:val="18"/>
        </w:rPr>
        <w:t>y</w:t>
      </w:r>
      <w:r w:rsidRPr="002F4B3C">
        <w:rPr>
          <w:rFonts w:asciiTheme="majorHAnsi" w:eastAsia="Arial" w:hAnsiTheme="majorHAnsi" w:cs="Arial"/>
          <w:spacing w:val="5"/>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29"/>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w w:val="102"/>
          <w:position w:val="-1"/>
          <w:sz w:val="18"/>
          <w:szCs w:val="18"/>
        </w:rPr>
        <w:t>i</w:t>
      </w:r>
      <w:r w:rsidRPr="002F4B3C">
        <w:rPr>
          <w:rFonts w:asciiTheme="majorHAnsi" w:eastAsia="Arial" w:hAnsiTheme="majorHAnsi" w:cs="Arial"/>
          <w:spacing w:val="-2"/>
          <w:w w:val="102"/>
          <w:position w:val="-1"/>
          <w:sz w:val="18"/>
          <w:szCs w:val="18"/>
        </w:rPr>
        <w:t>d</w:t>
      </w:r>
      <w:r w:rsidRPr="002F4B3C">
        <w:rPr>
          <w:rFonts w:asciiTheme="majorHAnsi" w:eastAsia="Arial" w:hAnsiTheme="majorHAnsi" w:cs="Arial"/>
          <w:w w:val="102"/>
          <w:position w:val="-1"/>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5" w:after="0" w:line="280" w:lineRule="exact"/>
        <w:rPr>
          <w:rFonts w:asciiTheme="majorHAnsi" w:hAnsiTheme="majorHAnsi"/>
          <w:sz w:val="18"/>
          <w:szCs w:val="18"/>
        </w:rPr>
      </w:pPr>
    </w:p>
    <w:p w:rsidR="00DA7E8F" w:rsidRPr="002F4B3C" w:rsidRDefault="00DA7E8F" w:rsidP="00DA7E8F">
      <w:pPr>
        <w:spacing w:before="37" w:after="0" w:line="240" w:lineRule="auto"/>
        <w:ind w:left="3209" w:right="3196"/>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37EFAD98" wp14:editId="00E367DB">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0BE78"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">
                <v:shape id="Freeform 20" o:spid="_x0000_s1027" style="position:absolute;left:1402;top:-107;width:8409;height:2;visibility:visible;mso-wrap-style:square;v-text-anchor:top" coordsize="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nrMUA&#10;AADbAAAADwAAAGRycy9kb3ducmV2LnhtbESPT2vCQBTE70K/w/IKvRTdGItIdJViaZsexL94fmaf&#10;SWj2bchudf323ULB4zAzv2Fmi2AacaHO1ZYVDAcJCOLC6ppLBYf9e38CwnlkjY1lUnAjB4v5Q2+G&#10;mbZX3tJl50sRIewyVFB532ZSuqIig25gW+LonW1n0EfZlVJ3eI1w08g0ScbSYM1xocKWlhUV37sf&#10;o+B5pTeTdf72ctoEHY5fn/xxzEdKPT2G1ykIT8Hfw//tXCtIU/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aesxQAAANsAAAAPAAAAAAAAAAAAAAAAAJgCAABkcnMv&#10;ZG93bnJldi54bWxQSwUGAAAAAAQABAD1AAAAigMAAAAA&#10;" path="m,l8408,e" filled="f" strokeweight=".16472mm">
                  <v:path arrowok="t" o:connecttype="custom" o:connectlocs="0,0;8408,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mb</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60" w:lineRule="exact"/>
        <w:ind w:left="102" w:right="-20"/>
        <w:rPr>
          <w:rFonts w:asciiTheme="majorHAnsi" w:eastAsia="Times New Roman" w:hAnsiTheme="majorHAnsi" w:cs="Times New Roman"/>
          <w:sz w:val="18"/>
          <w:szCs w:val="18"/>
        </w:rPr>
      </w:pPr>
      <w:r w:rsidRPr="002F4B3C">
        <w:rPr>
          <w:rFonts w:asciiTheme="majorHAnsi" w:eastAsia="Arial" w:hAnsiTheme="majorHAnsi" w:cs="Arial"/>
          <w:position w:val="-1"/>
          <w:sz w:val="18"/>
          <w:szCs w:val="18"/>
        </w:rPr>
        <w:t>in</w:t>
      </w:r>
      <w:r w:rsidRPr="002F4B3C">
        <w:rPr>
          <w:rFonts w:asciiTheme="majorHAnsi" w:eastAsia="Arial" w:hAnsiTheme="majorHAnsi" w:cs="Arial"/>
          <w:spacing w:val="3"/>
          <w:position w:val="-1"/>
          <w:sz w:val="18"/>
          <w:szCs w:val="18"/>
        </w:rPr>
        <w:t xml:space="preserve"> r</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1"/>
          <w:position w:val="-1"/>
          <w:sz w:val="18"/>
          <w:szCs w:val="18"/>
        </w:rPr>
        <w:t>sp</w:t>
      </w:r>
      <w:r w:rsidRPr="002F4B3C">
        <w:rPr>
          <w:rFonts w:asciiTheme="majorHAnsi" w:eastAsia="Arial" w:hAnsiTheme="majorHAnsi" w:cs="Arial"/>
          <w:spacing w:val="-2"/>
          <w:position w:val="-1"/>
          <w:sz w:val="18"/>
          <w:szCs w:val="18"/>
        </w:rPr>
        <w:t>o</w:t>
      </w:r>
      <w:r w:rsidRPr="002F4B3C">
        <w:rPr>
          <w:rFonts w:asciiTheme="majorHAnsi" w:eastAsia="Arial" w:hAnsiTheme="majorHAnsi" w:cs="Arial"/>
          <w:spacing w:val="1"/>
          <w:position w:val="-1"/>
          <w:sz w:val="18"/>
          <w:szCs w:val="18"/>
        </w:rPr>
        <w:t>ns</w:t>
      </w:r>
      <w:r w:rsidRPr="002F4B3C">
        <w:rPr>
          <w:rFonts w:asciiTheme="majorHAnsi" w:eastAsia="Arial" w:hAnsiTheme="majorHAnsi" w:cs="Arial"/>
          <w:position w:val="-1"/>
          <w:sz w:val="18"/>
          <w:szCs w:val="18"/>
        </w:rPr>
        <w:t>e</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position w:val="-1"/>
          <w:sz w:val="18"/>
          <w:szCs w:val="18"/>
        </w:rPr>
        <w:t>to</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v</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3"/>
          <w:position w:val="-1"/>
          <w:sz w:val="18"/>
          <w:szCs w:val="18"/>
        </w:rPr>
        <w:t>t</w:t>
      </w:r>
      <w:r w:rsidRPr="002F4B3C">
        <w:rPr>
          <w:rFonts w:asciiTheme="majorHAnsi" w:eastAsia="Arial" w:hAnsiTheme="majorHAnsi" w:cs="Arial"/>
          <w:spacing w:val="-2"/>
          <w:position w:val="-1"/>
          <w:sz w:val="18"/>
          <w:szCs w:val="18"/>
        </w:rPr>
        <w:t>a</w:t>
      </w:r>
      <w:r w:rsidRPr="002F4B3C">
        <w:rPr>
          <w:rFonts w:asciiTheme="majorHAnsi" w:eastAsia="Arial" w:hAnsiTheme="majorHAnsi" w:cs="Arial"/>
          <w:position w:val="-1"/>
          <w:sz w:val="18"/>
          <w:szCs w:val="18"/>
        </w:rPr>
        <w:t>t</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1"/>
          <w:position w:val="-1"/>
          <w:sz w:val="18"/>
          <w:szCs w:val="18"/>
        </w:rPr>
        <w:t>o</w:t>
      </w:r>
      <w:r w:rsidRPr="002F4B3C">
        <w:rPr>
          <w:rFonts w:asciiTheme="majorHAnsi" w:eastAsia="Arial" w:hAnsiTheme="majorHAnsi" w:cs="Arial"/>
          <w:position w:val="-1"/>
          <w:sz w:val="18"/>
          <w:szCs w:val="18"/>
        </w:rPr>
        <w:t>n</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spacing w:val="3"/>
          <w:position w:val="-1"/>
          <w:sz w:val="18"/>
          <w:szCs w:val="18"/>
        </w:rPr>
        <w:t>f</w:t>
      </w:r>
      <w:r w:rsidRPr="002F4B3C">
        <w:rPr>
          <w:rFonts w:asciiTheme="majorHAnsi" w:eastAsia="Arial" w:hAnsiTheme="majorHAnsi" w:cs="Arial"/>
          <w:spacing w:val="-2"/>
          <w:position w:val="-1"/>
          <w:sz w:val="18"/>
          <w:szCs w:val="18"/>
        </w:rPr>
        <w:t>o</w:t>
      </w:r>
      <w:r w:rsidRPr="002F4B3C">
        <w:rPr>
          <w:rFonts w:asciiTheme="majorHAnsi" w:eastAsia="Arial" w:hAnsiTheme="majorHAnsi" w:cs="Arial"/>
          <w:position w:val="-1"/>
          <w:sz w:val="18"/>
          <w:szCs w:val="18"/>
        </w:rPr>
        <w:t>r</w:t>
      </w:r>
      <w:r w:rsidRPr="002F4B3C">
        <w:rPr>
          <w:rFonts w:asciiTheme="majorHAnsi" w:eastAsia="Arial" w:hAnsiTheme="majorHAnsi" w:cs="Arial"/>
          <w:spacing w:val="5"/>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8"/>
          <w:position w:val="-1"/>
          <w:sz w:val="18"/>
          <w:szCs w:val="18"/>
        </w:rPr>
        <w:t xml:space="preserve"> </w:t>
      </w:r>
      <w:r w:rsidRPr="002F4B3C">
        <w:rPr>
          <w:rFonts w:asciiTheme="majorHAnsi" w:eastAsia="Arial" w:hAnsiTheme="majorHAnsi" w:cs="Arial"/>
          <w:spacing w:val="-2"/>
          <w:position w:val="-1"/>
          <w:sz w:val="18"/>
          <w:szCs w:val="18"/>
        </w:rPr>
        <w:t>b</w:t>
      </w:r>
      <w:r w:rsidRPr="002F4B3C">
        <w:rPr>
          <w:rFonts w:asciiTheme="majorHAnsi" w:eastAsia="Arial" w:hAnsiTheme="majorHAnsi" w:cs="Arial"/>
          <w:position w:val="-1"/>
          <w:sz w:val="18"/>
          <w:szCs w:val="18"/>
        </w:rPr>
        <w:t>id</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ma</w:t>
      </w:r>
      <w:r w:rsidRPr="002F4B3C">
        <w:rPr>
          <w:rFonts w:asciiTheme="majorHAnsi" w:eastAsia="Arial" w:hAnsiTheme="majorHAnsi" w:cs="Arial"/>
          <w:spacing w:val="-2"/>
          <w:position w:val="-1"/>
          <w:sz w:val="18"/>
          <w:szCs w:val="18"/>
        </w:rPr>
        <w:t>d</w:t>
      </w:r>
      <w:r w:rsidRPr="002F4B3C">
        <w:rPr>
          <w:rFonts w:asciiTheme="majorHAnsi" w:eastAsia="Arial" w:hAnsiTheme="majorHAnsi" w:cs="Arial"/>
          <w:position w:val="-1"/>
          <w:sz w:val="18"/>
          <w:szCs w:val="18"/>
        </w:rPr>
        <w:t>e</w:t>
      </w:r>
      <w:r w:rsidRPr="002F4B3C">
        <w:rPr>
          <w:rFonts w:asciiTheme="majorHAnsi" w:eastAsia="Arial" w:hAnsiTheme="majorHAnsi" w:cs="Arial"/>
          <w:spacing w:val="10"/>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spacing w:val="-4"/>
          <w:w w:val="102"/>
          <w:position w:val="-1"/>
          <w:sz w:val="18"/>
          <w:szCs w:val="18"/>
        </w:rPr>
        <w:t>y</w:t>
      </w:r>
      <w:r w:rsidRPr="002F4B3C">
        <w:rPr>
          <w:rFonts w:asciiTheme="majorHAnsi" w:eastAsia="Times New Roman" w:hAnsiTheme="majorHAnsi" w:cs="Times New Roman"/>
          <w:w w:val="101"/>
          <w:position w:val="-1"/>
          <w:sz w:val="18"/>
          <w:szCs w:val="18"/>
        </w:rPr>
        <w:t>:</w:t>
      </w:r>
    </w:p>
    <w:p w:rsidR="00DA7E8F" w:rsidRPr="002F4B3C" w:rsidRDefault="00DA7E8F" w:rsidP="00DA7E8F">
      <w:pPr>
        <w:spacing w:before="2" w:after="0" w:line="11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37" w:after="0" w:line="240" w:lineRule="auto"/>
        <w:ind w:left="3656" w:right="3643"/>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2F13E28C" wp14:editId="28E6F239">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2BCA0"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">
                <v:shape id="Freeform 22" o:spid="_x0000_s1027" style="position:absolute;left:1402;top:-107;width:9110;height:2;visibility:visible;mso-wrap-style:square;v-text-anchor:top" coordsize="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r8A&#10;AADbAAAADwAAAGRycy9kb3ducmV2LnhtbERPTYvCMBC9C/6HMII3TRXRpRpFBUFY9rC6oMehGdti&#10;M6lN1O7+euew4PHxvher1lXqQU0oPRsYDRNQxJm3JecGfo67wQeoEJEtVp7JwC8FWC27nQWm1j/5&#10;mx6HmCsJ4ZCigSLGOtU6ZAU5DENfEwt38Y3DKLDJtW3wKeGu0uMkmWqHJUtDgTVtC8quh7szsPHr&#10;OJtkpz93O39tP1F0R38zpt9r13NQkdr4Fv+799bAWNbLF/k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JOvwAAANsAAAAPAAAAAAAAAAAAAAAAAJgCAABkcnMvZG93bnJl&#10;di54bWxQSwUGAAAAAAQABAD1AAAAhAMAAAAA&#10;" path="m,l9109,e" filled="f" strokeweight=".16472mm">
                  <v:path arrowok="t" o:connecttype="custom" o:connectlocs="0,0;9109,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ns</w:t>
      </w:r>
      <w:r w:rsidRPr="002F4B3C">
        <w:rPr>
          <w:rFonts w:asciiTheme="majorHAnsi" w:eastAsia="Arial" w:hAnsiTheme="majorHAnsi" w:cs="Arial"/>
          <w:w w:val="102"/>
          <w:sz w:val="18"/>
          <w:szCs w:val="18"/>
        </w:rPr>
        <w:t>tit</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on</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40" w:lineRule="auto"/>
        <w:ind w:left="62" w:right="151"/>
        <w:jc w:val="center"/>
        <w:rPr>
          <w:rFonts w:asciiTheme="majorHAnsi" w:eastAsia="Times New Roman" w:hAnsiTheme="majorHAnsi" w:cs="Times New Roman"/>
          <w:sz w:val="18"/>
          <w:szCs w:val="18"/>
        </w:rPr>
      </w:pP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o</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k</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l</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Times New Roman" w:hAnsiTheme="majorHAnsi" w:cs="Times New Roman"/>
          <w:w w:val="101"/>
          <w:sz w:val="18"/>
          <w:szCs w:val="18"/>
        </w:rPr>
        <w:t>:</w:t>
      </w:r>
    </w:p>
    <w:p w:rsidR="00DA7E8F" w:rsidRPr="002F4B3C" w:rsidRDefault="00DA7E8F" w:rsidP="00DA7E8F">
      <w:pPr>
        <w:spacing w:before="2"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hal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Times New Roman" w:hAnsiTheme="majorHAnsi" w:cs="Times New Roman"/>
          <w:sz w:val="18"/>
          <w:szCs w:val="18"/>
        </w:rPr>
        <w:t>:</w:t>
      </w:r>
      <w:r w:rsidRPr="002F4B3C">
        <w:rPr>
          <w:rFonts w:asciiTheme="majorHAnsi" w:eastAsia="Times New Roman" w:hAnsiTheme="majorHAnsi" w:cs="Times New Roman"/>
          <w:spacing w:val="5"/>
          <w:sz w:val="18"/>
          <w:szCs w:val="18"/>
          <w:u w:val="single" w:color="000000"/>
        </w:rPr>
        <w:t xml:space="preserve"> </w:t>
      </w:r>
      <w:r w:rsidRPr="002F4B3C">
        <w:rPr>
          <w:rFonts w:asciiTheme="majorHAnsi" w:eastAsia="Times New Roman" w:hAnsiTheme="majorHAnsi" w:cs="Times New Roman"/>
          <w:sz w:val="18"/>
          <w:szCs w:val="18"/>
          <w:u w:val="single" w:color="000000"/>
        </w:rPr>
        <w:tab/>
      </w:r>
      <w:r w:rsidRPr="002F4B3C">
        <w:rPr>
          <w:rFonts w:asciiTheme="majorHAnsi" w:eastAsia="Times New Roman" w:hAnsiTheme="majorHAnsi" w:cs="Times New Roman"/>
          <w:sz w:val="18"/>
          <w:szCs w:val="18"/>
          <w:u w:val="single" w:color="000000"/>
        </w:rPr>
        <w:tab/>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3"/>
          <w:w w:val="102"/>
          <w:sz w:val="18"/>
          <w:szCs w:val="18"/>
        </w:rPr>
        <w:t>r</w:t>
      </w:r>
      <w:r w:rsidRPr="002F4B3C">
        <w:rPr>
          <w:rFonts w:asciiTheme="majorHAnsi" w:eastAsia="Arial" w:hAnsiTheme="majorHAnsi" w:cs="Arial"/>
          <w:w w:val="102"/>
          <w:sz w:val="18"/>
          <w:szCs w:val="18"/>
        </w:rPr>
        <w:t>)</w:t>
      </w:r>
    </w:p>
    <w:p w:rsidR="00DA7E8F" w:rsidRPr="002F4B3C" w:rsidRDefault="00DA7E8F" w:rsidP="00DA7E8F">
      <w:pPr>
        <w:spacing w:after="0" w:line="241" w:lineRule="exact"/>
        <w:ind w:left="452" w:right="-20"/>
        <w:rPr>
          <w:rFonts w:asciiTheme="majorHAnsi" w:eastAsia="Arial" w:hAnsiTheme="majorHAnsi" w:cs="Arial"/>
          <w:sz w:val="18"/>
          <w:szCs w:val="18"/>
        </w:rPr>
      </w:pP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un</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tif</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ca</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2</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ll</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un</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t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sp</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w:t>
      </w:r>
    </w:p>
    <w:p w:rsidR="00DA7E8F" w:rsidRPr="002F4B3C" w:rsidRDefault="00DA7E8F" w:rsidP="00DA7E8F">
      <w:pPr>
        <w:spacing w:before="6" w:after="0" w:line="367" w:lineRule="auto"/>
        <w:ind w:left="802" w:right="52"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3</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tif</w:t>
      </w:r>
      <w:r w:rsidRPr="002F4B3C">
        <w:rPr>
          <w:rFonts w:asciiTheme="majorHAnsi" w:eastAsia="Arial" w:hAnsiTheme="majorHAnsi" w:cs="Arial"/>
          <w:spacing w:val="-2"/>
          <w:sz w:val="18"/>
          <w:szCs w:val="18"/>
        </w:rPr>
        <w:t>ic</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cc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g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4"/>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before="1"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4</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Eac</w:t>
      </w:r>
      <w:r w:rsidRPr="002F4B3C">
        <w:rPr>
          <w:rFonts w:asciiTheme="majorHAnsi" w:eastAsia="Arial" w:hAnsiTheme="majorHAnsi" w:cs="Arial"/>
          <w:sz w:val="18"/>
          <w:szCs w:val="18"/>
        </w:rPr>
        <w:t>h</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n</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acco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ee</w:t>
      </w:r>
      <w:r w:rsidRPr="002F4B3C">
        <w:rPr>
          <w:rFonts w:asciiTheme="majorHAnsi" w:eastAsia="Arial" w:hAnsiTheme="majorHAnsi" w:cs="Arial"/>
          <w:sz w:val="18"/>
          <w:szCs w:val="18"/>
        </w:rPr>
        <w:t>n</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 xml:space="preserve">y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w:t>
      </w:r>
    </w:p>
    <w:p w:rsidR="00DA7E8F" w:rsidRPr="00D675C6" w:rsidRDefault="00DA7E8F" w:rsidP="00D675C6">
      <w:pPr>
        <w:spacing w:before="3" w:after="0" w:line="366"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5</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d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4"/>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sh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ud</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 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du</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tabs>
          <w:tab w:val="left" w:pos="220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vi</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before="1" w:after="0" w:line="130" w:lineRule="exact"/>
        <w:rPr>
          <w:rFonts w:asciiTheme="majorHAnsi" w:hAnsiTheme="majorHAnsi"/>
          <w:sz w:val="18"/>
          <w:szCs w:val="18"/>
        </w:rPr>
      </w:pPr>
    </w:p>
    <w:p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d</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as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ali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on</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iliti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ex</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d</w:t>
      </w:r>
    </w:p>
    <w:p w:rsidR="00DA7E8F" w:rsidRPr="002F4B3C" w:rsidRDefault="00DA7E8F" w:rsidP="00DA7E8F">
      <w:pPr>
        <w:tabs>
          <w:tab w:val="left" w:pos="2200"/>
        </w:tabs>
        <w:spacing w:before="1" w:after="0" w:line="367" w:lineRule="auto"/>
        <w:ind w:left="2204" w:right="52"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go</w:t>
      </w:r>
      <w:r w:rsidRPr="002F4B3C">
        <w:rPr>
          <w:rFonts w:asciiTheme="majorHAnsi" w:eastAsia="Arial" w:hAnsiTheme="majorHAnsi" w:cs="Arial"/>
          <w:spacing w:val="-2"/>
          <w:sz w:val="18"/>
          <w:szCs w:val="18"/>
        </w:rPr>
        <w:t>od</w:t>
      </w:r>
      <w:r w:rsidRPr="002F4B3C">
        <w:rPr>
          <w:rFonts w:asciiTheme="majorHAnsi" w:eastAsia="Arial" w:hAnsiTheme="majorHAnsi" w:cs="Arial"/>
          <w:sz w:val="18"/>
          <w:szCs w:val="18"/>
        </w:rPr>
        <w:t>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 xml:space="preserve">e </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after="0"/>
        <w:rPr>
          <w:rFonts w:asciiTheme="majorHAnsi" w:hAnsiTheme="majorHAnsi"/>
          <w:sz w:val="18"/>
          <w:szCs w:val="18"/>
        </w:rPr>
        <w:sectPr w:rsidR="00DA7E8F" w:rsidRPr="002F4B3C">
          <w:pgSz w:w="11900" w:h="16840"/>
          <w:pgMar w:top="2840" w:right="1280" w:bottom="1600" w:left="1300" w:header="2139" w:footer="1415" w:gutter="0"/>
          <w:cols w:space="720"/>
        </w:sect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4" w:after="0" w:line="240" w:lineRule="exact"/>
        <w:rPr>
          <w:rFonts w:asciiTheme="majorHAnsi" w:hAnsiTheme="majorHAnsi"/>
          <w:sz w:val="18"/>
          <w:szCs w:val="18"/>
        </w:rPr>
      </w:pPr>
    </w:p>
    <w:p w:rsidR="00DA7E8F" w:rsidRPr="002F4B3C" w:rsidRDefault="00DA7E8F" w:rsidP="00DA7E8F">
      <w:pPr>
        <w:spacing w:before="37" w:after="0" w:line="349" w:lineRule="auto"/>
        <w:ind w:left="802" w:right="31"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6</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id </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w w:val="102"/>
          <w:sz w:val="18"/>
          <w:szCs w:val="18"/>
        </w:rPr>
        <w:t>i</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w w:val="102"/>
          <w:sz w:val="18"/>
          <w:szCs w:val="18"/>
        </w:rPr>
        <w:t>Ho</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ve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j</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w:t>
      </w:r>
      <w:r w:rsidRPr="002F4B3C">
        <w:rPr>
          <w:rFonts w:asciiTheme="majorHAnsi" w:eastAsia="Arial Unicode MS" w:hAnsiTheme="majorHAnsi" w:cs="Arial Unicode MS"/>
          <w:sz w:val="18"/>
          <w:szCs w:val="18"/>
        </w:rPr>
        <w:t>³</w:t>
      </w:r>
      <w:r w:rsidRPr="002F4B3C">
        <w:rPr>
          <w:rFonts w:asciiTheme="majorHAnsi" w:eastAsia="Arial Unicode MS" w:hAnsiTheme="majorHAnsi" w:cs="Arial Unicode MS"/>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ns</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d</w:t>
      </w:r>
    </w:p>
    <w:p w:rsidR="00DA7E8F" w:rsidRPr="002F4B3C" w:rsidRDefault="00DA7E8F" w:rsidP="00DA7E8F">
      <w:pPr>
        <w:spacing w:before="5" w:after="0" w:line="100" w:lineRule="exact"/>
        <w:rPr>
          <w:rFonts w:asciiTheme="majorHAnsi" w:hAnsiTheme="majorHAnsi"/>
          <w:sz w:val="18"/>
          <w:szCs w:val="18"/>
        </w:rPr>
      </w:pPr>
    </w:p>
    <w:p w:rsidR="00DA7E8F" w:rsidRPr="002F4B3C" w:rsidRDefault="00DA7E8F" w:rsidP="00DA7E8F">
      <w:pPr>
        <w:spacing w:after="0" w:line="240" w:lineRule="auto"/>
        <w:ind w:left="802" w:right="-20"/>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A7E8F">
      <w:pPr>
        <w:spacing w:before="6"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7</w:t>
      </w:r>
      <w:r w:rsidRPr="002F4B3C">
        <w:rPr>
          <w:rFonts w:asciiTheme="majorHAnsi" w:eastAsia="Arial" w:hAnsiTheme="majorHAnsi" w:cs="Arial"/>
          <w:sz w:val="18"/>
          <w:szCs w:val="18"/>
        </w:rPr>
        <w:t xml:space="preserve">.  </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ne</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li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z w:val="18"/>
          <w:szCs w:val="18"/>
        </w:rPr>
        <w:t>6</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bo</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4"/>
          <w:w w:val="102"/>
          <w:sz w:val="18"/>
          <w:szCs w:val="18"/>
        </w:rPr>
        <w:t>n</w:t>
      </w:r>
      <w:r w:rsidRPr="002F4B3C">
        <w:rPr>
          <w:rFonts w:asciiTheme="majorHAnsi" w:eastAsia="Arial" w:hAnsiTheme="majorHAnsi" w:cs="Arial"/>
          <w:w w:val="102"/>
          <w:sz w:val="18"/>
          <w:szCs w:val="18"/>
        </w:rPr>
        <w:t xml:space="preserve">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1"/>
          <w:sz w:val="18"/>
          <w:szCs w:val="18"/>
        </w:rPr>
        <w:t>mmu</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eg</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ri</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4"/>
          <w:w w:val="102"/>
          <w:sz w:val="18"/>
          <w:szCs w:val="18"/>
        </w:rPr>
        <w:t>s</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og</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ph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 xml:space="preserve">l </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a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re </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uc</w:t>
      </w:r>
      <w:r w:rsidRPr="002F4B3C">
        <w:rPr>
          <w:rFonts w:asciiTheme="majorHAnsi" w:eastAsia="Arial" w:hAnsiTheme="majorHAnsi" w:cs="Arial"/>
          <w:sz w:val="18"/>
          <w:szCs w:val="18"/>
        </w:rPr>
        <w:t xml:space="preserve">t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e </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 xml:space="preserve">ill </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e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w w:val="102"/>
          <w:sz w:val="18"/>
          <w:szCs w:val="18"/>
        </w:rPr>
        <w:t>(</w:t>
      </w:r>
      <w:r w:rsidRPr="002F4B3C">
        <w:rPr>
          <w:rFonts w:asciiTheme="majorHAnsi" w:eastAsia="Arial" w:hAnsiTheme="majorHAnsi" w:cs="Arial"/>
          <w:spacing w:val="1"/>
          <w:w w:val="102"/>
          <w:sz w:val="18"/>
          <w:szCs w:val="18"/>
        </w:rPr>
        <w:t>ma</w:t>
      </w:r>
      <w:r w:rsidRPr="002F4B3C">
        <w:rPr>
          <w:rFonts w:asciiTheme="majorHAnsi" w:eastAsia="Arial" w:hAnsiTheme="majorHAnsi" w:cs="Arial"/>
          <w:spacing w:val="-2"/>
          <w:w w:val="102"/>
          <w:sz w:val="18"/>
          <w:szCs w:val="18"/>
        </w:rPr>
        <w:t>r</w:t>
      </w:r>
      <w:r w:rsidRPr="002F4B3C">
        <w:rPr>
          <w:rFonts w:asciiTheme="majorHAnsi" w:eastAsia="Arial" w:hAnsiTheme="majorHAnsi" w:cs="Arial"/>
          <w:spacing w:val="1"/>
          <w:w w:val="102"/>
          <w:sz w:val="18"/>
          <w:szCs w:val="18"/>
        </w:rPr>
        <w:t>k</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w w:val="102"/>
          <w:sz w:val="18"/>
          <w:szCs w:val="18"/>
        </w:rPr>
        <w:t>a</w:t>
      </w:r>
      <w:r w:rsidRPr="002F4B3C">
        <w:rPr>
          <w:rFonts w:asciiTheme="majorHAnsi" w:eastAsia="Arial" w:hAnsiTheme="majorHAnsi" w:cs="Arial"/>
          <w:w w:val="102"/>
          <w:sz w:val="18"/>
          <w:szCs w:val="18"/>
        </w:rPr>
        <w:t>l</w:t>
      </w:r>
      <w:r w:rsidRPr="002F4B3C">
        <w:rPr>
          <w:rFonts w:asciiTheme="majorHAnsi" w:eastAsia="Arial" w:hAnsiTheme="majorHAnsi" w:cs="Arial"/>
          <w:spacing w:val="3"/>
          <w:w w:val="102"/>
          <w:sz w:val="18"/>
          <w:szCs w:val="18"/>
        </w:rPr>
        <w:t>l</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at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on</w:t>
      </w:r>
      <w:r w:rsidRPr="002F4B3C">
        <w:rPr>
          <w:rFonts w:asciiTheme="majorHAnsi" w:eastAsia="Arial" w:hAnsiTheme="majorHAnsi" w:cs="Arial"/>
          <w:w w:val="102"/>
          <w:sz w:val="18"/>
          <w:szCs w:val="18"/>
        </w:rPr>
        <w:t>)</w:t>
      </w:r>
    </w:p>
    <w:p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me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ac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ca</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w w:val="102"/>
          <w:sz w:val="18"/>
          <w:szCs w:val="18"/>
        </w:rPr>
        <w:t>p</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6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dec</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ubm</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n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 xml:space="preserve">d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h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s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 xml:space="preserve">s </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r</w:t>
      </w:r>
    </w:p>
    <w:p w:rsidR="00DA7E8F" w:rsidRPr="002F4B3C" w:rsidRDefault="00DA7E8F" w:rsidP="00DA7E8F">
      <w:pPr>
        <w:tabs>
          <w:tab w:val="left" w:pos="2180"/>
        </w:tabs>
        <w:spacing w:before="1" w:after="0" w:line="240" w:lineRule="auto"/>
        <w:ind w:left="1503" w:right="-20"/>
        <w:rPr>
          <w:rFonts w:asciiTheme="majorHAnsi" w:eastAsia="Arial" w:hAnsiTheme="majorHAnsi" w:cs="Arial"/>
          <w:sz w:val="18"/>
          <w:szCs w:val="18"/>
        </w:rPr>
      </w:pPr>
      <w:r w:rsidRPr="002F4B3C">
        <w:rPr>
          <w:rFonts w:asciiTheme="majorHAnsi" w:eastAsia="Arial" w:hAnsiTheme="majorHAnsi" w:cs="Arial"/>
          <w:spacing w:val="-2"/>
          <w:sz w:val="18"/>
          <w:szCs w:val="18"/>
        </w:rPr>
        <w:t>(</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 xml:space="preserve">In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
          <w:sz w:val="18"/>
          <w:szCs w:val="18"/>
        </w:rPr>
        <w:t xml:space="preserve"> 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lt</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ag</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ts</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y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z w:val="18"/>
          <w:szCs w:val="18"/>
        </w:rPr>
        <w:t>lit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pacing w:val="-2"/>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ry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ts</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2"/>
          <w:w w:val="102"/>
          <w:sz w:val="18"/>
          <w:szCs w:val="18"/>
        </w:rPr>
        <w:t>at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n r</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l</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rsidR="00DA7E8F" w:rsidRPr="002F4B3C" w:rsidRDefault="00DA7E8F" w:rsidP="00DA7E8F">
      <w:pPr>
        <w:spacing w:before="3"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9</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pacing w:val="1"/>
          <w:sz w:val="18"/>
          <w:szCs w:val="18"/>
        </w:rPr>
        <w:t>en</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ill</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sc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tly</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tl</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ff</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1"/>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tr</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t.</w:t>
      </w:r>
    </w:p>
    <w:p w:rsidR="00DA7E8F" w:rsidRPr="002F4B3C" w:rsidRDefault="00DA7E8F" w:rsidP="00DA7E8F">
      <w:pPr>
        <w:spacing w:before="4"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51" w:lineRule="auto"/>
        <w:ind w:left="102" w:right="247"/>
        <w:rPr>
          <w:rFonts w:asciiTheme="majorHAnsi" w:eastAsia="Calibri" w:hAnsiTheme="majorHAnsi" w:cs="Calibri"/>
          <w:sz w:val="18"/>
          <w:szCs w:val="18"/>
        </w:rPr>
      </w:pPr>
      <w:r w:rsidRPr="002F4B3C">
        <w:rPr>
          <w:rFonts w:asciiTheme="majorHAnsi" w:eastAsia="Calibri" w:hAnsiTheme="majorHAnsi" w:cs="Calibri"/>
          <w:sz w:val="18"/>
          <w:szCs w:val="18"/>
        </w:rPr>
        <w:t>³</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J</w:t>
      </w:r>
      <w:r w:rsidRPr="002F4B3C">
        <w:rPr>
          <w:rFonts w:asciiTheme="majorHAnsi" w:eastAsia="Calibri" w:hAnsiTheme="majorHAnsi" w:cs="Calibri"/>
          <w:sz w:val="18"/>
          <w:szCs w:val="18"/>
        </w:rPr>
        <w:t>oint</w:t>
      </w:r>
      <w:r w:rsidRPr="002F4B3C">
        <w:rPr>
          <w:rFonts w:asciiTheme="majorHAnsi" w:eastAsia="Times New Roman" w:hAnsiTheme="majorHAnsi" w:cs="Times New Roman"/>
          <w:spacing w:val="18"/>
          <w:sz w:val="18"/>
          <w:szCs w:val="18"/>
        </w:rPr>
        <w:t xml:space="preserve"> </w:t>
      </w:r>
      <w:r w:rsidRPr="002F4B3C">
        <w:rPr>
          <w:rFonts w:asciiTheme="majorHAnsi" w:eastAsia="Calibri" w:hAnsiTheme="majorHAnsi" w:cs="Calibri"/>
          <w:sz w:val="18"/>
          <w:szCs w:val="18"/>
        </w:rPr>
        <w:t>ve</w:t>
      </w:r>
      <w:r w:rsidRPr="002F4B3C">
        <w:rPr>
          <w:rFonts w:asciiTheme="majorHAnsi" w:eastAsia="Calibri" w:hAnsiTheme="majorHAnsi" w:cs="Calibri"/>
          <w:spacing w:val="-2"/>
          <w:sz w:val="18"/>
          <w:szCs w:val="18"/>
        </w:rPr>
        <w:t>n</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u</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onsor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ium</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m</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so</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a</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ns</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po</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omb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ning</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heir</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er</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rop</w:t>
      </w:r>
      <w:r w:rsidRPr="002F4B3C">
        <w:rPr>
          <w:rFonts w:asciiTheme="majorHAnsi" w:eastAsia="Calibri" w:hAnsiTheme="majorHAnsi" w:cs="Calibri"/>
          <w:spacing w:val="3"/>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api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al,</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pacing w:val="-2"/>
          <w:sz w:val="18"/>
          <w:szCs w:val="18"/>
        </w:rPr>
        <w:t>ef</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w w:val="108"/>
          <w:sz w:val="18"/>
          <w:szCs w:val="18"/>
        </w:rPr>
        <w:t>s</w:t>
      </w:r>
      <w:r w:rsidRPr="002F4B3C">
        <w:rPr>
          <w:rFonts w:asciiTheme="majorHAnsi" w:eastAsia="Calibri" w:hAnsiTheme="majorHAnsi" w:cs="Calibri"/>
          <w:spacing w:val="-1"/>
          <w:w w:val="108"/>
          <w:sz w:val="18"/>
          <w:szCs w:val="18"/>
        </w:rPr>
        <w:t>k</w:t>
      </w:r>
      <w:r w:rsidRPr="002F4B3C">
        <w:rPr>
          <w:rFonts w:asciiTheme="majorHAnsi" w:eastAsia="Calibri" w:hAnsiTheme="majorHAnsi" w:cs="Calibri"/>
          <w:w w:val="111"/>
          <w:sz w:val="18"/>
          <w:szCs w:val="18"/>
        </w:rPr>
        <w:t>ill</w:t>
      </w:r>
      <w:r w:rsidRPr="002F4B3C">
        <w:rPr>
          <w:rFonts w:asciiTheme="majorHAnsi" w:eastAsia="Times New Roman" w:hAnsiTheme="majorHAnsi" w:cs="Times New Roman"/>
          <w:w w:val="111"/>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1"/>
          <w:sz w:val="18"/>
          <w:szCs w:val="18"/>
        </w:rPr>
        <w:t>k</w:t>
      </w:r>
      <w:r w:rsidRPr="002F4B3C">
        <w:rPr>
          <w:rFonts w:asciiTheme="majorHAnsi" w:eastAsia="Calibri" w:hAnsiTheme="majorHAnsi" w:cs="Calibri"/>
          <w:sz w:val="18"/>
          <w:szCs w:val="18"/>
        </w:rPr>
        <w:t>no</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ed</w:t>
      </w:r>
      <w:r w:rsidRPr="002F4B3C">
        <w:rPr>
          <w:rFonts w:asciiTheme="majorHAnsi" w:eastAsia="Calibri" w:hAnsiTheme="majorHAnsi" w:cs="Calibri"/>
          <w:spacing w:val="3"/>
          <w:sz w:val="18"/>
          <w:szCs w:val="18"/>
        </w:rPr>
        <w:t>g</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z w:val="18"/>
          <w:szCs w:val="18"/>
        </w:rPr>
        <w:t>in</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iv</w:t>
      </w:r>
      <w:r w:rsidRPr="002F4B3C">
        <w:rPr>
          <w:rFonts w:asciiTheme="majorHAnsi" w:eastAsia="Calibri" w:hAnsiTheme="majorHAnsi" w:cs="Calibri"/>
          <w:spacing w:val="-5"/>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exe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u</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pacing w:val="31"/>
          <w:sz w:val="18"/>
          <w:szCs w:val="18"/>
        </w:rPr>
        <w:t xml:space="preserve"> </w:t>
      </w:r>
      <w:r w:rsidRPr="002F4B3C">
        <w:rPr>
          <w:rFonts w:asciiTheme="majorHAnsi" w:eastAsia="Calibri" w:hAnsiTheme="majorHAnsi" w:cs="Calibri"/>
          <w:sz w:val="18"/>
          <w:szCs w:val="18"/>
        </w:rPr>
        <w:t>of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3"/>
          <w:w w:val="103"/>
          <w:sz w:val="18"/>
          <w:szCs w:val="18"/>
        </w:rPr>
        <w:t>c</w:t>
      </w:r>
      <w:r w:rsidRPr="002F4B3C">
        <w:rPr>
          <w:rFonts w:asciiTheme="majorHAnsi" w:eastAsia="Calibri" w:hAnsiTheme="majorHAnsi" w:cs="Calibri"/>
          <w:w w:val="106"/>
          <w:sz w:val="18"/>
          <w:szCs w:val="18"/>
        </w:rPr>
        <w:t>on</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6"/>
          <w:sz w:val="18"/>
          <w:szCs w:val="18"/>
        </w:rPr>
        <w:t>r</w:t>
      </w:r>
      <w:r w:rsidRPr="002F4B3C">
        <w:rPr>
          <w:rFonts w:asciiTheme="majorHAnsi" w:eastAsia="Calibri" w:hAnsiTheme="majorHAnsi" w:cs="Calibri"/>
          <w:w w:val="107"/>
          <w:sz w:val="18"/>
          <w:szCs w:val="18"/>
        </w:rPr>
        <w:t>a</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10"/>
          <w:sz w:val="18"/>
          <w:szCs w:val="18"/>
        </w:rPr>
        <w:t>.</w:t>
      </w:r>
    </w:p>
    <w:p w:rsidR="00DA7E8F" w:rsidRPr="002F4B3C" w:rsidRDefault="00DA7E8F" w:rsidP="00DA7E8F">
      <w:pPr>
        <w:spacing w:after="0"/>
        <w:rPr>
          <w:rFonts w:asciiTheme="majorHAnsi" w:hAnsiTheme="majorHAnsi"/>
          <w:sz w:val="18"/>
          <w:szCs w:val="18"/>
        </w:rPr>
        <w:sectPr w:rsidR="00DA7E8F" w:rsidRPr="002F4B3C">
          <w:pgSz w:w="11900" w:h="16840"/>
          <w:pgMar w:top="2360" w:right="1280" w:bottom="1600" w:left="1300" w:header="2139" w:footer="1415" w:gutter="0"/>
          <w:cols w:space="720"/>
        </w:sectPr>
      </w:pPr>
    </w:p>
    <w:p w:rsidR="00DA7E8F" w:rsidRPr="002F4B3C" w:rsidRDefault="00DA7E8F" w:rsidP="00DA7E8F">
      <w:pPr>
        <w:spacing w:before="2"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37" w:after="0" w:line="367" w:lineRule="auto"/>
        <w:ind w:left="473"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 xml:space="preserve">. </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j</w:t>
      </w:r>
      <w:r w:rsidRPr="002F4B3C">
        <w:rPr>
          <w:rFonts w:asciiTheme="majorHAnsi" w:eastAsia="Arial" w:hAnsiTheme="majorHAnsi" w:cs="Arial"/>
          <w:spacing w:val="-4"/>
          <w:sz w:val="18"/>
          <w:szCs w:val="18"/>
        </w:rPr>
        <w:t>u</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y</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w w:val="102"/>
          <w:sz w:val="18"/>
          <w:szCs w:val="18"/>
        </w:rPr>
        <w:t xml:space="preserve">to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w w:val="102"/>
          <w:sz w:val="18"/>
          <w:szCs w:val="18"/>
        </w:rPr>
        <w:t>sus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po</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ss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nv</w:t>
      </w:r>
      <w:r w:rsidRPr="002F4B3C">
        <w:rPr>
          <w:rFonts w:asciiTheme="majorHAnsi" w:eastAsia="Arial" w:hAnsiTheme="majorHAnsi" w:cs="Arial"/>
          <w:spacing w:val="-2"/>
          <w:sz w:val="18"/>
          <w:szCs w:val="18"/>
        </w:rPr>
        <w:t>es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mpo</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ti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sec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4"/>
          <w:sz w:val="18"/>
          <w:szCs w:val="18"/>
        </w:rPr>
        <w:t>5</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19</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 xml:space="preserve">8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1"/>
          <w:sz w:val="18"/>
          <w:szCs w:val="18"/>
        </w:rPr>
        <w:t>ma</w:t>
      </w:r>
      <w:r w:rsidRPr="002F4B3C">
        <w:rPr>
          <w:rFonts w:asciiTheme="majorHAnsi" w:eastAsia="Arial" w:hAnsiTheme="majorHAnsi" w:cs="Arial"/>
          <w:sz w:val="18"/>
          <w:szCs w:val="18"/>
        </w:rPr>
        <w:t>y</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 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Na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s</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y</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fr</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m</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us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es</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c</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w w:val="102"/>
          <w:sz w:val="18"/>
          <w:szCs w:val="18"/>
        </w:rPr>
        <w:t>s</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exc</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2</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2</w:t>
      </w:r>
      <w:r w:rsidRPr="002F4B3C">
        <w:rPr>
          <w:rFonts w:asciiTheme="majorHAnsi" w:eastAsia="Arial" w:hAnsiTheme="majorHAnsi" w:cs="Arial"/>
          <w:spacing w:val="-2"/>
          <w:sz w:val="18"/>
          <w:szCs w:val="18"/>
        </w:rPr>
        <w:t>0</w:t>
      </w:r>
      <w:r w:rsidRPr="002F4B3C">
        <w:rPr>
          <w:rFonts w:asciiTheme="majorHAnsi" w:eastAsia="Arial" w:hAnsiTheme="majorHAnsi" w:cs="Arial"/>
          <w:spacing w:val="1"/>
          <w:sz w:val="18"/>
          <w:szCs w:val="18"/>
        </w:rPr>
        <w:t>0</w:t>
      </w:r>
      <w:r w:rsidRPr="002F4B3C">
        <w:rPr>
          <w:rFonts w:asciiTheme="majorHAnsi" w:eastAsia="Arial" w:hAnsiTheme="majorHAnsi" w:cs="Arial"/>
          <w:sz w:val="18"/>
          <w:szCs w:val="18"/>
        </w:rPr>
        <w:t>4</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r</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ab</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4"/>
          <w:w w:val="102"/>
          <w:sz w:val="18"/>
          <w:szCs w:val="18"/>
        </w:rPr>
        <w:t>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s</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gn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Da</w:t>
      </w:r>
      <w:r w:rsidRPr="002F4B3C">
        <w:rPr>
          <w:rFonts w:asciiTheme="majorHAnsi" w:eastAsia="Arial" w:hAnsiTheme="majorHAnsi" w:cs="Arial"/>
          <w:w w:val="102"/>
          <w:sz w:val="18"/>
          <w:szCs w:val="18"/>
        </w:rPr>
        <w:t>te</w:t>
      </w:r>
    </w:p>
    <w:p w:rsidR="00DA7E8F" w:rsidRPr="002F4B3C" w:rsidRDefault="00DA7E8F" w:rsidP="00DA7E8F">
      <w:pPr>
        <w:spacing w:before="20" w:after="0" w:line="220" w:lineRule="exact"/>
        <w:rPr>
          <w:rFonts w:asciiTheme="majorHAnsi" w:hAnsiTheme="majorHAnsi"/>
          <w:sz w:val="18"/>
          <w:szCs w:val="18"/>
        </w:rPr>
      </w:pPr>
    </w:p>
    <w:p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pacing w:val="-2"/>
          <w:sz w:val="18"/>
          <w:szCs w:val="18"/>
        </w:rPr>
        <w:t>os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before="9" w:after="0" w:line="120" w:lineRule="exact"/>
        <w:rPr>
          <w:rFonts w:asciiTheme="majorHAnsi" w:hAnsiTheme="majorHAnsi"/>
          <w:sz w:val="18"/>
          <w:szCs w:val="18"/>
        </w:rPr>
      </w:pPr>
    </w:p>
    <w:p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B1" w:rsidRDefault="00A666B1">
      <w:pPr>
        <w:spacing w:after="0" w:line="240" w:lineRule="auto"/>
      </w:pPr>
      <w:r>
        <w:separator/>
      </w:r>
    </w:p>
  </w:endnote>
  <w:endnote w:type="continuationSeparator" w:id="0">
    <w:p w:rsidR="00A666B1" w:rsidRDefault="00A6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3C" w:rsidRDefault="002F4B3C">
    <w:pPr>
      <w:spacing w:after="0" w:line="200" w:lineRule="exact"/>
      <w:rPr>
        <w:sz w:val="20"/>
        <w:szCs w:val="20"/>
      </w:rPr>
    </w:pPr>
    <w:r>
      <w:rPr>
        <w:noProof/>
        <w:lang w:eastAsia="en-ZA"/>
      </w:rPr>
      <mc:AlternateContent>
        <mc:Choice Requires="wps">
          <w:drawing>
            <wp:anchor distT="0" distB="0" distL="114300" distR="114300" simplePos="0" relativeHeight="251657728" behindDoc="1" locked="0" layoutInCell="1" allowOverlap="1" wp14:anchorId="437B0820" wp14:editId="61F38645">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B3C" w:rsidRDefault="002F4B3C">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0820"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" filled="f" stroked="f">
              <v:textbox inset="0,0,0,0">
                <w:txbxContent>
                  <w:p w:rsidR="002F4B3C" w:rsidRDefault="002F4B3C">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3C" w:rsidRDefault="002F4B3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B1" w:rsidRDefault="00A666B1">
      <w:pPr>
        <w:spacing w:after="0" w:line="240" w:lineRule="auto"/>
      </w:pPr>
      <w:r>
        <w:separator/>
      </w:r>
    </w:p>
  </w:footnote>
  <w:footnote w:type="continuationSeparator" w:id="0">
    <w:p w:rsidR="00A666B1" w:rsidRDefault="00A6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3C" w:rsidRDefault="002F4B3C">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3C" w:rsidRDefault="002F4B3C">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EF0999"/>
    <w:multiLevelType w:val="multilevel"/>
    <w:tmpl w:val="DB669CA0"/>
    <w:lvl w:ilvl="0">
      <w:start w:val="9"/>
      <w:numFmt w:val="decimal"/>
      <w:lvlText w:val="%1"/>
      <w:lvlJc w:val="left"/>
      <w:pPr>
        <w:tabs>
          <w:tab w:val="num" w:pos="855"/>
        </w:tabs>
        <w:ind w:left="855" w:hanging="855"/>
      </w:pPr>
    </w:lvl>
    <w:lvl w:ilvl="1">
      <w:start w:val="9"/>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304A40"/>
    <w:multiLevelType w:val="hybridMultilevel"/>
    <w:tmpl w:val="2D28A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10F37398"/>
    <w:multiLevelType w:val="singleLevel"/>
    <w:tmpl w:val="D154FCA8"/>
    <w:lvl w:ilvl="0">
      <w:start w:val="1"/>
      <w:numFmt w:val="lowerRoman"/>
      <w:lvlText w:val="(%1)"/>
      <w:lvlJc w:val="left"/>
      <w:pPr>
        <w:tabs>
          <w:tab w:val="num" w:pos="1620"/>
        </w:tabs>
        <w:ind w:left="1620" w:hanging="720"/>
      </w:pPr>
    </w:lvl>
  </w:abstractNum>
  <w:abstractNum w:abstractNumId="6" w15:restartNumberingAfterBreak="0">
    <w:nsid w:val="11896A52"/>
    <w:multiLevelType w:val="singleLevel"/>
    <w:tmpl w:val="27E269E4"/>
    <w:lvl w:ilvl="0">
      <w:start w:val="1"/>
      <w:numFmt w:val="lowerLetter"/>
      <w:lvlText w:val="(%1)"/>
      <w:lvlJc w:val="left"/>
      <w:pPr>
        <w:tabs>
          <w:tab w:val="num" w:pos="1620"/>
        </w:tabs>
        <w:ind w:left="1620" w:hanging="720"/>
      </w:pPr>
    </w:lvl>
  </w:abstractNum>
  <w:abstractNum w:abstractNumId="7" w15:restartNumberingAfterBreak="0">
    <w:nsid w:val="121D0CF0"/>
    <w:multiLevelType w:val="hybridMultilevel"/>
    <w:tmpl w:val="0B30A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3514C9"/>
    <w:multiLevelType w:val="singleLevel"/>
    <w:tmpl w:val="3DCC2DD8"/>
    <w:lvl w:ilvl="0">
      <w:start w:val="1"/>
      <w:numFmt w:val="decimal"/>
      <w:lvlText w:val="%1."/>
      <w:lvlJc w:val="left"/>
      <w:pPr>
        <w:tabs>
          <w:tab w:val="num" w:pos="900"/>
        </w:tabs>
        <w:ind w:left="900" w:hanging="900"/>
      </w:p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1" w15:restartNumberingAfterBreak="0">
    <w:nsid w:val="22AE1D2B"/>
    <w:multiLevelType w:val="multilevel"/>
    <w:tmpl w:val="5CD854C0"/>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30C4529"/>
    <w:multiLevelType w:val="multilevel"/>
    <w:tmpl w:val="F9C80E2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4264C9F"/>
    <w:multiLevelType w:val="singleLevel"/>
    <w:tmpl w:val="66845C1A"/>
    <w:lvl w:ilvl="0">
      <w:start w:val="1"/>
      <w:numFmt w:val="lowerRoman"/>
      <w:lvlText w:val="(%1)"/>
      <w:lvlJc w:val="left"/>
      <w:pPr>
        <w:tabs>
          <w:tab w:val="num" w:pos="7740"/>
        </w:tabs>
        <w:ind w:left="7740" w:hanging="6840"/>
      </w:pPr>
    </w:lvl>
  </w:abstractNum>
  <w:abstractNum w:abstractNumId="14"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2D7942"/>
    <w:multiLevelType w:val="hybridMultilevel"/>
    <w:tmpl w:val="CCF2FA58"/>
    <w:lvl w:ilvl="0" w:tplc="E92E3C3A">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CD55E1"/>
    <w:multiLevelType w:val="hybridMultilevel"/>
    <w:tmpl w:val="D8221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8" w15:restartNumberingAfterBreak="0">
    <w:nsid w:val="4B036CBF"/>
    <w:multiLevelType w:val="hybridMultilevel"/>
    <w:tmpl w:val="3C5AA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D167CCE"/>
    <w:multiLevelType w:val="hybridMultilevel"/>
    <w:tmpl w:val="981E5E10"/>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DA448A6"/>
    <w:multiLevelType w:val="multilevel"/>
    <w:tmpl w:val="7BAE2E9E"/>
    <w:lvl w:ilvl="0">
      <w:start w:val="2"/>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4EA85A7E"/>
    <w:multiLevelType w:val="multilevel"/>
    <w:tmpl w:val="DD7EC800"/>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50C14745"/>
    <w:multiLevelType w:val="multilevel"/>
    <w:tmpl w:val="BBBEEB5C"/>
    <w:lvl w:ilvl="0">
      <w:start w:val="5"/>
      <w:numFmt w:val="decimal"/>
      <w:lvlText w:val="%1."/>
      <w:lvlJc w:val="left"/>
      <w:pPr>
        <w:tabs>
          <w:tab w:val="num" w:pos="360"/>
        </w:tabs>
        <w:ind w:left="360" w:hanging="36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15:restartNumberingAfterBreak="0">
    <w:nsid w:val="5E8C7127"/>
    <w:multiLevelType w:val="multilevel"/>
    <w:tmpl w:val="53904BB0"/>
    <w:lvl w:ilvl="0">
      <w:start w:val="2"/>
      <w:numFmt w:val="decimal"/>
      <w:lvlText w:val="%1"/>
      <w:lvlJc w:val="left"/>
      <w:pPr>
        <w:tabs>
          <w:tab w:val="num" w:pos="900"/>
        </w:tabs>
        <w:ind w:left="900" w:hanging="900"/>
      </w:pPr>
    </w:lvl>
    <w:lvl w:ilvl="1">
      <w:start w:val="1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62202587"/>
    <w:multiLevelType w:val="singleLevel"/>
    <w:tmpl w:val="EB8E30E4"/>
    <w:lvl w:ilvl="0">
      <w:start w:val="1"/>
      <w:numFmt w:val="decimal"/>
      <w:lvlText w:val="(%1)"/>
      <w:lvlJc w:val="left"/>
      <w:pPr>
        <w:tabs>
          <w:tab w:val="num" w:pos="1440"/>
        </w:tabs>
        <w:ind w:left="1440" w:hanging="540"/>
      </w:pPr>
    </w:lvl>
  </w:abstractNum>
  <w:abstractNum w:abstractNumId="25" w15:restartNumberingAfterBreak="0">
    <w:nsid w:val="65345436"/>
    <w:multiLevelType w:val="hybridMultilevel"/>
    <w:tmpl w:val="D16A5F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B111CA"/>
    <w:multiLevelType w:val="multilevel"/>
    <w:tmpl w:val="3260D2BC"/>
    <w:lvl w:ilvl="0">
      <w:start w:val="2"/>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6B766A5E"/>
    <w:multiLevelType w:val="hybridMultilevel"/>
    <w:tmpl w:val="08340382"/>
    <w:lvl w:ilvl="0" w:tplc="4F8871B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31"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28"/>
  </w:num>
  <w:num w:numId="3">
    <w:abstractNumId w:val="3"/>
  </w:num>
  <w:num w:numId="4">
    <w:abstractNumId w:val="14"/>
  </w:num>
  <w:num w:numId="5">
    <w:abstractNumId w:val="2"/>
  </w:num>
  <w:num w:numId="6">
    <w:abstractNumId w:val="29"/>
  </w:num>
  <w:num w:numId="7">
    <w:abstractNumId w:val="3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13"/>
    <w:lvlOverride w:ilvl="0">
      <w:startOverride w:val="1"/>
    </w:lvlOverride>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2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0"/>
  </w:num>
  <w:num w:numId="28">
    <w:abstractNumId w:val="4"/>
  </w:num>
  <w:num w:numId="29">
    <w:abstractNumId w:val="22"/>
  </w:num>
  <w:num w:numId="30">
    <w:abstractNumId w:val="8"/>
  </w:num>
  <w:num w:numId="31">
    <w:abstractNumId w:val="17"/>
  </w:num>
  <w:num w:numId="32">
    <w:abstractNumId w:val="26"/>
  </w:num>
  <w:num w:numId="33">
    <w:abstractNumId w:val="1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DC"/>
    <w:rsid w:val="00014D7D"/>
    <w:rsid w:val="00074612"/>
    <w:rsid w:val="00084B50"/>
    <w:rsid w:val="00085A95"/>
    <w:rsid w:val="000A61BB"/>
    <w:rsid w:val="000D2CB0"/>
    <w:rsid w:val="00100F43"/>
    <w:rsid w:val="00155FB7"/>
    <w:rsid w:val="00166A18"/>
    <w:rsid w:val="00166FF2"/>
    <w:rsid w:val="0019499A"/>
    <w:rsid w:val="001D6284"/>
    <w:rsid w:val="00202006"/>
    <w:rsid w:val="00216E17"/>
    <w:rsid w:val="00220E18"/>
    <w:rsid w:val="002211FA"/>
    <w:rsid w:val="00222C96"/>
    <w:rsid w:val="002367CD"/>
    <w:rsid w:val="002509BA"/>
    <w:rsid w:val="002604DC"/>
    <w:rsid w:val="00264E91"/>
    <w:rsid w:val="0027506B"/>
    <w:rsid w:val="002C0263"/>
    <w:rsid w:val="002C3479"/>
    <w:rsid w:val="002F4B3C"/>
    <w:rsid w:val="002F55DB"/>
    <w:rsid w:val="0033006F"/>
    <w:rsid w:val="00355D9B"/>
    <w:rsid w:val="00366F8F"/>
    <w:rsid w:val="003A372B"/>
    <w:rsid w:val="003B1589"/>
    <w:rsid w:val="003B5144"/>
    <w:rsid w:val="003C5961"/>
    <w:rsid w:val="003F525B"/>
    <w:rsid w:val="00414C38"/>
    <w:rsid w:val="00422A1B"/>
    <w:rsid w:val="00424AFD"/>
    <w:rsid w:val="004301AA"/>
    <w:rsid w:val="004350D5"/>
    <w:rsid w:val="0044096C"/>
    <w:rsid w:val="00463734"/>
    <w:rsid w:val="004769F1"/>
    <w:rsid w:val="00476AB5"/>
    <w:rsid w:val="004A7660"/>
    <w:rsid w:val="0050146D"/>
    <w:rsid w:val="00525D00"/>
    <w:rsid w:val="005374FB"/>
    <w:rsid w:val="005466D1"/>
    <w:rsid w:val="00584A03"/>
    <w:rsid w:val="005B4031"/>
    <w:rsid w:val="005E0141"/>
    <w:rsid w:val="005E0F6F"/>
    <w:rsid w:val="00606217"/>
    <w:rsid w:val="00607E07"/>
    <w:rsid w:val="006628F4"/>
    <w:rsid w:val="00695388"/>
    <w:rsid w:val="006C2B47"/>
    <w:rsid w:val="006E1498"/>
    <w:rsid w:val="006E1610"/>
    <w:rsid w:val="00716EA6"/>
    <w:rsid w:val="00721944"/>
    <w:rsid w:val="00750B20"/>
    <w:rsid w:val="0076379F"/>
    <w:rsid w:val="007E371E"/>
    <w:rsid w:val="007E488A"/>
    <w:rsid w:val="008551E4"/>
    <w:rsid w:val="008570BE"/>
    <w:rsid w:val="00864B0A"/>
    <w:rsid w:val="0086782A"/>
    <w:rsid w:val="00890798"/>
    <w:rsid w:val="008C0EBC"/>
    <w:rsid w:val="008C1E63"/>
    <w:rsid w:val="008C7C11"/>
    <w:rsid w:val="008E698C"/>
    <w:rsid w:val="0093581F"/>
    <w:rsid w:val="00952159"/>
    <w:rsid w:val="009554CD"/>
    <w:rsid w:val="009747B6"/>
    <w:rsid w:val="0099312A"/>
    <w:rsid w:val="009A59A0"/>
    <w:rsid w:val="009E5EEA"/>
    <w:rsid w:val="00A55EB4"/>
    <w:rsid w:val="00A62BAC"/>
    <w:rsid w:val="00A666B1"/>
    <w:rsid w:val="00A74BF5"/>
    <w:rsid w:val="00A968DD"/>
    <w:rsid w:val="00AA5953"/>
    <w:rsid w:val="00AB7C64"/>
    <w:rsid w:val="00AE02D8"/>
    <w:rsid w:val="00AF3902"/>
    <w:rsid w:val="00B137F7"/>
    <w:rsid w:val="00B40869"/>
    <w:rsid w:val="00B452EF"/>
    <w:rsid w:val="00B57B9B"/>
    <w:rsid w:val="00B81D1E"/>
    <w:rsid w:val="00BB4BF0"/>
    <w:rsid w:val="00BC2BCF"/>
    <w:rsid w:val="00BC4E25"/>
    <w:rsid w:val="00BD082E"/>
    <w:rsid w:val="00BD2068"/>
    <w:rsid w:val="00BE4CEA"/>
    <w:rsid w:val="00C143DD"/>
    <w:rsid w:val="00C31CA1"/>
    <w:rsid w:val="00C40E9F"/>
    <w:rsid w:val="00C46582"/>
    <w:rsid w:val="00C6549E"/>
    <w:rsid w:val="00C70AF8"/>
    <w:rsid w:val="00CA29CD"/>
    <w:rsid w:val="00D1444C"/>
    <w:rsid w:val="00D44887"/>
    <w:rsid w:val="00D675C6"/>
    <w:rsid w:val="00D728CF"/>
    <w:rsid w:val="00D775F1"/>
    <w:rsid w:val="00DA7E8F"/>
    <w:rsid w:val="00DD4F98"/>
    <w:rsid w:val="00E024EA"/>
    <w:rsid w:val="00E04789"/>
    <w:rsid w:val="00E60979"/>
    <w:rsid w:val="00E90286"/>
    <w:rsid w:val="00E965BC"/>
    <w:rsid w:val="00EA7381"/>
    <w:rsid w:val="00EB1C0E"/>
    <w:rsid w:val="00F1742A"/>
    <w:rsid w:val="00F269FB"/>
    <w:rsid w:val="00F404C4"/>
    <w:rsid w:val="00F650FE"/>
    <w:rsid w:val="00F73E3A"/>
    <w:rsid w:val="00F93D44"/>
    <w:rsid w:val="00FA029B"/>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FE38A-91B5-4F87-AB24-65C0F279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331">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482891397">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tasjap@artscape.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s@artscape.co.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C858-91B1-4306-B4BC-9201B057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Andre Steenveld</cp:lastModifiedBy>
  <cp:revision>3</cp:revision>
  <cp:lastPrinted>2020-09-28T08:09:00Z</cp:lastPrinted>
  <dcterms:created xsi:type="dcterms:W3CDTF">2022-05-18T13:47:00Z</dcterms:created>
  <dcterms:modified xsi:type="dcterms:W3CDTF">2022-05-19T09:43:00Z</dcterms:modified>
</cp:coreProperties>
</file>